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D1DF3">
      <w:r>
        <w:rPr>
          <w:noProof/>
        </w:rPr>
        <w:drawing>
          <wp:inline distT="0" distB="0" distL="0" distR="0">
            <wp:extent cx="5943600" cy="8162925"/>
            <wp:effectExtent l="19050" t="0" r="0" b="0"/>
            <wp:docPr id="1" name="Рисунок 1" descr="C:\Users\User\Downloads\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age.jpg"/>
                    <pic:cNvPicPr>
                      <a:picLocks noChangeAspect="1" noChangeArrowheads="1"/>
                    </pic:cNvPicPr>
                  </pic:nvPicPr>
                  <pic:blipFill>
                    <a:blip r:embed="rId5"/>
                    <a:srcRect/>
                    <a:stretch>
                      <a:fillRect/>
                    </a:stretch>
                  </pic:blipFill>
                  <pic:spPr bwMode="auto">
                    <a:xfrm>
                      <a:off x="0" y="0"/>
                      <a:ext cx="5943600" cy="8162925"/>
                    </a:xfrm>
                    <a:prstGeom prst="rect">
                      <a:avLst/>
                    </a:prstGeom>
                    <a:noFill/>
                    <a:ln w="9525">
                      <a:noFill/>
                      <a:miter lim="800000"/>
                      <a:headEnd/>
                      <a:tailEnd/>
                    </a:ln>
                  </pic:spPr>
                </pic:pic>
              </a:graphicData>
            </a:graphic>
          </wp:inline>
        </w:drawing>
      </w:r>
    </w:p>
    <w:p w:rsidR="00AD1DF3" w:rsidRDefault="00AD1DF3"/>
    <w:p w:rsidR="00AD1DF3" w:rsidRDefault="00AD1DF3"/>
    <w:p w:rsidR="00AD1DF3" w:rsidRPr="00AD1DF3" w:rsidRDefault="00AD1DF3" w:rsidP="00AD1DF3">
      <w:pPr>
        <w:shd w:val="clear" w:color="auto" w:fill="FFFFFF"/>
        <w:spacing w:after="0" w:line="240" w:lineRule="auto"/>
        <w:ind w:left="284"/>
        <w:jc w:val="both"/>
        <w:rPr>
          <w:rFonts w:ascii="Helvetica" w:eastAsia="Times New Roman" w:hAnsi="Helvetica" w:cs="Helvetica"/>
          <w:color w:val="3F3F3F"/>
          <w:sz w:val="27"/>
          <w:szCs w:val="27"/>
        </w:rPr>
      </w:pPr>
      <w:r w:rsidRPr="00AD1DF3">
        <w:rPr>
          <w:rFonts w:ascii="Helvetica" w:eastAsia="Times New Roman" w:hAnsi="Helvetica" w:cs="Helvetica"/>
          <w:color w:val="3F3F3F"/>
          <w:sz w:val="17"/>
          <w:szCs w:val="17"/>
        </w:rPr>
        <w:t>    ОГЛАВЛЕНИЕ                                                                   страницы</w:t>
      </w:r>
    </w:p>
    <w:p w:rsidR="00AD1DF3" w:rsidRPr="00AD1DF3" w:rsidRDefault="00AD1DF3" w:rsidP="00AD1DF3">
      <w:pPr>
        <w:shd w:val="clear" w:color="auto" w:fill="FFFFFF"/>
        <w:spacing w:after="0" w:line="311" w:lineRule="atLeast"/>
        <w:rPr>
          <w:rFonts w:ascii="Helvetica" w:eastAsia="Times New Roman" w:hAnsi="Helvetica" w:cs="Helvetica"/>
          <w:color w:val="3F3F3F"/>
          <w:sz w:val="27"/>
          <w:szCs w:val="27"/>
        </w:rPr>
      </w:pPr>
      <w:r w:rsidRPr="00AD1DF3">
        <w:rPr>
          <w:rFonts w:ascii="Helvetica" w:eastAsia="Times New Roman" w:hAnsi="Helvetica" w:cs="Helvetica"/>
          <w:color w:val="3F3F3F"/>
          <w:sz w:val="17"/>
          <w:szCs w:val="17"/>
        </w:rPr>
        <w:lastRenderedPageBreak/>
        <w:t> </w:t>
      </w:r>
    </w:p>
    <w:p w:rsidR="00AD1DF3" w:rsidRPr="00AD1DF3" w:rsidRDefault="00AD1DF3" w:rsidP="00AD1DF3">
      <w:pPr>
        <w:shd w:val="clear" w:color="auto" w:fill="FFFFFF"/>
        <w:spacing w:after="0" w:line="311" w:lineRule="atLeast"/>
        <w:ind w:left="-360"/>
        <w:rPr>
          <w:rFonts w:ascii="Helvetica" w:eastAsia="Times New Roman" w:hAnsi="Helvetica" w:cs="Helvetica"/>
          <w:color w:val="3F3F3F"/>
          <w:sz w:val="27"/>
          <w:szCs w:val="27"/>
        </w:rPr>
      </w:pPr>
      <w:r w:rsidRPr="00AD1DF3">
        <w:rPr>
          <w:rFonts w:ascii="Helvetica" w:eastAsia="Times New Roman" w:hAnsi="Helvetica" w:cs="Helvetica"/>
          <w:color w:val="3F3F3F"/>
          <w:sz w:val="15"/>
          <w:szCs w:val="15"/>
        </w:rPr>
        <w:t>      1. Информационная справка…………………………………………………………………….......................3</w:t>
      </w:r>
    </w:p>
    <w:p w:rsidR="00AD1DF3" w:rsidRPr="00AD1DF3" w:rsidRDefault="00AD1DF3" w:rsidP="00AD1DF3">
      <w:pPr>
        <w:shd w:val="clear" w:color="auto" w:fill="FFFFFF"/>
        <w:spacing w:after="0" w:line="311" w:lineRule="atLeast"/>
        <w:rPr>
          <w:rFonts w:ascii="Helvetica" w:eastAsia="Times New Roman" w:hAnsi="Helvetica" w:cs="Helvetica"/>
          <w:color w:val="3F3F3F"/>
          <w:sz w:val="27"/>
          <w:szCs w:val="27"/>
        </w:rPr>
      </w:pPr>
      <w:r w:rsidRPr="00AD1DF3">
        <w:rPr>
          <w:rFonts w:ascii="Helvetica" w:eastAsia="Times New Roman" w:hAnsi="Helvetica" w:cs="Helvetica"/>
          <w:color w:val="3F3F3F"/>
          <w:sz w:val="15"/>
          <w:szCs w:val="15"/>
        </w:rPr>
        <w:t>2.  Пояснительная записка……………………………………………………………….............................4</w:t>
      </w:r>
    </w:p>
    <w:p w:rsidR="00AD1DF3" w:rsidRPr="00AD1DF3" w:rsidRDefault="00AD1DF3" w:rsidP="00AD1DF3">
      <w:pPr>
        <w:shd w:val="clear" w:color="auto" w:fill="FFFFFF"/>
        <w:spacing w:after="0" w:line="311" w:lineRule="atLeast"/>
        <w:rPr>
          <w:rFonts w:ascii="Helvetica" w:eastAsia="Times New Roman" w:hAnsi="Helvetica" w:cs="Helvetica"/>
          <w:color w:val="3F3F3F"/>
          <w:sz w:val="27"/>
          <w:szCs w:val="27"/>
        </w:rPr>
      </w:pPr>
      <w:r w:rsidRPr="00AD1DF3">
        <w:rPr>
          <w:rFonts w:ascii="Helvetica" w:eastAsia="Times New Roman" w:hAnsi="Helvetica" w:cs="Helvetica"/>
          <w:color w:val="3F3F3F"/>
          <w:sz w:val="15"/>
          <w:szCs w:val="15"/>
        </w:rPr>
        <w:t>3.  Особенности организации образовательного процесса…………………………………...6</w:t>
      </w:r>
    </w:p>
    <w:p w:rsidR="00AD1DF3" w:rsidRPr="00AD1DF3" w:rsidRDefault="00AD1DF3" w:rsidP="00AD1DF3">
      <w:pPr>
        <w:shd w:val="clear" w:color="auto" w:fill="FFFFFF"/>
        <w:spacing w:after="0" w:line="311" w:lineRule="atLeast"/>
        <w:rPr>
          <w:rFonts w:ascii="Helvetica" w:eastAsia="Times New Roman" w:hAnsi="Helvetica" w:cs="Helvetica"/>
          <w:color w:val="3F3F3F"/>
          <w:sz w:val="27"/>
          <w:szCs w:val="27"/>
        </w:rPr>
      </w:pPr>
      <w:bookmarkStart w:id="0" w:name="_GoBack"/>
      <w:bookmarkEnd w:id="0"/>
      <w:r w:rsidRPr="00AD1DF3">
        <w:rPr>
          <w:rFonts w:ascii="Helvetica" w:eastAsia="Times New Roman" w:hAnsi="Helvetica" w:cs="Helvetica"/>
          <w:color w:val="3F3F3F"/>
          <w:sz w:val="15"/>
          <w:szCs w:val="15"/>
        </w:rPr>
        <w:t>4.  Информация о реализуемых образовательных программах…………………………….7</w:t>
      </w:r>
    </w:p>
    <w:p w:rsidR="00AD1DF3" w:rsidRPr="00AD1DF3" w:rsidRDefault="00AD1DF3" w:rsidP="00AD1DF3">
      <w:pPr>
        <w:shd w:val="clear" w:color="auto" w:fill="FFFFFF"/>
        <w:spacing w:after="0" w:line="311" w:lineRule="atLeast"/>
        <w:rPr>
          <w:rFonts w:ascii="Helvetica" w:eastAsia="Times New Roman" w:hAnsi="Helvetica" w:cs="Helvetica"/>
          <w:color w:val="3F3F3F"/>
          <w:sz w:val="27"/>
          <w:szCs w:val="27"/>
        </w:rPr>
      </w:pPr>
      <w:r w:rsidRPr="00AD1DF3">
        <w:rPr>
          <w:rFonts w:ascii="Helvetica" w:eastAsia="Times New Roman" w:hAnsi="Helvetica" w:cs="Helvetica"/>
          <w:color w:val="3F3F3F"/>
          <w:sz w:val="15"/>
          <w:szCs w:val="15"/>
        </w:rPr>
        <w:t>5. Работа с детьми группы риска и с ограниченными возможностями здоровья..................................................................................................................................12</w:t>
      </w:r>
    </w:p>
    <w:p w:rsidR="00AD1DF3" w:rsidRPr="00AD1DF3" w:rsidRDefault="00AD1DF3" w:rsidP="00AD1DF3">
      <w:pPr>
        <w:shd w:val="clear" w:color="auto" w:fill="FFFFFF"/>
        <w:spacing w:after="0" w:line="311" w:lineRule="atLeast"/>
        <w:rPr>
          <w:rFonts w:ascii="Helvetica" w:eastAsia="Times New Roman" w:hAnsi="Helvetica" w:cs="Helvetica"/>
          <w:color w:val="3F3F3F"/>
          <w:sz w:val="27"/>
          <w:szCs w:val="27"/>
        </w:rPr>
      </w:pPr>
      <w:r w:rsidRPr="00AD1DF3">
        <w:rPr>
          <w:rFonts w:ascii="Helvetica" w:eastAsia="Times New Roman" w:hAnsi="Helvetica" w:cs="Helvetica"/>
          <w:color w:val="3F3F3F"/>
          <w:sz w:val="15"/>
          <w:szCs w:val="15"/>
        </w:rPr>
        <w:t>6. Результаты участия детей в конкурсах, выставках, соревнованиях…………………..14</w:t>
      </w:r>
    </w:p>
    <w:p w:rsidR="00AD1DF3" w:rsidRPr="00AD1DF3" w:rsidRDefault="00AD1DF3" w:rsidP="00AD1DF3">
      <w:pPr>
        <w:shd w:val="clear" w:color="auto" w:fill="FFFFFF"/>
        <w:spacing w:after="0" w:line="311" w:lineRule="atLeast"/>
        <w:rPr>
          <w:rFonts w:ascii="Helvetica" w:eastAsia="Times New Roman" w:hAnsi="Helvetica" w:cs="Helvetica"/>
          <w:color w:val="3F3F3F"/>
          <w:sz w:val="27"/>
          <w:szCs w:val="27"/>
        </w:rPr>
      </w:pPr>
      <w:r w:rsidRPr="00AD1DF3">
        <w:rPr>
          <w:rFonts w:ascii="Helvetica" w:eastAsia="Times New Roman" w:hAnsi="Helvetica" w:cs="Helvetica"/>
          <w:color w:val="3F3F3F"/>
          <w:sz w:val="15"/>
          <w:szCs w:val="15"/>
        </w:rPr>
        <w:t>7. Анализ организационно-массовой работы за 2019-2020г.………………………………...17</w:t>
      </w:r>
    </w:p>
    <w:p w:rsidR="00AD1DF3" w:rsidRPr="00AD1DF3" w:rsidRDefault="00AD1DF3" w:rsidP="00AD1DF3">
      <w:pPr>
        <w:shd w:val="clear" w:color="auto" w:fill="FFFFFF"/>
        <w:spacing w:after="0" w:line="311" w:lineRule="atLeast"/>
        <w:rPr>
          <w:rFonts w:ascii="Helvetica" w:eastAsia="Times New Roman" w:hAnsi="Helvetica" w:cs="Helvetica"/>
          <w:color w:val="3F3F3F"/>
          <w:sz w:val="27"/>
          <w:szCs w:val="27"/>
        </w:rPr>
      </w:pPr>
      <w:r w:rsidRPr="00AD1DF3">
        <w:rPr>
          <w:rFonts w:ascii="Helvetica" w:eastAsia="Times New Roman" w:hAnsi="Helvetica" w:cs="Helvetica"/>
          <w:color w:val="3F3F3F"/>
          <w:sz w:val="15"/>
          <w:szCs w:val="15"/>
        </w:rPr>
        <w:t>8.Результаты методической работы за 2019-2020г.…………………………………………........22</w:t>
      </w:r>
    </w:p>
    <w:p w:rsidR="00AD1DF3" w:rsidRPr="00AD1DF3" w:rsidRDefault="00AD1DF3" w:rsidP="00AD1DF3">
      <w:pPr>
        <w:shd w:val="clear" w:color="auto" w:fill="FFFFFF"/>
        <w:spacing w:after="0" w:line="311" w:lineRule="atLeast"/>
        <w:rPr>
          <w:rFonts w:ascii="Helvetica" w:eastAsia="Times New Roman" w:hAnsi="Helvetica" w:cs="Helvetica"/>
          <w:color w:val="3F3F3F"/>
          <w:sz w:val="27"/>
          <w:szCs w:val="27"/>
        </w:rPr>
      </w:pPr>
      <w:r w:rsidRPr="00AD1DF3">
        <w:rPr>
          <w:rFonts w:ascii="Helvetica" w:eastAsia="Times New Roman" w:hAnsi="Helvetica" w:cs="Helvetica"/>
          <w:color w:val="3F3F3F"/>
          <w:sz w:val="15"/>
          <w:szCs w:val="15"/>
        </w:rPr>
        <w:t>9. Система управления .........................................................................................................27</w:t>
      </w:r>
    </w:p>
    <w:p w:rsidR="00AD1DF3" w:rsidRPr="00AD1DF3" w:rsidRDefault="00AD1DF3" w:rsidP="00AD1DF3">
      <w:pPr>
        <w:shd w:val="clear" w:color="auto" w:fill="FFFFFF"/>
        <w:spacing w:after="0" w:line="311" w:lineRule="atLeast"/>
        <w:rPr>
          <w:rFonts w:ascii="Helvetica" w:eastAsia="Times New Roman" w:hAnsi="Helvetica" w:cs="Helvetica"/>
          <w:color w:val="3F3F3F"/>
          <w:sz w:val="27"/>
          <w:szCs w:val="27"/>
        </w:rPr>
      </w:pPr>
      <w:r w:rsidRPr="00AD1DF3">
        <w:rPr>
          <w:rFonts w:ascii="Helvetica" w:eastAsia="Times New Roman" w:hAnsi="Helvetica" w:cs="Helvetica"/>
          <w:color w:val="3F3F3F"/>
          <w:sz w:val="15"/>
          <w:szCs w:val="15"/>
        </w:rPr>
        <w:t>10. Административный контроль.......................................................................................27</w:t>
      </w:r>
    </w:p>
    <w:p w:rsidR="00AD1DF3" w:rsidRPr="00AD1DF3" w:rsidRDefault="00AD1DF3" w:rsidP="00AD1DF3">
      <w:pPr>
        <w:shd w:val="clear" w:color="auto" w:fill="FFFFFF"/>
        <w:spacing w:after="0" w:line="311" w:lineRule="atLeast"/>
        <w:rPr>
          <w:rFonts w:ascii="Helvetica" w:eastAsia="Times New Roman" w:hAnsi="Helvetica" w:cs="Helvetica"/>
          <w:color w:val="3F3F3F"/>
          <w:sz w:val="27"/>
          <w:szCs w:val="27"/>
        </w:rPr>
      </w:pPr>
      <w:r w:rsidRPr="00AD1DF3">
        <w:rPr>
          <w:rFonts w:ascii="Helvetica" w:eastAsia="Times New Roman" w:hAnsi="Helvetica" w:cs="Helvetica"/>
          <w:color w:val="3F3F3F"/>
          <w:sz w:val="15"/>
          <w:szCs w:val="15"/>
        </w:rPr>
        <w:t>11. Основные цели и задачи на 2020-2021г.…………………………………………………............30</w:t>
      </w:r>
    </w:p>
    <w:p w:rsidR="00AD1DF3" w:rsidRPr="00AD1DF3" w:rsidRDefault="00AD1DF3" w:rsidP="00AD1DF3">
      <w:pPr>
        <w:shd w:val="clear" w:color="auto" w:fill="FFFFFF"/>
        <w:spacing w:after="0" w:line="311" w:lineRule="atLeast"/>
        <w:rPr>
          <w:rFonts w:ascii="Helvetica" w:eastAsia="Times New Roman" w:hAnsi="Helvetica" w:cs="Helvetica"/>
          <w:color w:val="3F3F3F"/>
          <w:sz w:val="27"/>
          <w:szCs w:val="27"/>
        </w:rPr>
      </w:pPr>
      <w:r w:rsidRPr="00AD1DF3">
        <w:rPr>
          <w:rFonts w:ascii="Helvetica" w:eastAsia="Times New Roman" w:hAnsi="Helvetica" w:cs="Helvetica"/>
          <w:color w:val="3F3F3F"/>
          <w:sz w:val="15"/>
          <w:szCs w:val="15"/>
        </w:rPr>
        <w:t>12. Механизм реализации программы………………………………………………………...............31</w:t>
      </w:r>
    </w:p>
    <w:p w:rsidR="00AD1DF3" w:rsidRPr="00AD1DF3" w:rsidRDefault="00AD1DF3" w:rsidP="00AD1DF3">
      <w:pPr>
        <w:shd w:val="clear" w:color="auto" w:fill="FFFFFF"/>
        <w:spacing w:after="0" w:line="311" w:lineRule="atLeast"/>
        <w:rPr>
          <w:rFonts w:ascii="Helvetica" w:eastAsia="Times New Roman" w:hAnsi="Helvetica" w:cs="Helvetica"/>
          <w:color w:val="3F3F3F"/>
          <w:sz w:val="27"/>
          <w:szCs w:val="27"/>
        </w:rPr>
      </w:pPr>
      <w:r w:rsidRPr="00AD1DF3">
        <w:rPr>
          <w:rFonts w:ascii="Helvetica" w:eastAsia="Times New Roman" w:hAnsi="Helvetica" w:cs="Helvetica"/>
          <w:color w:val="3F3F3F"/>
          <w:sz w:val="15"/>
          <w:szCs w:val="15"/>
        </w:rPr>
        <w:t>13.Информационно аналитическая деятельность........................................................32</w:t>
      </w:r>
    </w:p>
    <w:p w:rsidR="00AD1DF3" w:rsidRPr="00AD1DF3" w:rsidRDefault="00AD1DF3" w:rsidP="00AD1DF3">
      <w:pPr>
        <w:shd w:val="clear" w:color="auto" w:fill="FFFFFF"/>
        <w:spacing w:after="0" w:line="311" w:lineRule="atLeast"/>
        <w:rPr>
          <w:rFonts w:ascii="Helvetica" w:eastAsia="Times New Roman" w:hAnsi="Helvetica" w:cs="Helvetica"/>
          <w:color w:val="3F3F3F"/>
          <w:sz w:val="27"/>
          <w:szCs w:val="27"/>
        </w:rPr>
      </w:pPr>
      <w:r w:rsidRPr="00AD1DF3">
        <w:rPr>
          <w:rFonts w:ascii="Helvetica" w:eastAsia="Times New Roman" w:hAnsi="Helvetica" w:cs="Helvetica"/>
          <w:color w:val="3F3F3F"/>
          <w:sz w:val="15"/>
          <w:szCs w:val="15"/>
        </w:rPr>
        <w:t>14. Профилактические мероприятия (терроризм, экстремизм, анти коррупция</w:t>
      </w:r>
    </w:p>
    <w:p w:rsidR="00AD1DF3" w:rsidRPr="00AD1DF3" w:rsidRDefault="00AD1DF3" w:rsidP="00AD1DF3">
      <w:pPr>
        <w:shd w:val="clear" w:color="auto" w:fill="FFFFFF"/>
        <w:spacing w:after="0" w:line="311" w:lineRule="atLeast"/>
        <w:rPr>
          <w:rFonts w:ascii="Helvetica" w:eastAsia="Times New Roman" w:hAnsi="Helvetica" w:cs="Helvetica"/>
          <w:color w:val="3F3F3F"/>
          <w:sz w:val="27"/>
          <w:szCs w:val="27"/>
        </w:rPr>
      </w:pPr>
      <w:r w:rsidRPr="00AD1DF3">
        <w:rPr>
          <w:rFonts w:ascii="Helvetica" w:eastAsia="Times New Roman" w:hAnsi="Helvetica" w:cs="Helvetica"/>
          <w:color w:val="3F3F3F"/>
          <w:sz w:val="15"/>
          <w:szCs w:val="15"/>
        </w:rPr>
        <w:t>противопожарная безопасность, безопасность дорожного движения, здоровье сбережение.............................................................................................................................33</w:t>
      </w:r>
    </w:p>
    <w:p w:rsidR="00AD1DF3" w:rsidRPr="00AD1DF3" w:rsidRDefault="00AD1DF3" w:rsidP="00AD1DF3">
      <w:pPr>
        <w:shd w:val="clear" w:color="auto" w:fill="FFFFFF"/>
        <w:spacing w:after="0" w:line="311" w:lineRule="atLeast"/>
        <w:rPr>
          <w:rFonts w:ascii="Helvetica" w:eastAsia="Times New Roman" w:hAnsi="Helvetica" w:cs="Helvetica"/>
          <w:color w:val="3F3F3F"/>
          <w:sz w:val="27"/>
          <w:szCs w:val="27"/>
        </w:rPr>
      </w:pPr>
      <w:r w:rsidRPr="00AD1DF3">
        <w:rPr>
          <w:rFonts w:ascii="Helvetica" w:eastAsia="Times New Roman" w:hAnsi="Helvetica" w:cs="Helvetica"/>
          <w:color w:val="3F3F3F"/>
          <w:sz w:val="15"/>
          <w:szCs w:val="15"/>
        </w:rPr>
        <w:t>15.Организационно-массовая работа на 2020-2021г………………………………………........37</w:t>
      </w:r>
    </w:p>
    <w:p w:rsidR="00AD1DF3" w:rsidRPr="00AD1DF3" w:rsidRDefault="00AD1DF3" w:rsidP="00AD1DF3">
      <w:pPr>
        <w:shd w:val="clear" w:color="auto" w:fill="FFFFFF"/>
        <w:spacing w:after="0" w:line="311" w:lineRule="atLeast"/>
        <w:rPr>
          <w:rFonts w:ascii="Helvetica" w:eastAsia="Times New Roman" w:hAnsi="Helvetica" w:cs="Helvetica"/>
          <w:color w:val="3F3F3F"/>
          <w:sz w:val="27"/>
          <w:szCs w:val="27"/>
        </w:rPr>
      </w:pPr>
      <w:r w:rsidRPr="00AD1DF3">
        <w:rPr>
          <w:rFonts w:ascii="Helvetica" w:eastAsia="Times New Roman" w:hAnsi="Helvetica" w:cs="Helvetica"/>
          <w:color w:val="3F3F3F"/>
          <w:sz w:val="15"/>
          <w:szCs w:val="15"/>
        </w:rPr>
        <w:t>16. План организационно массовой работы .................................................................38</w:t>
      </w:r>
    </w:p>
    <w:p w:rsidR="00AD1DF3" w:rsidRPr="00AD1DF3" w:rsidRDefault="00AD1DF3" w:rsidP="00AD1DF3">
      <w:pPr>
        <w:shd w:val="clear" w:color="auto" w:fill="FFFFFF"/>
        <w:spacing w:after="0" w:line="311" w:lineRule="atLeast"/>
        <w:rPr>
          <w:rFonts w:ascii="Helvetica" w:eastAsia="Times New Roman" w:hAnsi="Helvetica" w:cs="Helvetica"/>
          <w:color w:val="3F3F3F"/>
          <w:sz w:val="27"/>
          <w:szCs w:val="27"/>
        </w:rPr>
      </w:pPr>
      <w:r w:rsidRPr="00AD1DF3">
        <w:rPr>
          <w:rFonts w:ascii="Helvetica" w:eastAsia="Times New Roman" w:hAnsi="Helvetica" w:cs="Helvetica"/>
          <w:color w:val="3F3F3F"/>
          <w:sz w:val="15"/>
          <w:szCs w:val="15"/>
        </w:rPr>
        <w:t>17. Программа «Содружество» .....................................……...............................................43</w:t>
      </w:r>
    </w:p>
    <w:p w:rsidR="00AD1DF3" w:rsidRPr="00AD1DF3" w:rsidRDefault="00AD1DF3" w:rsidP="00AD1DF3">
      <w:pPr>
        <w:shd w:val="clear" w:color="auto" w:fill="FFFFFF"/>
        <w:spacing w:after="0" w:line="311" w:lineRule="atLeast"/>
        <w:rPr>
          <w:rFonts w:ascii="Helvetica" w:eastAsia="Times New Roman" w:hAnsi="Helvetica" w:cs="Helvetica"/>
          <w:color w:val="3F3F3F"/>
          <w:sz w:val="27"/>
          <w:szCs w:val="27"/>
        </w:rPr>
      </w:pPr>
      <w:r w:rsidRPr="00AD1DF3">
        <w:rPr>
          <w:rFonts w:ascii="Helvetica" w:eastAsia="Times New Roman" w:hAnsi="Helvetica" w:cs="Helvetica"/>
          <w:color w:val="3F3F3F"/>
          <w:sz w:val="15"/>
          <w:szCs w:val="15"/>
        </w:rPr>
        <w:t>18. Работа с родителями…………………………………….............................................................44</w:t>
      </w:r>
    </w:p>
    <w:p w:rsidR="00AD1DF3" w:rsidRPr="00AD1DF3" w:rsidRDefault="00AD1DF3" w:rsidP="00AD1DF3">
      <w:pPr>
        <w:shd w:val="clear" w:color="auto" w:fill="FFFFFF"/>
        <w:spacing w:after="0" w:line="311" w:lineRule="atLeast"/>
        <w:rPr>
          <w:rFonts w:ascii="Helvetica" w:eastAsia="Times New Roman" w:hAnsi="Helvetica" w:cs="Helvetica"/>
          <w:color w:val="3F3F3F"/>
          <w:sz w:val="27"/>
          <w:szCs w:val="27"/>
        </w:rPr>
      </w:pPr>
      <w:r w:rsidRPr="00AD1DF3">
        <w:rPr>
          <w:rFonts w:ascii="Helvetica" w:eastAsia="Times New Roman" w:hAnsi="Helvetica" w:cs="Helvetica"/>
          <w:color w:val="3F3F3F"/>
          <w:sz w:val="15"/>
          <w:szCs w:val="15"/>
        </w:rPr>
        <w:t>19. Работа с педагогическими кадрами……………….……………..........................................45</w:t>
      </w:r>
    </w:p>
    <w:p w:rsidR="00AD1DF3" w:rsidRPr="00AD1DF3" w:rsidRDefault="00AD1DF3" w:rsidP="00AD1DF3">
      <w:pPr>
        <w:shd w:val="clear" w:color="auto" w:fill="FFFFFF"/>
        <w:spacing w:after="0" w:line="311" w:lineRule="atLeast"/>
        <w:rPr>
          <w:rFonts w:ascii="Helvetica" w:eastAsia="Times New Roman" w:hAnsi="Helvetica" w:cs="Helvetica"/>
          <w:color w:val="3F3F3F"/>
          <w:sz w:val="27"/>
          <w:szCs w:val="27"/>
        </w:rPr>
      </w:pPr>
      <w:r w:rsidRPr="00AD1DF3">
        <w:rPr>
          <w:rFonts w:ascii="Helvetica" w:eastAsia="Times New Roman" w:hAnsi="Helvetica" w:cs="Helvetica"/>
          <w:color w:val="3F3F3F"/>
          <w:sz w:val="15"/>
          <w:szCs w:val="15"/>
        </w:rPr>
        <w:t>20. План работы методического объединения……………...............................................45</w:t>
      </w:r>
    </w:p>
    <w:p w:rsidR="00AD1DF3" w:rsidRPr="00AD1DF3" w:rsidRDefault="00AD1DF3" w:rsidP="00AD1DF3">
      <w:pPr>
        <w:shd w:val="clear" w:color="auto" w:fill="FFFFFF"/>
        <w:spacing w:after="0" w:line="311" w:lineRule="atLeast"/>
        <w:rPr>
          <w:rFonts w:ascii="Helvetica" w:eastAsia="Times New Roman" w:hAnsi="Helvetica" w:cs="Helvetica"/>
          <w:color w:val="3F3F3F"/>
          <w:sz w:val="27"/>
          <w:szCs w:val="27"/>
        </w:rPr>
      </w:pPr>
      <w:r w:rsidRPr="00AD1DF3">
        <w:rPr>
          <w:rFonts w:ascii="Helvetica" w:eastAsia="Times New Roman" w:hAnsi="Helvetica" w:cs="Helvetica"/>
          <w:color w:val="3F3F3F"/>
          <w:sz w:val="15"/>
          <w:szCs w:val="15"/>
        </w:rPr>
        <w:t>21. Педагогические советы………………………………………………............................................46</w:t>
      </w:r>
    </w:p>
    <w:p w:rsidR="00AD1DF3" w:rsidRPr="00AD1DF3" w:rsidRDefault="00AD1DF3" w:rsidP="00AD1DF3">
      <w:pPr>
        <w:shd w:val="clear" w:color="auto" w:fill="FFFFFF"/>
        <w:spacing w:after="0" w:line="311" w:lineRule="atLeast"/>
        <w:rPr>
          <w:rFonts w:ascii="Helvetica" w:eastAsia="Times New Roman" w:hAnsi="Helvetica" w:cs="Helvetica"/>
          <w:color w:val="3F3F3F"/>
          <w:sz w:val="27"/>
          <w:szCs w:val="27"/>
        </w:rPr>
      </w:pPr>
      <w:r w:rsidRPr="00AD1DF3">
        <w:rPr>
          <w:rFonts w:ascii="Helvetica" w:eastAsia="Times New Roman" w:hAnsi="Helvetica" w:cs="Helvetica"/>
          <w:color w:val="3F3F3F"/>
          <w:sz w:val="15"/>
          <w:szCs w:val="15"/>
        </w:rPr>
        <w:t>22. Совещание при директоре...........................................................................................46</w:t>
      </w:r>
    </w:p>
    <w:p w:rsidR="00AD1DF3" w:rsidRPr="00AD1DF3" w:rsidRDefault="00AD1DF3" w:rsidP="00AD1DF3">
      <w:pPr>
        <w:shd w:val="clear" w:color="auto" w:fill="FFFFFF"/>
        <w:spacing w:after="0" w:line="311" w:lineRule="atLeast"/>
        <w:rPr>
          <w:rFonts w:ascii="Helvetica" w:eastAsia="Times New Roman" w:hAnsi="Helvetica" w:cs="Helvetica"/>
          <w:color w:val="3F3F3F"/>
          <w:sz w:val="27"/>
          <w:szCs w:val="27"/>
        </w:rPr>
      </w:pPr>
      <w:r w:rsidRPr="00AD1DF3">
        <w:rPr>
          <w:rFonts w:ascii="Helvetica" w:eastAsia="Times New Roman" w:hAnsi="Helvetica" w:cs="Helvetica"/>
          <w:color w:val="3F3F3F"/>
          <w:sz w:val="15"/>
          <w:szCs w:val="15"/>
        </w:rPr>
        <w:t>23. Контроль и руководство................................................................................................47</w:t>
      </w:r>
    </w:p>
    <w:p w:rsidR="00AD1DF3" w:rsidRPr="00AD1DF3" w:rsidRDefault="00AD1DF3" w:rsidP="00AD1DF3">
      <w:pPr>
        <w:shd w:val="clear" w:color="auto" w:fill="FFFFFF"/>
        <w:spacing w:after="0" w:line="311" w:lineRule="atLeast"/>
        <w:rPr>
          <w:rFonts w:ascii="Helvetica" w:eastAsia="Times New Roman" w:hAnsi="Helvetica" w:cs="Helvetica"/>
          <w:color w:val="3F3F3F"/>
          <w:sz w:val="27"/>
          <w:szCs w:val="27"/>
        </w:rPr>
      </w:pPr>
      <w:r w:rsidRPr="00AD1DF3">
        <w:rPr>
          <w:rFonts w:ascii="Helvetica" w:eastAsia="Times New Roman" w:hAnsi="Helvetica" w:cs="Helvetica"/>
          <w:color w:val="3F3F3F"/>
          <w:sz w:val="15"/>
          <w:szCs w:val="15"/>
        </w:rPr>
        <w:t>24.Материально-техническое обеспечение…………………………………………………...........50</w:t>
      </w:r>
    </w:p>
    <w:p w:rsidR="00AD1DF3" w:rsidRPr="00AD1DF3" w:rsidRDefault="00AD1DF3" w:rsidP="00AD1DF3">
      <w:pPr>
        <w:shd w:val="clear" w:color="auto" w:fill="FFFFFF"/>
        <w:spacing w:after="0" w:line="311" w:lineRule="atLeast"/>
        <w:rPr>
          <w:rFonts w:ascii="Helvetica" w:eastAsia="Times New Roman" w:hAnsi="Helvetica" w:cs="Helvetica"/>
          <w:color w:val="3F3F3F"/>
          <w:sz w:val="27"/>
          <w:szCs w:val="27"/>
        </w:rPr>
      </w:pPr>
      <w:r w:rsidRPr="00AD1DF3">
        <w:rPr>
          <w:rFonts w:ascii="Helvetica" w:eastAsia="Times New Roman" w:hAnsi="Helvetica" w:cs="Helvetica"/>
          <w:color w:val="3F3F3F"/>
          <w:sz w:val="15"/>
          <w:szCs w:val="15"/>
        </w:rPr>
        <w:t>25.Ожидаемые результаты реализации программы…………………................................52</w:t>
      </w:r>
    </w:p>
    <w:p w:rsidR="00AD1DF3" w:rsidRPr="00AD1DF3" w:rsidRDefault="00AD1DF3" w:rsidP="00AD1DF3">
      <w:pPr>
        <w:shd w:val="clear" w:color="auto" w:fill="FFFFFF"/>
        <w:spacing w:after="0" w:line="240" w:lineRule="auto"/>
        <w:ind w:left="426"/>
        <w:rPr>
          <w:rFonts w:ascii="Helvetica" w:eastAsia="Times New Roman" w:hAnsi="Helvetica" w:cs="Helvetica"/>
          <w:color w:val="3F3F3F"/>
          <w:sz w:val="27"/>
          <w:szCs w:val="27"/>
        </w:rPr>
      </w:pPr>
      <w:r w:rsidRPr="00AD1DF3">
        <w:rPr>
          <w:rFonts w:ascii="Helvetica" w:eastAsia="Times New Roman" w:hAnsi="Helvetica" w:cs="Helvetica"/>
          <w:color w:val="3F3F3F"/>
          <w:sz w:val="15"/>
          <w:szCs w:val="15"/>
        </w:rPr>
        <w:t> </w:t>
      </w:r>
    </w:p>
    <w:p w:rsidR="00AD1DF3" w:rsidRPr="00AD1DF3" w:rsidRDefault="00AD1DF3" w:rsidP="00AD1DF3">
      <w:pPr>
        <w:shd w:val="clear" w:color="auto" w:fill="FFFFFF"/>
        <w:spacing w:after="0" w:line="240" w:lineRule="auto"/>
        <w:ind w:left="426"/>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1</w:t>
      </w:r>
      <w:r w:rsidRPr="00AD1DF3">
        <w:rPr>
          <w:rFonts w:ascii="Helvetica" w:eastAsia="Times New Roman" w:hAnsi="Helvetica" w:cs="Helvetica"/>
          <w:b/>
          <w:bCs/>
          <w:color w:val="3F3F3F"/>
          <w:sz w:val="24"/>
          <w:szCs w:val="24"/>
        </w:rPr>
        <w:t>.  Информационная справка о деятельности учреждения</w:t>
      </w:r>
    </w:p>
    <w:p w:rsidR="00AD1DF3" w:rsidRPr="00AD1DF3" w:rsidRDefault="00AD1DF3" w:rsidP="00AD1DF3">
      <w:pPr>
        <w:shd w:val="clear" w:color="auto" w:fill="FFFFFF"/>
        <w:spacing w:after="0" w:line="311" w:lineRule="atLeast"/>
        <w:ind w:left="426"/>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Название общеобразовательного учреждения (по уставу):</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Муниципальное бюджетное </w:t>
      </w:r>
      <w:r w:rsidRPr="00AD1DF3">
        <w:rPr>
          <w:rFonts w:ascii="Helvetica" w:eastAsia="Times New Roman" w:hAnsi="Helvetica" w:cs="Helvetica"/>
          <w:color w:val="3F3F3F"/>
          <w:spacing w:val="-2"/>
          <w:sz w:val="24"/>
          <w:szCs w:val="24"/>
        </w:rPr>
        <w:t>учреждение дополнительного образования «Дом детского творчества с.</w:t>
      </w:r>
      <w:r w:rsidRPr="00AD1DF3">
        <w:rPr>
          <w:rFonts w:ascii="Helvetica" w:eastAsia="Times New Roman" w:hAnsi="Helvetica" w:cs="Helvetica"/>
          <w:color w:val="3F3F3F"/>
          <w:sz w:val="24"/>
          <w:szCs w:val="24"/>
        </w:rPr>
        <w:t> Ракитное», Дальнереченского муниципального района, Приморского края, РФ.</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(Сокращенно -  МБУ ДО «ДДТ с. Ракитное»)</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Тип общеобразовательного учреждения:</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бюджетное учреждение дополнительного образования.</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Вид общеобразовательного учреждения: Дом детского творчества</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Учредитель:</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администрация Дальнереченского муниципального района Приморского края.</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Год основания:</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1.Год создания образовательного учреждения -1980</w:t>
      </w:r>
      <w:r w:rsidRPr="00AD1DF3">
        <w:rPr>
          <w:rFonts w:ascii="Helvetica" w:eastAsia="Times New Roman" w:hAnsi="Helvetica" w:cs="Helvetica"/>
          <w:color w:val="3F3F3F"/>
          <w:sz w:val="24"/>
          <w:szCs w:val="24"/>
        </w:rPr>
        <w:br/>
      </w:r>
      <w:r w:rsidRPr="00AD1DF3">
        <w:rPr>
          <w:rFonts w:ascii="Helvetica" w:eastAsia="Times New Roman" w:hAnsi="Helvetica" w:cs="Helvetica"/>
          <w:color w:val="3F3F3F"/>
          <w:spacing w:val="-1"/>
          <w:sz w:val="24"/>
          <w:szCs w:val="24"/>
        </w:rPr>
        <w:t>Постановление исполнительного комитета Дальнереченского районного</w:t>
      </w:r>
      <w:r w:rsidRPr="00AD1DF3">
        <w:rPr>
          <w:rFonts w:ascii="Helvetica" w:eastAsia="Times New Roman" w:hAnsi="Helvetica" w:cs="Helvetica"/>
          <w:color w:val="3F3F3F"/>
          <w:sz w:val="24"/>
          <w:szCs w:val="24"/>
        </w:rPr>
        <w:t> Совета народных депутатов Приморского края об открытии районного Дома пионеров и школьников от 28 июля 1980 года № 19.</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lastRenderedPageBreak/>
        <w:t>2.</w:t>
      </w:r>
      <w:r w:rsidRPr="00AD1DF3">
        <w:rPr>
          <w:rFonts w:ascii="Helvetica" w:eastAsia="Times New Roman" w:hAnsi="Helvetica" w:cs="Helvetica"/>
          <w:color w:val="3F3F3F"/>
          <w:spacing w:val="-1"/>
          <w:sz w:val="24"/>
          <w:szCs w:val="24"/>
        </w:rPr>
        <w:t>Согласно Постановления Главы муниципального образования</w:t>
      </w:r>
      <w:r w:rsidRPr="00AD1DF3">
        <w:rPr>
          <w:rFonts w:ascii="Helvetica" w:eastAsia="Times New Roman" w:hAnsi="Helvetica" w:cs="Helvetica"/>
          <w:color w:val="3F3F3F"/>
          <w:sz w:val="24"/>
          <w:szCs w:val="24"/>
        </w:rPr>
        <w:t>   Дальнереченский район Приморского края № 147 от 17.04.2000г. районный «Дом пионеров и школьников» переименовать в муниципальное </w:t>
      </w:r>
      <w:r w:rsidRPr="00AD1DF3">
        <w:rPr>
          <w:rFonts w:ascii="Helvetica" w:eastAsia="Times New Roman" w:hAnsi="Helvetica" w:cs="Helvetica"/>
          <w:color w:val="3F3F3F"/>
          <w:spacing w:val="-1"/>
          <w:sz w:val="24"/>
          <w:szCs w:val="24"/>
        </w:rPr>
        <w:t>образовательное учреждение дополнительного образования детей «Дом детского творчества» с. Ракитное Дальнереченского района Приморского</w:t>
      </w:r>
      <w:r w:rsidRPr="00AD1DF3">
        <w:rPr>
          <w:rFonts w:ascii="Helvetica" w:eastAsia="Times New Roman" w:hAnsi="Helvetica" w:cs="Helvetica"/>
          <w:color w:val="3F3F3F"/>
          <w:sz w:val="24"/>
          <w:szCs w:val="24"/>
        </w:rPr>
        <w:t> края.</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3.Согласно Постановления Главы Дальнереченского муниципального района Приморского края № 101 от 19.03.2007 года муниципальное образовательное учреждение дополнительного образования детей «Дом детского творчества» с. Ракитное Дальнереченского района Приморского края переименовать в муниципальное образовательное учреждение </w:t>
      </w:r>
      <w:r w:rsidRPr="00AD1DF3">
        <w:rPr>
          <w:rFonts w:ascii="Helvetica" w:eastAsia="Times New Roman" w:hAnsi="Helvetica" w:cs="Helvetica"/>
          <w:color w:val="3F3F3F"/>
          <w:spacing w:val="-1"/>
          <w:sz w:val="24"/>
          <w:szCs w:val="24"/>
        </w:rPr>
        <w:t>дополнительного образования детей «Дом детского творчества с.Ракитное» Дальнереченского</w:t>
      </w:r>
      <w:r w:rsidRPr="00AD1DF3">
        <w:rPr>
          <w:rFonts w:ascii="Helvetica" w:eastAsia="Times New Roman" w:hAnsi="Helvetica" w:cs="Helvetica"/>
          <w:color w:val="3F3F3F"/>
          <w:sz w:val="24"/>
          <w:szCs w:val="24"/>
        </w:rPr>
        <w:t> муниципального района Приморского края.</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4. Согласно Постановления Главы администрации Дальнереченского муниципального района Приморского края МОБУ ДОД «ДДТ с. Ракитное» переименовано в муниципальное бюджетное учреждение дополнительного образования «Дом детского творчества с. Ракитное» (сокращенное название МБУ ДО «ДДТ с. Ракитное») от 24.12.2014г. №435-па.</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Юридический адрес:</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692110 Дальнереченский район, с. Ракитное, ул. Советская ,22.</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Телефон:</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(42356) 45-2-96.</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E-mall:</w:t>
      </w:r>
      <w:r w:rsidRPr="00AD1DF3">
        <w:rPr>
          <w:rFonts w:ascii="Helvetica" w:eastAsia="Times New Roman" w:hAnsi="Helvetica" w:cs="Helvetica"/>
          <w:color w:val="3F3F3F"/>
          <w:sz w:val="24"/>
          <w:szCs w:val="24"/>
        </w:rPr>
        <w:t>ddt.rakitnoe@yandex.ru</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Должность руководителя</w:t>
      </w:r>
      <w:r w:rsidRPr="00AD1DF3">
        <w:rPr>
          <w:rFonts w:ascii="Helvetica" w:eastAsia="Times New Roman" w:hAnsi="Helvetica" w:cs="Helvetica"/>
          <w:color w:val="3F3F3F"/>
          <w:sz w:val="24"/>
          <w:szCs w:val="24"/>
        </w:rPr>
        <w:t>: директор.</w:t>
      </w:r>
    </w:p>
    <w:p w:rsidR="00AD1DF3" w:rsidRPr="00AD1DF3" w:rsidRDefault="00AD1DF3" w:rsidP="00AD1DF3">
      <w:pPr>
        <w:shd w:val="clear" w:color="auto" w:fill="FFFFFF"/>
        <w:spacing w:after="0" w:line="311" w:lineRule="atLeast"/>
        <w:ind w:hanging="786"/>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Фамилия, имя, отчество руководителя: Сидоренко Татьяна Михайловна.</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Банковские реквизиты:</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МБУ ДО «ДДТ с. Ракитное», 692110 Дальнереченский район, с. Ракитное,</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ул. Советская, 22</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ИНН/КПП 2506109084/250601001</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ОГРН 10225009435</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Лицензия на осуществление образовательной деятельности по реализации дополнительных общеобразовательных программ подвида «Дополнительное образование детей и взрослых» (с сохранением бессрочного действия)</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Серия 25ЛО1 № 0002143 Регистрационный номер №33 от 30 апреля 2019г. </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Выдана Департаментом образования и науки Приморского края.</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Аккредитация: Свидетельство ГА 016373, регистрационный № 245 от 27 июня 2008г. </w:t>
      </w:r>
      <w:r w:rsidRPr="00AD1DF3">
        <w:rPr>
          <w:rFonts w:ascii="Helvetica" w:eastAsia="Times New Roman" w:hAnsi="Helvetica" w:cs="Helvetica"/>
          <w:color w:val="3F3F3F"/>
          <w:spacing w:val="-1"/>
          <w:sz w:val="24"/>
          <w:szCs w:val="24"/>
        </w:rPr>
        <w:t>Выдано     </w:t>
      </w:r>
      <w:r w:rsidRPr="00AD1DF3">
        <w:rPr>
          <w:rFonts w:ascii="Helvetica" w:eastAsia="Times New Roman" w:hAnsi="Helvetica" w:cs="Helvetica"/>
          <w:color w:val="3F3F3F"/>
          <w:sz w:val="24"/>
          <w:szCs w:val="24"/>
        </w:rPr>
        <w:t> Департаментом образования и науки Приморского края</w:t>
      </w:r>
    </w:p>
    <w:p w:rsidR="00AD1DF3" w:rsidRPr="00AD1DF3" w:rsidRDefault="00AD1DF3" w:rsidP="00AD1DF3">
      <w:pPr>
        <w:shd w:val="clear" w:color="auto" w:fill="FFFFFF"/>
        <w:spacing w:after="0" w:line="311" w:lineRule="atLeast"/>
        <w:jc w:val="center"/>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 </w:t>
      </w:r>
    </w:p>
    <w:p w:rsidR="00AD1DF3" w:rsidRPr="00AD1DF3" w:rsidRDefault="00AD1DF3" w:rsidP="00AD1DF3">
      <w:pPr>
        <w:shd w:val="clear" w:color="auto" w:fill="FFFFFF"/>
        <w:spacing w:after="0" w:line="311" w:lineRule="atLeast"/>
        <w:jc w:val="center"/>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2. Пояснительная записка</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w:t>
      </w:r>
    </w:p>
    <w:p w:rsidR="00AD1DF3" w:rsidRPr="00AD1DF3" w:rsidRDefault="00AD1DF3" w:rsidP="00AD1DF3">
      <w:pPr>
        <w:shd w:val="clear" w:color="auto" w:fill="FFFFFF"/>
        <w:spacing w:after="0" w:line="311" w:lineRule="atLeast"/>
        <w:ind w:firstLine="708"/>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Программа деятельности муниципального бюджетного учреждения дополнительного образования «Дом </w:t>
      </w:r>
      <w:r w:rsidRPr="00AD1DF3">
        <w:rPr>
          <w:rFonts w:ascii="Helvetica" w:eastAsia="Times New Roman" w:hAnsi="Helvetica" w:cs="Helvetica"/>
          <w:color w:val="3F3F3F"/>
          <w:spacing w:val="-4"/>
          <w:sz w:val="24"/>
          <w:szCs w:val="24"/>
        </w:rPr>
        <w:t>детского творчества с. Ракитное» Дальнереченского муниципального района является нормативным</w:t>
      </w:r>
      <w:r w:rsidRPr="00AD1DF3">
        <w:rPr>
          <w:rFonts w:ascii="Helvetica" w:eastAsia="Times New Roman" w:hAnsi="Helvetica" w:cs="Helvetica"/>
          <w:color w:val="3F3F3F"/>
          <w:sz w:val="24"/>
          <w:szCs w:val="24"/>
        </w:rPr>
        <w:t> правовым актом учреждения, регламентирующим деятельность на период с </w:t>
      </w:r>
      <w:r w:rsidRPr="00AD1DF3">
        <w:rPr>
          <w:rFonts w:ascii="Helvetica" w:eastAsia="Times New Roman" w:hAnsi="Helvetica" w:cs="Helvetica"/>
          <w:color w:val="3F3F3F"/>
          <w:spacing w:val="-1"/>
          <w:sz w:val="24"/>
          <w:szCs w:val="24"/>
        </w:rPr>
        <w:t>2020-2021 годы, поэтому она отражает характеристику деятельности учреждения в соответствии с</w:t>
      </w:r>
      <w:r w:rsidRPr="00AD1DF3">
        <w:rPr>
          <w:rFonts w:ascii="Helvetica" w:eastAsia="Times New Roman" w:hAnsi="Helvetica" w:cs="Helvetica"/>
          <w:color w:val="3F3F3F"/>
          <w:sz w:val="24"/>
          <w:szCs w:val="24"/>
        </w:rPr>
        <w:t> образовательными целями и направлениями, совершенствования условий, в которых эта деятельность осуществляется.</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lastRenderedPageBreak/>
        <w:t>Программа деятельности основывается на нормативных документах</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современной образовательной политики Российской Федерации в сфере дополнительного образования детей:</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Федеральным законом от 29.12.2012</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N273-ФЗ «Об образовании в Российской Федерации», Федеральной целевой          программой   развития образования на 2016-2020 годы, утвержденной распоряжением Правительства Российской Федерации от 29.12.2014</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N2765-|x,Государственной программой Российской Федерации «Развитие образования» на 2013-2020 годы, утвержденной постановлением Правительства Российской Федерации от 15.04.2 014 № 295 «Об утверждении Государственной программы Российской Федерации «Развитие образования» на 2013-2020 годы»,</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Стратегией развития воспитания в Российской Федерации на период до 2025 года, утвержденной распоряжением Правительства Российской Федерации от 29 мая 2015 года № 996-р, Концепцией развития дополнительного образования детей, утвержденной распоряжением Правительства РФ от 04.09.2014 г. № 1726-р, Правилами выявления детей, проявивших выдающиеся способности, сопровождения и мониторинга их дальнейшего развития, утвержденными постановлением Правительства РФ от 17.11.2015 № 1239,</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Программой патриотического воспитания граждан РФ на 2016-2010 г., утв. Постановлением Правительства РФ от 30.12.2015 г. № 1493, Законом РФ «О государственной поддержке молодежных и детских общественных объединений», Приказ от 28.06.1995 г. № 98-ФЗ,</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Концепцией общенациональной системы выявления и развития молодых талантов, утвержденной Президентом Российской Федерации 03 апреля 2012 года</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федерального, </w:t>
      </w:r>
      <w:r w:rsidRPr="00AD1DF3">
        <w:rPr>
          <w:rFonts w:ascii="Helvetica" w:eastAsia="Times New Roman" w:hAnsi="Helvetica" w:cs="Helvetica"/>
          <w:color w:val="3F3F3F"/>
          <w:spacing w:val="-1"/>
          <w:sz w:val="24"/>
          <w:szCs w:val="24"/>
        </w:rPr>
        <w:t>регионального и муниципального уровней. Кроме того, она содержит ряд целевых подпрограмм,</w:t>
      </w:r>
      <w:r w:rsidRPr="00AD1DF3">
        <w:rPr>
          <w:rFonts w:ascii="Helvetica" w:eastAsia="Times New Roman" w:hAnsi="Helvetica" w:cs="Helvetica"/>
          <w:color w:val="3F3F3F"/>
          <w:sz w:val="24"/>
          <w:szCs w:val="24"/>
        </w:rPr>
        <w:t> реализуемых в образовательном учреждении. (Подпрограммы: «Досуг», «Каникулы», «Семья», «Содружество», Программа  по обучению мерам пожарной безопасности»). Программа деятельности разработана с учетом запросов детей, потребностей семьи, образовательных учреждений района, ДЮСШ, края.</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Данный документ носит стратегическую направленность. При изменении внешних и внутренних условий вовремя его реализации возможна корректировка действий. Программа деятельности разработана педагогическим коллективом в ходе коллективной деятельности.</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ЦЕЛЬ ПРОГРАММЫ –</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cсоздание организационных, методических условий для обеспечения функционирования и развития МБУ ДО «ДДТ с. Ракитное»,</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-повышения качества, доступности и конкурентоспособности дополнительного образования в интересах обучающихся, их родителей, социальных партнёров и общества в целом через создание единого интеграционного социокультурного и образовательного пространства</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Перед коллективом на 2019-2020 учебный год стояли следующие задачи:</w:t>
      </w:r>
    </w:p>
    <w:p w:rsidR="00AD1DF3" w:rsidRPr="00AD1DF3" w:rsidRDefault="00AD1DF3" w:rsidP="00AD1DF3">
      <w:pPr>
        <w:shd w:val="clear" w:color="auto" w:fill="FFFFFF"/>
        <w:spacing w:after="0" w:line="311" w:lineRule="atLeast"/>
        <w:ind w:firstLine="708"/>
        <w:jc w:val="both"/>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1</w:t>
      </w:r>
      <w:r w:rsidRPr="00AD1DF3">
        <w:rPr>
          <w:rFonts w:ascii="Helvetica" w:eastAsia="Times New Roman" w:hAnsi="Helvetica" w:cs="Helvetica"/>
          <w:color w:val="3F3F3F"/>
          <w:sz w:val="24"/>
          <w:szCs w:val="24"/>
        </w:rPr>
        <w:t>.Оптимизация учебно-воспитательного процесса для сохранения контингента. Совершенствование содержания, организационных форм, методов и технологий дополнительного образования детей, разработка программ нового поколения, направленных на развитие инновационной деятельности, информационных технологий.</w:t>
      </w:r>
    </w:p>
    <w:p w:rsidR="00AD1DF3" w:rsidRPr="00AD1DF3" w:rsidRDefault="00AD1DF3" w:rsidP="00AD1DF3">
      <w:pPr>
        <w:shd w:val="clear" w:color="auto" w:fill="FFFFFF"/>
        <w:spacing w:after="0" w:line="311" w:lineRule="atLeast"/>
        <w:ind w:firstLine="708"/>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lastRenderedPageBreak/>
        <w:t>2.Обеспечение доступности и равных возможностей получения обучающимися дополнительного образования. Расширение диапазона образовательных услуг в соответствии с запросами детей и родителей.</w:t>
      </w:r>
    </w:p>
    <w:p w:rsidR="00AD1DF3" w:rsidRPr="00AD1DF3" w:rsidRDefault="00AD1DF3" w:rsidP="00AD1DF3">
      <w:pPr>
        <w:shd w:val="clear" w:color="auto" w:fill="FFFFFF"/>
        <w:spacing w:after="0" w:line="311" w:lineRule="atLeast"/>
        <w:ind w:firstLine="708"/>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3.Обеспечение необходимых условий для личностного развития, укрепления здоровья, профессионального самоопределения и творческого труда детей;</w:t>
      </w:r>
    </w:p>
    <w:p w:rsidR="00AD1DF3" w:rsidRPr="00AD1DF3" w:rsidRDefault="00AD1DF3" w:rsidP="00AD1DF3">
      <w:pPr>
        <w:shd w:val="clear" w:color="auto" w:fill="FFFFFF"/>
        <w:spacing w:after="0" w:line="311" w:lineRule="atLeast"/>
        <w:ind w:firstLine="708"/>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4.Повышение эффективности управления в учреждении. Совершенствование нормативно-правовой базы деятельности Дома детского творчества.</w:t>
      </w:r>
    </w:p>
    <w:p w:rsidR="00AD1DF3" w:rsidRPr="00AD1DF3" w:rsidRDefault="00AD1DF3" w:rsidP="00AD1DF3">
      <w:pPr>
        <w:shd w:val="clear" w:color="auto" w:fill="FFFFFF"/>
        <w:spacing w:after="0" w:line="311" w:lineRule="atLeast"/>
        <w:ind w:firstLine="142"/>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5.Обеспечение социального партнерства с семьей и общественностью района.</w:t>
      </w:r>
    </w:p>
    <w:p w:rsidR="00AD1DF3" w:rsidRPr="00AD1DF3" w:rsidRDefault="00AD1DF3" w:rsidP="00AD1DF3">
      <w:pPr>
        <w:shd w:val="clear" w:color="auto" w:fill="FFFFFF"/>
        <w:spacing w:after="0" w:line="311" w:lineRule="atLeast"/>
        <w:ind w:left="142" w:firstLine="566"/>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6.Создание имиджевой политики МБУ ДО «ДДТ с. Ракитное».</w:t>
      </w:r>
    </w:p>
    <w:p w:rsidR="00AD1DF3" w:rsidRPr="00AD1DF3" w:rsidRDefault="00AD1DF3" w:rsidP="00AD1DF3">
      <w:pPr>
        <w:shd w:val="clear" w:color="auto" w:fill="FFFFFF"/>
        <w:spacing w:after="0" w:line="311" w:lineRule="atLeast"/>
        <w:ind w:firstLine="142"/>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7.Укрепление материально-технической базы учреждения.</w:t>
      </w:r>
    </w:p>
    <w:p w:rsidR="00AD1DF3" w:rsidRPr="00AD1DF3" w:rsidRDefault="00AD1DF3" w:rsidP="00AD1DF3">
      <w:pPr>
        <w:shd w:val="clear" w:color="auto" w:fill="FFFFFF"/>
        <w:spacing w:after="0" w:line="311" w:lineRule="atLeast"/>
        <w:ind w:firstLine="142"/>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Реализация комплекса мероприятий по воспитательной и досуговой деятельности учреждения:</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-Мониторинг достижений учащихся;</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-Разработка комплексного плана мероприятий по комплектованию групп ДДТ;</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-Интеграция воспитательных усилий семьи и ДДТ;</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-Развитие системы планирования репертуара творческих коллективов с целью реализации воспитательных задач учреждения;</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-Просветительская работа с родителями, педагогами и учащимися (создание электронных рекламных материалов, информирование педагогов о перспективных планах районных мероприятий/конкурсов и т.д.).</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bookmarkStart w:id="1" w:name="bookmark9"/>
      <w:bookmarkEnd w:id="1"/>
      <w:r w:rsidRPr="00AD1DF3">
        <w:rPr>
          <w:rFonts w:ascii="Helvetica" w:eastAsia="Times New Roman" w:hAnsi="Helvetica" w:cs="Helvetica"/>
          <w:color w:val="3F3F3F"/>
          <w:sz w:val="24"/>
          <w:szCs w:val="24"/>
        </w:rPr>
        <w:t>Создание комплекса мероприятий адресной поддержки одаренных детей и детей с особыми потребностями</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-Создание социального паспорта объединений, создание банка данных учащихся разных категорий;</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-Реализация комплекса мероприятий, направленных на предоставление разнообразия возможных услуг, выбор направлений деятельности учащегося;</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Расширение доступа к услугам ДО детей с ограниченными возможностями здоровья, детей из малоимущих семей, детей-сирот, детей мигрантов;</w:t>
      </w:r>
    </w:p>
    <w:p w:rsidR="00AD1DF3" w:rsidRPr="00AD1DF3" w:rsidRDefault="00AD1DF3" w:rsidP="00AD1DF3">
      <w:pPr>
        <w:shd w:val="clear" w:color="auto" w:fill="FFFFFF"/>
        <w:spacing w:after="0" w:line="311" w:lineRule="atLeast"/>
        <w:ind w:firstLine="708"/>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Развитие системы методического обеспечения образовательного процесса:</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Развитие системы мониторинга качества реализации образовательных программ, контроль выполнения учебного плана;</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Формирование банка инновационных практик, педагогический технологий и форм обучения, актуализация инновационной деятельности (выбор методической темы учреждения, реализация направлений развития);</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Актуализация системы изучения востребованности образовательных услуг;</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Развитие и поддержка кадрового потенциала с учетом новых требований «Закона об образовании»:</w:t>
      </w:r>
    </w:p>
    <w:p w:rsidR="00AD1DF3" w:rsidRPr="00AD1DF3" w:rsidRDefault="00AD1DF3" w:rsidP="00AD1DF3">
      <w:pPr>
        <w:shd w:val="clear" w:color="auto" w:fill="FFFFFF"/>
        <w:spacing w:after="0" w:line="311" w:lineRule="atLeast"/>
        <w:ind w:firstLine="708"/>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Повышение социального статуса и профессионального совершенствования педагогических и руководящих кадров, через систему повышения квалификации;</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Продолжение работы по повышению уровня педагогической грамотности специалистов ДДТ (курсы повышения квалификации, переподготовка);</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Повышение мотивации педагогов к инновационной деятельности в образовательном процессе (стимулирование, социальное признание);</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lastRenderedPageBreak/>
        <w:t>Развитие системы работы с родителями с целью совершенствования учебно</w:t>
      </w:r>
      <w:r w:rsidRPr="00AD1DF3">
        <w:rPr>
          <w:rFonts w:ascii="Helvetica" w:eastAsia="Times New Roman" w:hAnsi="Helvetica" w:cs="Helvetica"/>
          <w:color w:val="3F3F3F"/>
          <w:sz w:val="24"/>
          <w:szCs w:val="24"/>
        </w:rPr>
        <w:softHyphen/>
        <w:t>воспитательного процесса:</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Активизация индивидуальной работы с родителями</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Активизация обратной связи через сайт ДДТ, социальные сети, анкетирование;</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Совершенствование системы привлечения родителей к участию в воспитательно-образовательном процессе.</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Развитие финансово-экономических условий, развитие материально-технических условий</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Разработка и реализация проектов по улучшению материально-технической базы учреждения, в том числе с целью открытия на базе ДДТ новых направлений</w:t>
      </w:r>
    </w:p>
    <w:p w:rsidR="00AD1DF3" w:rsidRPr="00AD1DF3" w:rsidRDefault="00AD1DF3" w:rsidP="00AD1DF3">
      <w:pPr>
        <w:shd w:val="clear" w:color="auto" w:fill="FFFFFF"/>
        <w:spacing w:after="0" w:line="311" w:lineRule="atLeast"/>
        <w:ind w:firstLine="708"/>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Просветительская работа (сайт, своевременное информирование о мероприятиях ДДТ и результатах их проведения и т.д.); выпуск бюллетеней.</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Программа предназначена:</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для администрации и педагогов Дома детского творчества;</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руководящих и педагогических кадров других образовательных и социокультурных учреждений и организаций, способствующих развитию образования в муниципальном образовании.</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pacing w:val="-1"/>
          <w:sz w:val="24"/>
          <w:szCs w:val="24"/>
        </w:rPr>
        <w:t>МБУ ДО «ДДТ с.Ракитное» способствует интеграции основного и дополнительного образо</w:t>
      </w:r>
      <w:r w:rsidRPr="00AD1DF3">
        <w:rPr>
          <w:rFonts w:ascii="Helvetica" w:eastAsia="Times New Roman" w:hAnsi="Helvetica" w:cs="Helvetica"/>
          <w:color w:val="3F3F3F"/>
          <w:spacing w:val="-1"/>
          <w:sz w:val="24"/>
          <w:szCs w:val="24"/>
        </w:rPr>
        <w:softHyphen/>
      </w:r>
      <w:r w:rsidRPr="00AD1DF3">
        <w:rPr>
          <w:rFonts w:ascii="Helvetica" w:eastAsia="Times New Roman" w:hAnsi="Helvetica" w:cs="Helvetica"/>
          <w:color w:val="3F3F3F"/>
          <w:sz w:val="24"/>
          <w:szCs w:val="24"/>
        </w:rPr>
        <w:t>вания детей, досуговой и образовательно-развивающей деятельности. В основе работы -государственный и социальный заказ на личность, формирующуюся в условиях нового социально-экономического устройства общества.</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Муниципальное бюджетное учреждение дополнительного образования «Дом детского творчества» (далее МБУ ДО «ДДТ с. Ракитное) - это многопрофильное образовательное учреждение дополнительного образования детей, объединяющее педагогов дополнительного образования, администрацию, и 667 детей от 6 до 18 лет.   Дом детского творчества, являясь муниципальным учреждением, органично входит в образовательное пространство района. Учреждение ориентировано на реализацию социально-педагогической деятельности по развитию склонностей, способностей и интересов личностного, социального и профессионального самоопределения детей и подростков в области художественной, декоративно-прикладной, технической, спортивной и других видов образовательной деятельности.</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Реализация Программы 2019-2020г. дала следующие результаты:</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Расширились возможности для творческого развития личности ребенка,</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Отмечен рост мастерства обучающихся и педагогов, закрепленный в их творческих достижениях: участие во Всероссийских, краевых, межрайонных, муниципальных конкурсах, в выставках декоративно-прикладного и художественно-эстетического направлениях, спортивной деятельности.</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Обеспечение доступности, равных возможностей в получении дополнительного образования детей в населенных пунктах района. Сохранение и развитие сети творческих объединений.</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Востребованность населением реализуемых программ дополнительного образования детей и удовлетворенность их спектром.</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4.  Сохранение контингента обучающихся в системе дополнительного образования</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lastRenderedPageBreak/>
        <w:t> </w:t>
      </w:r>
    </w:p>
    <w:p w:rsidR="00AD1DF3" w:rsidRPr="00AD1DF3" w:rsidRDefault="00AD1DF3" w:rsidP="00AD1DF3">
      <w:pPr>
        <w:shd w:val="clear" w:color="auto" w:fill="FFFFFF"/>
        <w:spacing w:after="0" w:line="311" w:lineRule="atLeast"/>
        <w:ind w:firstLine="708"/>
        <w:jc w:val="center"/>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3.Особенности организации образовательного процесса</w:t>
      </w:r>
    </w:p>
    <w:p w:rsidR="00AD1DF3" w:rsidRPr="00AD1DF3" w:rsidRDefault="00AD1DF3" w:rsidP="00AD1DF3">
      <w:pPr>
        <w:shd w:val="clear" w:color="auto" w:fill="FFFFFF"/>
        <w:spacing w:after="0" w:line="311" w:lineRule="atLeast"/>
        <w:ind w:firstLine="708"/>
        <w:jc w:val="center"/>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 </w:t>
      </w:r>
    </w:p>
    <w:p w:rsidR="00AD1DF3" w:rsidRPr="00AD1DF3" w:rsidRDefault="00AD1DF3" w:rsidP="00AD1DF3">
      <w:pPr>
        <w:shd w:val="clear" w:color="auto" w:fill="FFFFFF"/>
        <w:spacing w:after="0" w:line="311" w:lineRule="atLeast"/>
        <w:ind w:firstLine="708"/>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Современная педагогика характеризует термином «дополнительное образование» всю ту сферу образования, которая находится за пределами общеобразовательного государственного стандарта. По своему содержанию дополнительное образование детей является всеохватывающим. В окружающей нас действительности, будь то живая или неживая природа, система общественных отношений, сфера сознания - нет ничего такого, что не могло бы стать предметом дополнительного образования. Именно поэтому оно в состоянии удовлетворять самые разнообразные интересы личности.</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Организация дополнительного образования детей осуществляется в Доме детского творчества и в школах района.</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Учебная деятельность обучающихся осуществляется как в одновозрастных, так и в разновозрастных объединениях по интересам: творческое объединение, студия, кружок, в которых занимаются дети и подростки в возрасте от 6 до 18 лет.</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Учебный год начинается с 11 сентября и заканчивается 31 мая.</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Занятия проводятся по расписанию, которое составляется с учетом возрастных особенностей и с учетом санитарно-гигиенических требований (СанПиН от 04.07.2014г.№41.)</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Занятия в объединениях проводятся в соответствии с дополнительными образовательными программами, разработанными педагогами дополнительного образования.</w:t>
      </w:r>
    </w:p>
    <w:p w:rsidR="00AD1DF3" w:rsidRPr="00AD1DF3" w:rsidRDefault="00AD1DF3" w:rsidP="00AD1DF3">
      <w:pPr>
        <w:shd w:val="clear" w:color="auto" w:fill="FFFFFF"/>
        <w:spacing w:after="0" w:line="311" w:lineRule="atLeast"/>
        <w:jc w:val="center"/>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 </w:t>
      </w:r>
    </w:p>
    <w:p w:rsidR="00AD1DF3" w:rsidRPr="00AD1DF3" w:rsidRDefault="00AD1DF3" w:rsidP="00AD1DF3">
      <w:pPr>
        <w:shd w:val="clear" w:color="auto" w:fill="FFFFFF"/>
        <w:spacing w:after="0" w:line="311" w:lineRule="atLeast"/>
        <w:jc w:val="center"/>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4.Информация о реализуемых образовательных программах</w:t>
      </w:r>
    </w:p>
    <w:p w:rsidR="00AD1DF3" w:rsidRPr="00AD1DF3" w:rsidRDefault="00AD1DF3" w:rsidP="00AD1DF3">
      <w:pPr>
        <w:shd w:val="clear" w:color="auto" w:fill="FFFFFF"/>
        <w:spacing w:after="0" w:line="311" w:lineRule="atLeast"/>
        <w:jc w:val="center"/>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w:t>
      </w:r>
    </w:p>
    <w:p w:rsidR="00AD1DF3" w:rsidRPr="00AD1DF3" w:rsidRDefault="00AD1DF3" w:rsidP="00AD1DF3">
      <w:pPr>
        <w:shd w:val="clear" w:color="auto" w:fill="FFFFFF"/>
        <w:spacing w:after="0" w:line="311" w:lineRule="atLeast"/>
        <w:ind w:firstLine="708"/>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Социальный заказ, реализуемый учреждением, складывается из нескольких составляющих:</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Федеральный компонент; региональный, муниципальный--Социальный заказ </w:t>
      </w:r>
      <w:r w:rsidRPr="00AD1DF3">
        <w:rPr>
          <w:rFonts w:ascii="Helvetica" w:eastAsia="Times New Roman" w:hAnsi="Helvetica" w:cs="Helvetica"/>
          <w:b/>
          <w:bCs/>
          <w:color w:val="3F3F3F"/>
          <w:sz w:val="24"/>
          <w:szCs w:val="24"/>
        </w:rPr>
        <w:t>федерального уровня</w:t>
      </w:r>
      <w:r w:rsidRPr="00AD1DF3">
        <w:rPr>
          <w:rFonts w:ascii="Helvetica" w:eastAsia="Times New Roman" w:hAnsi="Helvetica" w:cs="Helvetica"/>
          <w:color w:val="3F3F3F"/>
          <w:sz w:val="24"/>
          <w:szCs w:val="24"/>
        </w:rPr>
        <w:t> отражен в Федеральном Законе «Об образовании в Российской Федерации» и Приказе Министерства образования и науки РФ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 в котором основное предназначение учреждения дополнительного  образования детей определено как «развитие мотивации личности к познанию и творчеству, реализация дополнительных программ и услуг в интересах личности, общества и государства». Как основное направление деятельности данная цель нашла свое отражение в Уставе Учреждения.</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Региональный компонент</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социального заказа регулируется на региональном уровне и предполагает участие воспитанников в региональных проектах и конкурсах.</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Муниципальный компонент</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предполагает проекцию государственных требований к работе учреждения в муниципальном районе. Это участие в реализации программ и проектов по молодежной политике, программы летней оздоровительной кампании.</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lastRenderedPageBreak/>
        <w:t>Образовательные программы рассчитаны на 1, 2-х, 3-х годичный курс обучения, реализуются исходя из этапов подготовки и уровня подготовки обучающихся. На основании Лицензии на ведение образовательной деятельности Дом творчества осуществляет образовательную деятельность по общеобразовательным программам, указанным в приложении к настоящей лицензии, при соблюдении зафиксированных в ней контрольных нормативов и предельной численности контингента обучающихся, воспитанников по реализуемым программам:</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-художественная направленность, нормативный срок освоения до 3 лет;</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-туристско-краеведческая направленность, нормативный срок освоения до 3 лет;</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-естественнонаучная направленность, нормативный срок освоения до 3 лет;</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-физкультурно-спортивная направленность, нормативный срок освоения до 3 лет;</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техническая направленность, нормативный срок освоения до 3 лет;</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-социально-педагогическая, нормативный срок освоения до 3 лет;</w:t>
      </w:r>
    </w:p>
    <w:tbl>
      <w:tblPr>
        <w:tblW w:w="0" w:type="auto"/>
        <w:tblInd w:w="135" w:type="dxa"/>
        <w:shd w:val="clear" w:color="auto" w:fill="FFFFFF"/>
        <w:tblCellMar>
          <w:left w:w="0" w:type="dxa"/>
          <w:right w:w="0" w:type="dxa"/>
        </w:tblCellMar>
        <w:tblLook w:val="04A0"/>
      </w:tblPr>
      <w:tblGrid>
        <w:gridCol w:w="3503"/>
        <w:gridCol w:w="1978"/>
        <w:gridCol w:w="2118"/>
        <w:gridCol w:w="1837"/>
      </w:tblGrid>
      <w:tr w:rsidR="00AD1DF3" w:rsidRPr="00AD1DF3" w:rsidTr="00AD1DF3">
        <w:trPr>
          <w:trHeight w:val="699"/>
        </w:trPr>
        <w:tc>
          <w:tcPr>
            <w:tcW w:w="35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0"/>
                <w:szCs w:val="20"/>
              </w:rPr>
              <w:t>Направленность</w:t>
            </w:r>
          </w:p>
        </w:tc>
        <w:tc>
          <w:tcPr>
            <w:tcW w:w="19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0"/>
                <w:szCs w:val="20"/>
              </w:rPr>
              <w:t>Количество программ</w:t>
            </w:r>
          </w:p>
        </w:tc>
        <w:tc>
          <w:tcPr>
            <w:tcW w:w="21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0"/>
                <w:szCs w:val="20"/>
              </w:rPr>
              <w:t>Количество учебных групп</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0"/>
                <w:szCs w:val="20"/>
              </w:rPr>
              <w:t>Количеств. детей</w:t>
            </w:r>
          </w:p>
        </w:tc>
      </w:tr>
      <w:tr w:rsidR="00AD1DF3" w:rsidRPr="00AD1DF3" w:rsidTr="00AD1DF3">
        <w:trPr>
          <w:trHeight w:val="746"/>
        </w:trPr>
        <w:tc>
          <w:tcPr>
            <w:tcW w:w="351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0"/>
                <w:szCs w:val="20"/>
              </w:rPr>
              <w:t>Художественная направленность:</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0"/>
                <w:szCs w:val="20"/>
              </w:rPr>
              <w:t> </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0"/>
                <w:szCs w:val="20"/>
              </w:rPr>
              <w:t> </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0"/>
                <w:szCs w:val="20"/>
              </w:rPr>
              <w:t>21</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0"/>
                <w:szCs w:val="20"/>
              </w:rPr>
              <w:t> </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0"/>
                <w:szCs w:val="20"/>
              </w:rPr>
              <w:t>27</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0"/>
                <w:szCs w:val="20"/>
              </w:rPr>
              <w:t>298</w:t>
            </w:r>
          </w:p>
        </w:tc>
      </w:tr>
      <w:tr w:rsidR="00AD1DF3" w:rsidRPr="00AD1DF3" w:rsidTr="00AD1DF3">
        <w:trPr>
          <w:trHeight w:val="211"/>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D1DF3" w:rsidRPr="00AD1DF3" w:rsidRDefault="00AD1DF3" w:rsidP="00AD1DF3">
            <w:pPr>
              <w:spacing w:after="0" w:line="240" w:lineRule="auto"/>
              <w:rPr>
                <w:rFonts w:ascii="Times New Roman" w:eastAsia="Times New Roman" w:hAnsi="Times New Roman" w:cs="Times New Roman"/>
                <w:color w:val="3F3F3F"/>
                <w:sz w:val="24"/>
                <w:szCs w:val="24"/>
              </w:rPr>
            </w:pP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0"/>
                <w:szCs w:val="20"/>
              </w:rPr>
              <w:t> </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0"/>
                <w:szCs w:val="20"/>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0"/>
                <w:szCs w:val="20"/>
              </w:rPr>
              <w:t> </w:t>
            </w:r>
          </w:p>
        </w:tc>
      </w:tr>
      <w:tr w:rsidR="00AD1DF3" w:rsidRPr="00AD1DF3" w:rsidTr="00AD1DF3">
        <w:trPr>
          <w:trHeight w:val="271"/>
        </w:trPr>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0"/>
                <w:szCs w:val="20"/>
              </w:rPr>
              <w:t>Техническая направленность</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0"/>
                <w:szCs w:val="20"/>
              </w:rPr>
              <w:t>10</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0"/>
                <w:szCs w:val="20"/>
              </w:rPr>
              <w:t>10</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0"/>
                <w:szCs w:val="20"/>
              </w:rPr>
              <w:t>104</w:t>
            </w:r>
          </w:p>
        </w:tc>
      </w:tr>
      <w:tr w:rsidR="00AD1DF3" w:rsidRPr="00AD1DF3" w:rsidTr="00AD1DF3">
        <w:trPr>
          <w:trHeight w:val="271"/>
        </w:trPr>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0"/>
                <w:szCs w:val="20"/>
              </w:rPr>
              <w:t>Туристско-краеведческая</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0"/>
                <w:szCs w:val="20"/>
              </w:rPr>
              <w:t>6</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0"/>
                <w:szCs w:val="20"/>
              </w:rPr>
              <w:t>6</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0"/>
                <w:szCs w:val="20"/>
              </w:rPr>
              <w:t>60</w:t>
            </w:r>
          </w:p>
        </w:tc>
      </w:tr>
      <w:tr w:rsidR="00AD1DF3" w:rsidRPr="00AD1DF3" w:rsidTr="00AD1DF3">
        <w:trPr>
          <w:trHeight w:val="271"/>
        </w:trPr>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0"/>
                <w:szCs w:val="20"/>
              </w:rPr>
              <w:t>Физкультурно-спортивная</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0"/>
                <w:szCs w:val="20"/>
              </w:rPr>
              <w:t>2</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0"/>
                <w:szCs w:val="20"/>
              </w:rPr>
              <w:t>4</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0"/>
                <w:szCs w:val="20"/>
              </w:rPr>
              <w:t>48</w:t>
            </w:r>
          </w:p>
        </w:tc>
      </w:tr>
      <w:tr w:rsidR="00AD1DF3" w:rsidRPr="00AD1DF3" w:rsidTr="00AD1DF3">
        <w:trPr>
          <w:trHeight w:val="271"/>
        </w:trPr>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0"/>
                <w:szCs w:val="20"/>
              </w:rPr>
              <w:t>Естественно-научная</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0"/>
                <w:szCs w:val="20"/>
              </w:rPr>
              <w:t>5</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0"/>
                <w:szCs w:val="20"/>
              </w:rPr>
              <w:t>5</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0"/>
                <w:szCs w:val="20"/>
              </w:rPr>
              <w:t>47</w:t>
            </w:r>
          </w:p>
        </w:tc>
      </w:tr>
      <w:tr w:rsidR="00AD1DF3" w:rsidRPr="00AD1DF3" w:rsidTr="00AD1DF3">
        <w:trPr>
          <w:trHeight w:val="271"/>
        </w:trPr>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0"/>
                <w:szCs w:val="20"/>
              </w:rPr>
              <w:t>Социально-педагогическая</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0"/>
                <w:szCs w:val="20"/>
              </w:rPr>
              <w:t>11</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0"/>
                <w:szCs w:val="20"/>
              </w:rPr>
              <w:t>11</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0"/>
                <w:szCs w:val="20"/>
              </w:rPr>
              <w:t>110</w:t>
            </w:r>
          </w:p>
        </w:tc>
      </w:tr>
      <w:tr w:rsidR="00AD1DF3" w:rsidRPr="00AD1DF3" w:rsidTr="00AD1DF3">
        <w:trPr>
          <w:trHeight w:val="271"/>
        </w:trPr>
        <w:tc>
          <w:tcPr>
            <w:tcW w:w="35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0"/>
                <w:szCs w:val="20"/>
              </w:rPr>
              <w:t>                                       Всего:</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0"/>
                <w:szCs w:val="20"/>
              </w:rPr>
              <w:t>55</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0"/>
                <w:szCs w:val="20"/>
              </w:rPr>
              <w:t>63</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0"/>
                <w:szCs w:val="20"/>
              </w:rPr>
              <w:t>667</w:t>
            </w:r>
          </w:p>
        </w:tc>
      </w:tr>
    </w:tbl>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w:t>
      </w:r>
    </w:p>
    <w:p w:rsidR="00AD1DF3" w:rsidRPr="00AD1DF3" w:rsidRDefault="00AD1DF3" w:rsidP="00AD1DF3">
      <w:pPr>
        <w:shd w:val="clear" w:color="auto" w:fill="FFFFFF"/>
        <w:spacing w:after="0" w:line="311" w:lineRule="atLeast"/>
        <w:jc w:val="center"/>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 </w:t>
      </w:r>
    </w:p>
    <w:p w:rsidR="00AD1DF3" w:rsidRPr="00AD1DF3" w:rsidRDefault="00AD1DF3" w:rsidP="00AD1DF3">
      <w:pPr>
        <w:shd w:val="clear" w:color="auto" w:fill="FFFFFF"/>
        <w:spacing w:after="0" w:line="311" w:lineRule="atLeast"/>
        <w:jc w:val="center"/>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Реализуемые программы в 2019-20 учебном году</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 </w:t>
      </w:r>
    </w:p>
    <w:p w:rsidR="00AD1DF3" w:rsidRPr="00AD1DF3" w:rsidRDefault="00AD1DF3" w:rsidP="00AD1DF3">
      <w:pPr>
        <w:shd w:val="clear" w:color="auto" w:fill="FFFFFF"/>
        <w:spacing w:after="0" w:line="311" w:lineRule="atLeast"/>
        <w:ind w:firstLine="708"/>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Дом детского дома творчества   предлагает различные услуги дополнительного образования в зависимости от направленности, в которой желает развиваться ребенок, также учитывая состояние здоровья, запросы родителей, которые в настоящее время все больше и больше приходят к выводу о необходимости получения дополнительного образования.</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Вся деятельность в учреждении дополнительного образования организуется на основе вариативных, постоянно обновляющихся программ различного уровня и направленности.  В учебный план включены программы, различные по направленностям деятельности, учитывающие возраст детей.  </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xml:space="preserve">Все программы составлены с учетом того, какие знания, умения, навыки получают воспитанники в результате обучения в детском объединении, направлены на практическую профильную деятельность, на развитие ребенка и его способностей. Также при составлении программ учитывалось то, что итогом </w:t>
      </w:r>
      <w:r w:rsidRPr="00AD1DF3">
        <w:rPr>
          <w:rFonts w:ascii="Helvetica" w:eastAsia="Times New Roman" w:hAnsi="Helvetica" w:cs="Helvetica"/>
          <w:color w:val="3F3F3F"/>
          <w:sz w:val="24"/>
          <w:szCs w:val="24"/>
        </w:rPr>
        <w:lastRenderedPageBreak/>
        <w:t>работы большинства творческих объединений художественной направленности являются выставки, смотры-конкурсы.</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Отсутствие в учреждении жесткой регламентации деятельности, гуманистические взаимоотношения участников добровольных объединений детей и взрослых, комфортность условий для творческого и индивидуального развития детей, адаптация их интересов к любой сфере человеческой жизни создают благоприятные условия для внедрения личностно-ориентированных технологий в практику образовательной деятельности. </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w:t>
      </w:r>
    </w:p>
    <w:tbl>
      <w:tblPr>
        <w:tblW w:w="10470" w:type="dxa"/>
        <w:jc w:val="center"/>
        <w:tblCellMar>
          <w:left w:w="0" w:type="dxa"/>
          <w:right w:w="0" w:type="dxa"/>
        </w:tblCellMar>
        <w:tblLook w:val="04A0"/>
      </w:tblPr>
      <w:tblGrid>
        <w:gridCol w:w="2064"/>
        <w:gridCol w:w="2563"/>
        <w:gridCol w:w="1543"/>
        <w:gridCol w:w="2214"/>
        <w:gridCol w:w="949"/>
        <w:gridCol w:w="1137"/>
      </w:tblGrid>
      <w:tr w:rsidR="00AD1DF3" w:rsidRPr="00AD1DF3" w:rsidTr="00AD1DF3">
        <w:trPr>
          <w:jc w:val="center"/>
        </w:trPr>
        <w:tc>
          <w:tcPr>
            <w:tcW w:w="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sz w:val="24"/>
                <w:szCs w:val="24"/>
              </w:rPr>
              <w:t>                        </w:t>
            </w:r>
            <w:r w:rsidRPr="00AD1DF3">
              <w:rPr>
                <w:rFonts w:ascii="Times New Roman" w:eastAsia="Times New Roman" w:hAnsi="Times New Roman" w:cs="Times New Roman"/>
              </w:rPr>
              <w:t> п/п.</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sz w:val="18"/>
                <w:szCs w:val="18"/>
              </w:rPr>
              <w:t>Название образовательной программы.</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sz w:val="18"/>
                <w:szCs w:val="18"/>
              </w:rPr>
              <w:t>Ф.И.О. автора составителя.</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sz w:val="18"/>
                <w:szCs w:val="18"/>
              </w:rPr>
              <w:t> </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sz w:val="18"/>
                <w:szCs w:val="18"/>
              </w:rPr>
              <w:t>Название детского объединения,</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sz w:val="18"/>
                <w:szCs w:val="18"/>
              </w:rPr>
              <w:t>кружка</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sz w:val="18"/>
                <w:szCs w:val="18"/>
              </w:rPr>
              <w:t>Возраст детей.</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sz w:val="18"/>
                <w:szCs w:val="18"/>
              </w:rPr>
              <w:t>Срок реализации.</w:t>
            </w:r>
          </w:p>
        </w:tc>
      </w:tr>
      <w:tr w:rsidR="00AD1DF3" w:rsidRPr="00AD1DF3" w:rsidTr="00AD1DF3">
        <w:trPr>
          <w:trHeight w:val="423"/>
          <w:jc w:val="center"/>
        </w:trPr>
        <w:tc>
          <w:tcPr>
            <w:tcW w:w="10473"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b/>
                <w:bCs/>
              </w:rPr>
              <w:t>                                          Программы художественной направленности</w:t>
            </w:r>
          </w:p>
        </w:tc>
      </w:tr>
      <w:tr w:rsidR="00AD1DF3" w:rsidRPr="00AD1DF3" w:rsidTr="00AD1DF3">
        <w:trPr>
          <w:trHeight w:val="324"/>
          <w:jc w:val="center"/>
        </w:trPr>
        <w:tc>
          <w:tcPr>
            <w:tcW w:w="55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w:t>
            </w:r>
          </w:p>
        </w:tc>
        <w:tc>
          <w:tcPr>
            <w:tcW w:w="3402"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«Мир  увлечений»</w:t>
            </w:r>
          </w:p>
        </w:tc>
        <w:tc>
          <w:tcPr>
            <w:tcW w:w="198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Башкирцева Н.В.</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tc>
        <w:tc>
          <w:tcPr>
            <w:tcW w:w="38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Изостудия «Радуга»:</w:t>
            </w:r>
          </w:p>
        </w:tc>
        <w:tc>
          <w:tcPr>
            <w:tcW w:w="70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2 года</w:t>
            </w:r>
          </w:p>
        </w:tc>
      </w:tr>
      <w:tr w:rsidR="00AD1DF3" w:rsidRPr="00AD1DF3" w:rsidTr="00AD1DF3">
        <w:trPr>
          <w:trHeight w:val="216"/>
          <w:jc w:val="center"/>
        </w:trPr>
        <w:tc>
          <w:tcPr>
            <w:tcW w:w="0" w:type="auto"/>
            <w:vMerge/>
            <w:tcBorders>
              <w:top w:val="nil"/>
              <w:left w:val="single" w:sz="8" w:space="0" w:color="auto"/>
              <w:bottom w:val="single" w:sz="8" w:space="0" w:color="auto"/>
              <w:right w:val="single" w:sz="8" w:space="0" w:color="auto"/>
            </w:tcBorders>
            <w:vAlign w:val="center"/>
            <w:hideMark/>
          </w:tcPr>
          <w:p w:rsidR="00AD1DF3" w:rsidRPr="00AD1DF3" w:rsidRDefault="00AD1DF3" w:rsidP="00AD1DF3">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AD1DF3" w:rsidRPr="00AD1DF3" w:rsidRDefault="00AD1DF3" w:rsidP="00AD1DF3">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AD1DF3" w:rsidRPr="00AD1DF3" w:rsidRDefault="00AD1DF3" w:rsidP="00AD1DF3">
            <w:pPr>
              <w:spacing w:after="0" w:line="240" w:lineRule="auto"/>
              <w:rPr>
                <w:rFonts w:ascii="Times New Roman" w:eastAsia="Times New Roman" w:hAnsi="Times New Roman" w:cs="Times New Roman"/>
                <w:sz w:val="24"/>
                <w:szCs w:val="24"/>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Уч. группа</w:t>
            </w:r>
          </w:p>
          <w:p w:rsidR="00AD1DF3" w:rsidRPr="00AD1DF3" w:rsidRDefault="00AD1DF3" w:rsidP="00AD1DF3">
            <w:pPr>
              <w:spacing w:after="0" w:line="216"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Рисовашки»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216"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8-9 лет</w:t>
            </w:r>
          </w:p>
        </w:tc>
        <w:tc>
          <w:tcPr>
            <w:tcW w:w="0" w:type="auto"/>
            <w:vMerge/>
            <w:tcBorders>
              <w:top w:val="nil"/>
              <w:left w:val="nil"/>
              <w:bottom w:val="single" w:sz="8" w:space="0" w:color="auto"/>
              <w:right w:val="single" w:sz="8" w:space="0" w:color="auto"/>
            </w:tcBorders>
            <w:vAlign w:val="center"/>
            <w:hideMark/>
          </w:tcPr>
          <w:p w:rsidR="00AD1DF3" w:rsidRPr="00AD1DF3" w:rsidRDefault="00AD1DF3" w:rsidP="00AD1DF3">
            <w:pPr>
              <w:spacing w:after="0" w:line="240" w:lineRule="auto"/>
              <w:rPr>
                <w:rFonts w:ascii="Times New Roman" w:eastAsia="Times New Roman" w:hAnsi="Times New Roman" w:cs="Times New Roman"/>
                <w:sz w:val="24"/>
                <w:szCs w:val="24"/>
              </w:rPr>
            </w:pPr>
          </w:p>
        </w:tc>
      </w:tr>
      <w:tr w:rsidR="00AD1DF3" w:rsidRPr="00AD1DF3" w:rsidTr="00AD1DF3">
        <w:trPr>
          <w:trHeight w:val="355"/>
          <w:jc w:val="center"/>
        </w:trPr>
        <w:tc>
          <w:tcPr>
            <w:tcW w:w="0" w:type="auto"/>
            <w:vMerge/>
            <w:tcBorders>
              <w:top w:val="nil"/>
              <w:left w:val="single" w:sz="8" w:space="0" w:color="auto"/>
              <w:bottom w:val="single" w:sz="8" w:space="0" w:color="auto"/>
              <w:right w:val="single" w:sz="8" w:space="0" w:color="auto"/>
            </w:tcBorders>
            <w:vAlign w:val="center"/>
            <w:hideMark/>
          </w:tcPr>
          <w:p w:rsidR="00AD1DF3" w:rsidRPr="00AD1DF3" w:rsidRDefault="00AD1DF3" w:rsidP="00AD1DF3">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AD1DF3" w:rsidRPr="00AD1DF3" w:rsidRDefault="00AD1DF3" w:rsidP="00AD1DF3">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AD1DF3" w:rsidRPr="00AD1DF3" w:rsidRDefault="00AD1DF3" w:rsidP="00AD1DF3">
            <w:pPr>
              <w:spacing w:after="0" w:line="240" w:lineRule="auto"/>
              <w:rPr>
                <w:rFonts w:ascii="Times New Roman" w:eastAsia="Times New Roman" w:hAnsi="Times New Roman" w:cs="Times New Roman"/>
                <w:sz w:val="24"/>
                <w:szCs w:val="24"/>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Уч. группа «Палитра»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10-12 лет</w:t>
            </w:r>
          </w:p>
        </w:tc>
        <w:tc>
          <w:tcPr>
            <w:tcW w:w="0" w:type="auto"/>
            <w:vMerge/>
            <w:tcBorders>
              <w:top w:val="nil"/>
              <w:left w:val="nil"/>
              <w:bottom w:val="single" w:sz="8" w:space="0" w:color="auto"/>
              <w:right w:val="single" w:sz="8" w:space="0" w:color="auto"/>
            </w:tcBorders>
            <w:vAlign w:val="center"/>
            <w:hideMark/>
          </w:tcPr>
          <w:p w:rsidR="00AD1DF3" w:rsidRPr="00AD1DF3" w:rsidRDefault="00AD1DF3" w:rsidP="00AD1DF3">
            <w:pPr>
              <w:spacing w:after="0" w:line="240" w:lineRule="auto"/>
              <w:rPr>
                <w:rFonts w:ascii="Times New Roman" w:eastAsia="Times New Roman" w:hAnsi="Times New Roman" w:cs="Times New Roman"/>
                <w:sz w:val="24"/>
                <w:szCs w:val="24"/>
              </w:rPr>
            </w:pPr>
          </w:p>
        </w:tc>
      </w:tr>
      <w:tr w:rsidR="00AD1DF3" w:rsidRPr="00AD1DF3" w:rsidTr="00AD1DF3">
        <w:trPr>
          <w:trHeight w:val="276"/>
          <w:jc w:val="center"/>
        </w:trPr>
        <w:tc>
          <w:tcPr>
            <w:tcW w:w="55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2</w:t>
            </w:r>
          </w:p>
        </w:tc>
        <w:tc>
          <w:tcPr>
            <w:tcW w:w="3402"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«Учимся рисовать, учимся мастерить»</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tc>
        <w:tc>
          <w:tcPr>
            <w:tcW w:w="198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Выхованец Е.В.</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tc>
        <w:tc>
          <w:tcPr>
            <w:tcW w:w="38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Изостудия «Акварелька»:</w:t>
            </w:r>
          </w:p>
        </w:tc>
        <w:tc>
          <w:tcPr>
            <w:tcW w:w="70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3 года</w:t>
            </w:r>
          </w:p>
        </w:tc>
      </w:tr>
      <w:tr w:rsidR="00AD1DF3" w:rsidRPr="00AD1DF3" w:rsidTr="00AD1DF3">
        <w:trPr>
          <w:trHeight w:val="144"/>
          <w:jc w:val="center"/>
        </w:trPr>
        <w:tc>
          <w:tcPr>
            <w:tcW w:w="0" w:type="auto"/>
            <w:vMerge/>
            <w:tcBorders>
              <w:top w:val="nil"/>
              <w:left w:val="single" w:sz="8" w:space="0" w:color="auto"/>
              <w:bottom w:val="single" w:sz="8" w:space="0" w:color="auto"/>
              <w:right w:val="single" w:sz="8" w:space="0" w:color="auto"/>
            </w:tcBorders>
            <w:vAlign w:val="center"/>
            <w:hideMark/>
          </w:tcPr>
          <w:p w:rsidR="00AD1DF3" w:rsidRPr="00AD1DF3" w:rsidRDefault="00AD1DF3" w:rsidP="00AD1DF3">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AD1DF3" w:rsidRPr="00AD1DF3" w:rsidRDefault="00AD1DF3" w:rsidP="00AD1DF3">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AD1DF3" w:rsidRPr="00AD1DF3" w:rsidRDefault="00AD1DF3" w:rsidP="00AD1DF3">
            <w:pPr>
              <w:spacing w:after="0" w:line="240" w:lineRule="auto"/>
              <w:rPr>
                <w:rFonts w:ascii="Times New Roman" w:eastAsia="Times New Roman" w:hAnsi="Times New Roman" w:cs="Times New Roman"/>
                <w:sz w:val="24"/>
                <w:szCs w:val="24"/>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144"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Уч. группа «Солнышко»</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144"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6 -7лет</w:t>
            </w:r>
          </w:p>
        </w:tc>
        <w:tc>
          <w:tcPr>
            <w:tcW w:w="0" w:type="auto"/>
            <w:vMerge/>
            <w:tcBorders>
              <w:top w:val="nil"/>
              <w:left w:val="nil"/>
              <w:bottom w:val="single" w:sz="8" w:space="0" w:color="auto"/>
              <w:right w:val="single" w:sz="8" w:space="0" w:color="auto"/>
            </w:tcBorders>
            <w:vAlign w:val="center"/>
            <w:hideMark/>
          </w:tcPr>
          <w:p w:rsidR="00AD1DF3" w:rsidRPr="00AD1DF3" w:rsidRDefault="00AD1DF3" w:rsidP="00AD1DF3">
            <w:pPr>
              <w:spacing w:after="0" w:line="240" w:lineRule="auto"/>
              <w:rPr>
                <w:rFonts w:ascii="Times New Roman" w:eastAsia="Times New Roman" w:hAnsi="Times New Roman" w:cs="Times New Roman"/>
                <w:sz w:val="24"/>
                <w:szCs w:val="24"/>
              </w:rPr>
            </w:pPr>
          </w:p>
        </w:tc>
      </w:tr>
      <w:tr w:rsidR="00AD1DF3" w:rsidRPr="00AD1DF3" w:rsidTr="00AD1DF3">
        <w:trPr>
          <w:trHeight w:val="120"/>
          <w:jc w:val="center"/>
        </w:trPr>
        <w:tc>
          <w:tcPr>
            <w:tcW w:w="0" w:type="auto"/>
            <w:vMerge/>
            <w:tcBorders>
              <w:top w:val="nil"/>
              <w:left w:val="single" w:sz="8" w:space="0" w:color="auto"/>
              <w:bottom w:val="single" w:sz="8" w:space="0" w:color="auto"/>
              <w:right w:val="single" w:sz="8" w:space="0" w:color="auto"/>
            </w:tcBorders>
            <w:vAlign w:val="center"/>
            <w:hideMark/>
          </w:tcPr>
          <w:p w:rsidR="00AD1DF3" w:rsidRPr="00AD1DF3" w:rsidRDefault="00AD1DF3" w:rsidP="00AD1DF3">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AD1DF3" w:rsidRPr="00AD1DF3" w:rsidRDefault="00AD1DF3" w:rsidP="00AD1DF3">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AD1DF3" w:rsidRPr="00AD1DF3" w:rsidRDefault="00AD1DF3" w:rsidP="00AD1DF3">
            <w:pPr>
              <w:spacing w:after="0" w:line="240" w:lineRule="auto"/>
              <w:rPr>
                <w:rFonts w:ascii="Times New Roman" w:eastAsia="Times New Roman" w:hAnsi="Times New Roman" w:cs="Times New Roman"/>
                <w:sz w:val="24"/>
                <w:szCs w:val="24"/>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120"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Уч. группа «Акварелька»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120"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8-10 лет</w:t>
            </w:r>
          </w:p>
        </w:tc>
        <w:tc>
          <w:tcPr>
            <w:tcW w:w="0" w:type="auto"/>
            <w:vMerge/>
            <w:tcBorders>
              <w:top w:val="nil"/>
              <w:left w:val="nil"/>
              <w:bottom w:val="single" w:sz="8" w:space="0" w:color="auto"/>
              <w:right w:val="single" w:sz="8" w:space="0" w:color="auto"/>
            </w:tcBorders>
            <w:vAlign w:val="center"/>
            <w:hideMark/>
          </w:tcPr>
          <w:p w:rsidR="00AD1DF3" w:rsidRPr="00AD1DF3" w:rsidRDefault="00AD1DF3" w:rsidP="00AD1DF3">
            <w:pPr>
              <w:spacing w:after="0" w:line="240" w:lineRule="auto"/>
              <w:rPr>
                <w:rFonts w:ascii="Times New Roman" w:eastAsia="Times New Roman" w:hAnsi="Times New Roman" w:cs="Times New Roman"/>
                <w:sz w:val="24"/>
                <w:szCs w:val="24"/>
              </w:rPr>
            </w:pPr>
          </w:p>
        </w:tc>
      </w:tr>
      <w:tr w:rsidR="00AD1DF3" w:rsidRPr="00AD1DF3" w:rsidTr="00AD1DF3">
        <w:trPr>
          <w:trHeight w:val="627"/>
          <w:jc w:val="center"/>
        </w:trPr>
        <w:tc>
          <w:tcPr>
            <w:tcW w:w="0" w:type="auto"/>
            <w:vMerge/>
            <w:tcBorders>
              <w:top w:val="nil"/>
              <w:left w:val="single" w:sz="8" w:space="0" w:color="auto"/>
              <w:bottom w:val="single" w:sz="8" w:space="0" w:color="auto"/>
              <w:right w:val="single" w:sz="8" w:space="0" w:color="auto"/>
            </w:tcBorders>
            <w:vAlign w:val="center"/>
            <w:hideMark/>
          </w:tcPr>
          <w:p w:rsidR="00AD1DF3" w:rsidRPr="00AD1DF3" w:rsidRDefault="00AD1DF3" w:rsidP="00AD1DF3">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AD1DF3" w:rsidRPr="00AD1DF3" w:rsidRDefault="00AD1DF3" w:rsidP="00AD1DF3">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AD1DF3" w:rsidRPr="00AD1DF3" w:rsidRDefault="00AD1DF3" w:rsidP="00AD1DF3">
            <w:pPr>
              <w:spacing w:after="0" w:line="240" w:lineRule="auto"/>
              <w:rPr>
                <w:rFonts w:ascii="Times New Roman" w:eastAsia="Times New Roman" w:hAnsi="Times New Roman" w:cs="Times New Roman"/>
                <w:sz w:val="24"/>
                <w:szCs w:val="24"/>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Уч. группа «Творчество и фантазия»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11-14лет</w:t>
            </w:r>
          </w:p>
        </w:tc>
        <w:tc>
          <w:tcPr>
            <w:tcW w:w="0" w:type="auto"/>
            <w:vMerge/>
            <w:tcBorders>
              <w:top w:val="nil"/>
              <w:left w:val="nil"/>
              <w:bottom w:val="single" w:sz="8" w:space="0" w:color="auto"/>
              <w:right w:val="single" w:sz="8" w:space="0" w:color="auto"/>
            </w:tcBorders>
            <w:vAlign w:val="center"/>
            <w:hideMark/>
          </w:tcPr>
          <w:p w:rsidR="00AD1DF3" w:rsidRPr="00AD1DF3" w:rsidRDefault="00AD1DF3" w:rsidP="00AD1DF3">
            <w:pPr>
              <w:spacing w:after="0" w:line="240" w:lineRule="auto"/>
              <w:rPr>
                <w:rFonts w:ascii="Times New Roman" w:eastAsia="Times New Roman" w:hAnsi="Times New Roman" w:cs="Times New Roman"/>
                <w:sz w:val="24"/>
                <w:szCs w:val="24"/>
              </w:rPr>
            </w:pPr>
          </w:p>
        </w:tc>
      </w:tr>
      <w:tr w:rsidR="00AD1DF3" w:rsidRPr="00AD1DF3" w:rsidTr="00AD1DF3">
        <w:trPr>
          <w:trHeight w:val="293"/>
          <w:jc w:val="center"/>
        </w:trPr>
        <w:tc>
          <w:tcPr>
            <w:tcW w:w="0" w:type="auto"/>
            <w:vMerge/>
            <w:tcBorders>
              <w:top w:val="nil"/>
              <w:left w:val="single" w:sz="8" w:space="0" w:color="auto"/>
              <w:bottom w:val="single" w:sz="8" w:space="0" w:color="auto"/>
              <w:right w:val="single" w:sz="8" w:space="0" w:color="auto"/>
            </w:tcBorders>
            <w:vAlign w:val="center"/>
            <w:hideMark/>
          </w:tcPr>
          <w:p w:rsidR="00AD1DF3" w:rsidRPr="00AD1DF3" w:rsidRDefault="00AD1DF3" w:rsidP="00AD1DF3">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AD1DF3" w:rsidRPr="00AD1DF3" w:rsidRDefault="00AD1DF3" w:rsidP="00AD1DF3">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AD1DF3" w:rsidRPr="00AD1DF3" w:rsidRDefault="00AD1DF3" w:rsidP="00AD1DF3">
            <w:pPr>
              <w:spacing w:after="0" w:line="240" w:lineRule="auto"/>
              <w:rPr>
                <w:rFonts w:ascii="Times New Roman" w:eastAsia="Times New Roman" w:hAnsi="Times New Roman" w:cs="Times New Roman"/>
                <w:sz w:val="24"/>
                <w:szCs w:val="24"/>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«Бумажная фантазия»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13-16лет</w:t>
            </w:r>
          </w:p>
        </w:tc>
        <w:tc>
          <w:tcPr>
            <w:tcW w:w="0" w:type="auto"/>
            <w:vMerge/>
            <w:tcBorders>
              <w:top w:val="nil"/>
              <w:left w:val="nil"/>
              <w:bottom w:val="single" w:sz="8" w:space="0" w:color="auto"/>
              <w:right w:val="single" w:sz="8" w:space="0" w:color="auto"/>
            </w:tcBorders>
            <w:vAlign w:val="center"/>
            <w:hideMark/>
          </w:tcPr>
          <w:p w:rsidR="00AD1DF3" w:rsidRPr="00AD1DF3" w:rsidRDefault="00AD1DF3" w:rsidP="00AD1DF3">
            <w:pPr>
              <w:spacing w:after="0" w:line="240" w:lineRule="auto"/>
              <w:rPr>
                <w:rFonts w:ascii="Times New Roman" w:eastAsia="Times New Roman" w:hAnsi="Times New Roman" w:cs="Times New Roman"/>
                <w:sz w:val="24"/>
                <w:szCs w:val="24"/>
              </w:rPr>
            </w:pPr>
          </w:p>
        </w:tc>
      </w:tr>
      <w:tr w:rsidR="00AD1DF3" w:rsidRPr="00AD1DF3" w:rsidTr="00AD1DF3">
        <w:trPr>
          <w:trHeight w:val="566"/>
          <w:jc w:val="center"/>
        </w:trPr>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3</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«Театральная мастерская «Фантазеры»</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Терёхина В.Н.</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«Фантазёры»</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8-14 лет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 год</w:t>
            </w:r>
          </w:p>
        </w:tc>
      </w:tr>
      <w:tr w:rsidR="00AD1DF3" w:rsidRPr="00AD1DF3" w:rsidTr="00AD1DF3">
        <w:trPr>
          <w:trHeight w:val="569"/>
          <w:jc w:val="center"/>
        </w:trPr>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4</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«Школьный досуг»</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Фомина Н.А.</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«Домисолька»</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8-16 лет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1год</w:t>
            </w:r>
          </w:p>
        </w:tc>
      </w:tr>
      <w:tr w:rsidR="00AD1DF3" w:rsidRPr="00AD1DF3" w:rsidTr="00AD1DF3">
        <w:trPr>
          <w:trHeight w:val="580"/>
          <w:jc w:val="center"/>
        </w:trPr>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5</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«Основы народного танца»</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Бортникова Л.М.</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Танцевальный</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«Семицветик»</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7-10 лет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 год</w:t>
            </w:r>
          </w:p>
        </w:tc>
      </w:tr>
      <w:tr w:rsidR="00AD1DF3" w:rsidRPr="00AD1DF3" w:rsidTr="00AD1DF3">
        <w:trPr>
          <w:jc w:val="center"/>
        </w:trPr>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6</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«Цветочная палитра»</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Харько О.А.</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«Радуга»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10-16  лет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 год</w:t>
            </w:r>
          </w:p>
        </w:tc>
      </w:tr>
      <w:tr w:rsidR="00AD1DF3" w:rsidRPr="00AD1DF3" w:rsidTr="00AD1DF3">
        <w:trPr>
          <w:jc w:val="center"/>
        </w:trPr>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7</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«Сольное и хоровое пение»</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Цыгунова И.М.</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«Сольное пение»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9-17 лет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 год</w:t>
            </w:r>
          </w:p>
        </w:tc>
      </w:tr>
      <w:tr w:rsidR="00AD1DF3" w:rsidRPr="00AD1DF3" w:rsidTr="00AD1DF3">
        <w:trPr>
          <w:trHeight w:val="532"/>
          <w:jc w:val="center"/>
        </w:trPr>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8</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«Весёлые голоса»</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Бойко Н.В.</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Вокал. «Звёздочки»</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10-14 лет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 год</w:t>
            </w:r>
          </w:p>
        </w:tc>
      </w:tr>
      <w:tr w:rsidR="00AD1DF3" w:rsidRPr="00AD1DF3" w:rsidTr="00AD1DF3">
        <w:trPr>
          <w:trHeight w:val="552"/>
          <w:jc w:val="center"/>
        </w:trPr>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9</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«В мире прекрасного»</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Музычко А.В.</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«Счастливые голоса»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8-14 лет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 год</w:t>
            </w:r>
          </w:p>
        </w:tc>
      </w:tr>
      <w:tr w:rsidR="00AD1DF3" w:rsidRPr="00AD1DF3" w:rsidTr="00AD1DF3">
        <w:trPr>
          <w:jc w:val="center"/>
        </w:trPr>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10</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«Радуга творчества»</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Якшина Н.А.</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«Мы танцуем и поём»</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9-10 лет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 год</w:t>
            </w:r>
          </w:p>
        </w:tc>
      </w:tr>
      <w:tr w:rsidR="00AD1DF3" w:rsidRPr="00AD1DF3" w:rsidTr="00AD1DF3">
        <w:trPr>
          <w:jc w:val="center"/>
        </w:trPr>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lastRenderedPageBreak/>
              <w:t>11</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«Волшебные краски детства»</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Дудкевич Н.В.</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«Радужный мир»</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8-10лет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 год</w:t>
            </w:r>
          </w:p>
        </w:tc>
      </w:tr>
      <w:tr w:rsidR="00AD1DF3" w:rsidRPr="00AD1DF3" w:rsidTr="00AD1DF3">
        <w:trPr>
          <w:trHeight w:val="345"/>
          <w:jc w:val="center"/>
        </w:trPr>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12</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«Учимся вязать»</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Близнец О.Г.</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«Волшебная паутинка»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7-10 лет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 год</w:t>
            </w:r>
          </w:p>
        </w:tc>
      </w:tr>
      <w:tr w:rsidR="00AD1DF3" w:rsidRPr="00AD1DF3" w:rsidTr="00AD1DF3">
        <w:trPr>
          <w:trHeight w:val="379"/>
          <w:jc w:val="center"/>
        </w:trPr>
        <w:tc>
          <w:tcPr>
            <w:tcW w:w="55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13</w:t>
            </w:r>
          </w:p>
        </w:tc>
        <w:tc>
          <w:tcPr>
            <w:tcW w:w="3402"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«Лоскуток. Творчество. Фантазия»</w:t>
            </w:r>
          </w:p>
        </w:tc>
        <w:tc>
          <w:tcPr>
            <w:tcW w:w="198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Егорова Н.Н.</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tc>
        <w:tc>
          <w:tcPr>
            <w:tcW w:w="38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«Лоскуток»:</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tc>
      </w:tr>
      <w:tr w:rsidR="00AD1DF3" w:rsidRPr="00AD1DF3" w:rsidTr="00AD1DF3">
        <w:trPr>
          <w:trHeight w:val="180"/>
          <w:jc w:val="center"/>
        </w:trPr>
        <w:tc>
          <w:tcPr>
            <w:tcW w:w="0" w:type="auto"/>
            <w:vMerge/>
            <w:tcBorders>
              <w:top w:val="nil"/>
              <w:left w:val="single" w:sz="8" w:space="0" w:color="auto"/>
              <w:bottom w:val="single" w:sz="8" w:space="0" w:color="auto"/>
              <w:right w:val="single" w:sz="8" w:space="0" w:color="auto"/>
            </w:tcBorders>
            <w:vAlign w:val="center"/>
            <w:hideMark/>
          </w:tcPr>
          <w:p w:rsidR="00AD1DF3" w:rsidRPr="00AD1DF3" w:rsidRDefault="00AD1DF3" w:rsidP="00AD1DF3">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AD1DF3" w:rsidRPr="00AD1DF3" w:rsidRDefault="00AD1DF3" w:rsidP="00AD1DF3">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AD1DF3" w:rsidRPr="00AD1DF3" w:rsidRDefault="00AD1DF3" w:rsidP="00AD1DF3">
            <w:pPr>
              <w:spacing w:after="0" w:line="240" w:lineRule="auto"/>
              <w:rPr>
                <w:rFonts w:ascii="Times New Roman" w:eastAsia="Times New Roman" w:hAnsi="Times New Roman" w:cs="Times New Roman"/>
                <w:sz w:val="24"/>
                <w:szCs w:val="24"/>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180"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Уч. группа «Мастерок»</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180"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10-11 лет</w:t>
            </w:r>
          </w:p>
        </w:tc>
        <w:tc>
          <w:tcPr>
            <w:tcW w:w="70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p w:rsidR="00AD1DF3" w:rsidRPr="00AD1DF3" w:rsidRDefault="00AD1DF3" w:rsidP="00AD1DF3">
            <w:pPr>
              <w:spacing w:after="0" w:line="180"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2 года</w:t>
            </w:r>
          </w:p>
        </w:tc>
      </w:tr>
      <w:tr w:rsidR="00AD1DF3" w:rsidRPr="00AD1DF3" w:rsidTr="00AD1DF3">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rsidR="00AD1DF3" w:rsidRPr="00AD1DF3" w:rsidRDefault="00AD1DF3" w:rsidP="00AD1DF3">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AD1DF3" w:rsidRPr="00AD1DF3" w:rsidRDefault="00AD1DF3" w:rsidP="00AD1DF3">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AD1DF3" w:rsidRPr="00AD1DF3" w:rsidRDefault="00AD1DF3" w:rsidP="00AD1DF3">
            <w:pPr>
              <w:spacing w:after="0" w:line="240" w:lineRule="auto"/>
              <w:rPr>
                <w:rFonts w:ascii="Times New Roman" w:eastAsia="Times New Roman" w:hAnsi="Times New Roman" w:cs="Times New Roman"/>
                <w:sz w:val="24"/>
                <w:szCs w:val="24"/>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Уч. группа</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«Лоскутная фантазия»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12-15 лет</w:t>
            </w:r>
          </w:p>
        </w:tc>
        <w:tc>
          <w:tcPr>
            <w:tcW w:w="0" w:type="auto"/>
            <w:vMerge/>
            <w:tcBorders>
              <w:top w:val="nil"/>
              <w:left w:val="nil"/>
              <w:bottom w:val="single" w:sz="8" w:space="0" w:color="auto"/>
              <w:right w:val="single" w:sz="8" w:space="0" w:color="auto"/>
            </w:tcBorders>
            <w:vAlign w:val="center"/>
            <w:hideMark/>
          </w:tcPr>
          <w:p w:rsidR="00AD1DF3" w:rsidRPr="00AD1DF3" w:rsidRDefault="00AD1DF3" w:rsidP="00AD1DF3">
            <w:pPr>
              <w:spacing w:after="0" w:line="240" w:lineRule="auto"/>
              <w:rPr>
                <w:rFonts w:ascii="Times New Roman" w:eastAsia="Times New Roman" w:hAnsi="Times New Roman" w:cs="Times New Roman"/>
                <w:sz w:val="24"/>
                <w:szCs w:val="24"/>
              </w:rPr>
            </w:pPr>
          </w:p>
        </w:tc>
      </w:tr>
      <w:tr w:rsidR="00AD1DF3" w:rsidRPr="00AD1DF3" w:rsidTr="00AD1DF3">
        <w:trPr>
          <w:trHeight w:val="560"/>
          <w:jc w:val="center"/>
        </w:trPr>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14</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«Свой дом украсим сами»</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Бортникова Л.М.</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«Юный дизайнер»</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10-13 лет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1год</w:t>
            </w:r>
          </w:p>
        </w:tc>
      </w:tr>
      <w:tr w:rsidR="00AD1DF3" w:rsidRPr="00AD1DF3" w:rsidTr="00AD1DF3">
        <w:trPr>
          <w:trHeight w:val="441"/>
          <w:jc w:val="center"/>
        </w:trPr>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15</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«Волшебный мир»</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Доманюк Н.А.</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«Вдохновение»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10-16 лет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1год</w:t>
            </w:r>
          </w:p>
        </w:tc>
      </w:tr>
      <w:tr w:rsidR="00AD1DF3" w:rsidRPr="00AD1DF3" w:rsidTr="00AD1DF3">
        <w:trPr>
          <w:trHeight w:val="355"/>
          <w:jc w:val="center"/>
        </w:trPr>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16</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«Бумажная фантазия»</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Ячменева Е.В.</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«Сделай сам»</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6-7 лет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 год</w:t>
            </w:r>
          </w:p>
        </w:tc>
      </w:tr>
      <w:tr w:rsidR="00AD1DF3" w:rsidRPr="00AD1DF3" w:rsidTr="00AD1DF3">
        <w:trPr>
          <w:trHeight w:val="417"/>
          <w:jc w:val="center"/>
        </w:trPr>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17</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«Волшебство своими руками»</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Ламбантова Л.В</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«Чудесная мастерская»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9-12 лет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 год</w:t>
            </w:r>
          </w:p>
        </w:tc>
      </w:tr>
      <w:tr w:rsidR="00AD1DF3" w:rsidRPr="00AD1DF3" w:rsidTr="00AD1DF3">
        <w:trPr>
          <w:trHeight w:val="425"/>
          <w:jc w:val="center"/>
        </w:trPr>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18</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«Город мастеров»</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Ткаченко Н.Н.</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«Своими руками»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11-14 лет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 год</w:t>
            </w:r>
          </w:p>
        </w:tc>
      </w:tr>
      <w:tr w:rsidR="00AD1DF3" w:rsidRPr="00AD1DF3" w:rsidTr="00AD1DF3">
        <w:trPr>
          <w:jc w:val="center"/>
        </w:trPr>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19</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«Страна чудес»</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Шатохина Е.А.</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«Ребята - мастерята»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8-11 лет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 год</w:t>
            </w:r>
          </w:p>
        </w:tc>
      </w:tr>
      <w:tr w:rsidR="00AD1DF3" w:rsidRPr="00AD1DF3" w:rsidTr="00AD1DF3">
        <w:trPr>
          <w:jc w:val="center"/>
        </w:trPr>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20</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«Художественное творчество»</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Сидоренко Е.А.</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«Маленький мастер»</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10-14 лет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 год</w:t>
            </w:r>
          </w:p>
        </w:tc>
      </w:tr>
      <w:tr w:rsidR="00AD1DF3" w:rsidRPr="00AD1DF3" w:rsidTr="00AD1DF3">
        <w:trPr>
          <w:trHeight w:val="420"/>
          <w:jc w:val="center"/>
        </w:trPr>
        <w:tc>
          <w:tcPr>
            <w:tcW w:w="55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21</w:t>
            </w:r>
          </w:p>
        </w:tc>
        <w:tc>
          <w:tcPr>
            <w:tcW w:w="3402"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От природы к творчеству»»</w:t>
            </w:r>
          </w:p>
        </w:tc>
        <w:tc>
          <w:tcPr>
            <w:tcW w:w="198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Шуллер Н.В.</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tc>
        <w:tc>
          <w:tcPr>
            <w:tcW w:w="38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«Юные мастера»:</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tc>
      </w:tr>
      <w:tr w:rsidR="00AD1DF3" w:rsidRPr="00AD1DF3" w:rsidTr="00AD1DF3">
        <w:trPr>
          <w:trHeight w:val="317"/>
          <w:jc w:val="center"/>
        </w:trPr>
        <w:tc>
          <w:tcPr>
            <w:tcW w:w="0" w:type="auto"/>
            <w:vMerge/>
            <w:tcBorders>
              <w:top w:val="nil"/>
              <w:left w:val="single" w:sz="8" w:space="0" w:color="auto"/>
              <w:bottom w:val="single" w:sz="8" w:space="0" w:color="auto"/>
              <w:right w:val="single" w:sz="8" w:space="0" w:color="auto"/>
            </w:tcBorders>
            <w:vAlign w:val="center"/>
            <w:hideMark/>
          </w:tcPr>
          <w:p w:rsidR="00AD1DF3" w:rsidRPr="00AD1DF3" w:rsidRDefault="00AD1DF3" w:rsidP="00AD1DF3">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AD1DF3" w:rsidRPr="00AD1DF3" w:rsidRDefault="00AD1DF3" w:rsidP="00AD1DF3">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AD1DF3" w:rsidRPr="00AD1DF3" w:rsidRDefault="00AD1DF3" w:rsidP="00AD1DF3">
            <w:pPr>
              <w:spacing w:after="0" w:line="240" w:lineRule="auto"/>
              <w:rPr>
                <w:rFonts w:ascii="Times New Roman" w:eastAsia="Times New Roman" w:hAnsi="Times New Roman" w:cs="Times New Roman"/>
                <w:sz w:val="24"/>
                <w:szCs w:val="24"/>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«Очумелые ручки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9-11 лет</w:t>
            </w:r>
          </w:p>
        </w:tc>
        <w:tc>
          <w:tcPr>
            <w:tcW w:w="70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2 года</w:t>
            </w:r>
          </w:p>
        </w:tc>
      </w:tr>
      <w:tr w:rsidR="00AD1DF3" w:rsidRPr="00AD1DF3" w:rsidTr="00AD1DF3">
        <w:trPr>
          <w:trHeight w:val="267"/>
          <w:jc w:val="center"/>
        </w:trPr>
        <w:tc>
          <w:tcPr>
            <w:tcW w:w="0" w:type="auto"/>
            <w:vMerge/>
            <w:tcBorders>
              <w:top w:val="nil"/>
              <w:left w:val="single" w:sz="8" w:space="0" w:color="auto"/>
              <w:bottom w:val="single" w:sz="8" w:space="0" w:color="auto"/>
              <w:right w:val="single" w:sz="8" w:space="0" w:color="auto"/>
            </w:tcBorders>
            <w:vAlign w:val="center"/>
            <w:hideMark/>
          </w:tcPr>
          <w:p w:rsidR="00AD1DF3" w:rsidRPr="00AD1DF3" w:rsidRDefault="00AD1DF3" w:rsidP="00AD1DF3">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AD1DF3" w:rsidRPr="00AD1DF3" w:rsidRDefault="00AD1DF3" w:rsidP="00AD1DF3">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AD1DF3" w:rsidRPr="00AD1DF3" w:rsidRDefault="00AD1DF3" w:rsidP="00AD1DF3">
            <w:pPr>
              <w:spacing w:after="0" w:line="240" w:lineRule="auto"/>
              <w:rPr>
                <w:rFonts w:ascii="Times New Roman" w:eastAsia="Times New Roman" w:hAnsi="Times New Roman" w:cs="Times New Roman"/>
                <w:sz w:val="24"/>
                <w:szCs w:val="24"/>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«Юный мастер»</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12-15 лет</w:t>
            </w:r>
          </w:p>
        </w:tc>
        <w:tc>
          <w:tcPr>
            <w:tcW w:w="0" w:type="auto"/>
            <w:vMerge/>
            <w:tcBorders>
              <w:top w:val="nil"/>
              <w:left w:val="nil"/>
              <w:bottom w:val="single" w:sz="8" w:space="0" w:color="auto"/>
              <w:right w:val="single" w:sz="8" w:space="0" w:color="auto"/>
            </w:tcBorders>
            <w:vAlign w:val="center"/>
            <w:hideMark/>
          </w:tcPr>
          <w:p w:rsidR="00AD1DF3" w:rsidRPr="00AD1DF3" w:rsidRDefault="00AD1DF3" w:rsidP="00AD1DF3">
            <w:pPr>
              <w:spacing w:after="0" w:line="240" w:lineRule="auto"/>
              <w:rPr>
                <w:rFonts w:ascii="Times New Roman" w:eastAsia="Times New Roman" w:hAnsi="Times New Roman" w:cs="Times New Roman"/>
                <w:sz w:val="24"/>
                <w:szCs w:val="24"/>
              </w:rPr>
            </w:pPr>
          </w:p>
        </w:tc>
      </w:tr>
      <w:tr w:rsidR="00AD1DF3" w:rsidRPr="00AD1DF3" w:rsidTr="00AD1DF3">
        <w:trPr>
          <w:trHeight w:val="343"/>
          <w:jc w:val="center"/>
        </w:trPr>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b/>
                <w:bCs/>
              </w:rPr>
              <w:t> </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Итого:         21 программа</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27 учебных     групп</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tc>
      </w:tr>
      <w:tr w:rsidR="00AD1DF3" w:rsidRPr="00AD1DF3" w:rsidTr="00AD1DF3">
        <w:trPr>
          <w:jc w:val="center"/>
        </w:trPr>
        <w:tc>
          <w:tcPr>
            <w:tcW w:w="10473"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b/>
                <w:bCs/>
              </w:rPr>
              <w:t>Программы технической направленности</w:t>
            </w:r>
          </w:p>
        </w:tc>
      </w:tr>
      <w:tr w:rsidR="00AD1DF3" w:rsidRPr="00AD1DF3" w:rsidTr="00AD1DF3">
        <w:trPr>
          <w:trHeight w:val="417"/>
          <w:jc w:val="center"/>
        </w:trPr>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«Мир мультимедиа технологий»</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Кузнецова И.В.</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«Мир мультимедиа»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9-14 лет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 год</w:t>
            </w:r>
          </w:p>
        </w:tc>
      </w:tr>
      <w:tr w:rsidR="00AD1DF3" w:rsidRPr="00AD1DF3" w:rsidTr="00AD1DF3">
        <w:trPr>
          <w:jc w:val="center"/>
        </w:trPr>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2</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«Конструируем и программируем с</w:t>
            </w:r>
            <w:r w:rsidRPr="00AD1DF3">
              <w:rPr>
                <w:rFonts w:ascii="Times New Roman" w:eastAsia="Times New Roman" w:hAnsi="Times New Roman" w:cs="Times New Roman"/>
                <w:sz w:val="24"/>
                <w:szCs w:val="24"/>
              </w:rPr>
              <w:t> </w:t>
            </w:r>
            <w:r w:rsidRPr="00AD1DF3">
              <w:rPr>
                <w:rFonts w:ascii="Times New Roman" w:eastAsia="Times New Roman" w:hAnsi="Times New Roman" w:cs="Times New Roman"/>
              </w:rPr>
              <w:t>EVZ»</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Фролова М.В.</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Робототехника»</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11-15 лет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1год</w:t>
            </w:r>
          </w:p>
        </w:tc>
      </w:tr>
      <w:tr w:rsidR="00AD1DF3" w:rsidRPr="00AD1DF3" w:rsidTr="00AD1DF3">
        <w:trPr>
          <w:jc w:val="center"/>
        </w:trPr>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3</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«Робототехника»</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Ярославцева С.Н.</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«Робот</w:t>
            </w:r>
            <w:r w:rsidRPr="00AD1DF3">
              <w:rPr>
                <w:rFonts w:ascii="Times New Roman" w:eastAsia="Times New Roman" w:hAnsi="Times New Roman" w:cs="Times New Roman"/>
                <w:sz w:val="24"/>
                <w:szCs w:val="24"/>
              </w:rPr>
              <w:t> </w:t>
            </w:r>
            <w:r w:rsidRPr="00AD1DF3">
              <w:rPr>
                <w:rFonts w:ascii="Times New Roman" w:eastAsia="Times New Roman" w:hAnsi="Times New Roman" w:cs="Times New Roman"/>
              </w:rPr>
              <w:t>EVZ»</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11-17 лет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 год</w:t>
            </w:r>
          </w:p>
        </w:tc>
      </w:tr>
      <w:tr w:rsidR="00AD1DF3" w:rsidRPr="00AD1DF3" w:rsidTr="00AD1DF3">
        <w:trPr>
          <w:trHeight w:val="411"/>
          <w:jc w:val="center"/>
        </w:trPr>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4</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«Остановись, мгновение»</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Сидоренко Т.М.</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«Отражение»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13-15 лет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 год</w:t>
            </w:r>
          </w:p>
        </w:tc>
      </w:tr>
      <w:tr w:rsidR="00AD1DF3" w:rsidRPr="00AD1DF3" w:rsidTr="00AD1DF3">
        <w:trPr>
          <w:trHeight w:val="175"/>
          <w:jc w:val="center"/>
        </w:trPr>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175"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lastRenderedPageBreak/>
              <w:t> </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175"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Итого         4 программы</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175"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175"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4 учебные группы</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175"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175"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tc>
      </w:tr>
      <w:tr w:rsidR="00AD1DF3" w:rsidRPr="00AD1DF3" w:rsidTr="00AD1DF3">
        <w:trPr>
          <w:jc w:val="center"/>
        </w:trPr>
        <w:tc>
          <w:tcPr>
            <w:tcW w:w="10473"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r w:rsidRPr="00AD1DF3">
              <w:rPr>
                <w:rFonts w:ascii="Times New Roman" w:eastAsia="Times New Roman" w:hAnsi="Times New Roman" w:cs="Times New Roman"/>
                <w:b/>
                <w:bCs/>
              </w:rPr>
              <w:t>Программы туристско-краеведческой  направленности</w:t>
            </w:r>
          </w:p>
        </w:tc>
      </w:tr>
      <w:tr w:rsidR="00AD1DF3" w:rsidRPr="00AD1DF3" w:rsidTr="00AD1DF3">
        <w:trPr>
          <w:trHeight w:val="435"/>
          <w:jc w:val="center"/>
        </w:trPr>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«Краеведение и ИКТ»</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Филипась Л.Г</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«Открываем Дальнеречье»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11-16 лет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 год</w:t>
            </w:r>
          </w:p>
        </w:tc>
      </w:tr>
      <w:tr w:rsidR="00AD1DF3" w:rsidRPr="00AD1DF3" w:rsidTr="00AD1DF3">
        <w:trPr>
          <w:trHeight w:val="577"/>
          <w:jc w:val="center"/>
        </w:trPr>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2</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«Веков связующая нить»»</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Сидоренко Т.М.</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«Краеведение»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10-12 лет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2 года</w:t>
            </w:r>
          </w:p>
        </w:tc>
      </w:tr>
      <w:tr w:rsidR="00AD1DF3" w:rsidRPr="00AD1DF3" w:rsidTr="00AD1DF3">
        <w:trPr>
          <w:jc w:val="center"/>
        </w:trPr>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3</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«Мой край родной»</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Терёхин М.В.</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Натиск»</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11-12 лет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 год</w:t>
            </w:r>
          </w:p>
        </w:tc>
      </w:tr>
      <w:tr w:rsidR="00AD1DF3" w:rsidRPr="00AD1DF3" w:rsidTr="00AD1DF3">
        <w:trPr>
          <w:jc w:val="center"/>
        </w:trPr>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4</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«Краеведение»</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Крикун Л.В.</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«Юный краевед»</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7-10 лет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 год</w:t>
            </w:r>
          </w:p>
        </w:tc>
      </w:tr>
      <w:tr w:rsidR="00AD1DF3" w:rsidRPr="00AD1DF3" w:rsidTr="00AD1DF3">
        <w:trPr>
          <w:trHeight w:val="375"/>
          <w:jc w:val="center"/>
        </w:trPr>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5</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«Краеведение»</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Гостев И.Ю.</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«Краевед»</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11-12 лет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 год</w:t>
            </w:r>
          </w:p>
        </w:tc>
      </w:tr>
      <w:tr w:rsidR="00AD1DF3" w:rsidRPr="00AD1DF3" w:rsidTr="00AD1DF3">
        <w:trPr>
          <w:trHeight w:val="343"/>
          <w:jc w:val="center"/>
        </w:trPr>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6</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«Моя малая Родина»</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Католик Н.А.</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«Юный краевед»</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12-16 лет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 год</w:t>
            </w:r>
          </w:p>
        </w:tc>
      </w:tr>
      <w:tr w:rsidR="00AD1DF3" w:rsidRPr="00AD1DF3" w:rsidTr="00AD1DF3">
        <w:trPr>
          <w:trHeight w:val="343"/>
          <w:jc w:val="center"/>
        </w:trPr>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Итого:              6 программ</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6 учебных групп</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tc>
      </w:tr>
      <w:tr w:rsidR="00AD1DF3" w:rsidRPr="00AD1DF3" w:rsidTr="00AD1DF3">
        <w:trPr>
          <w:jc w:val="center"/>
        </w:trPr>
        <w:tc>
          <w:tcPr>
            <w:tcW w:w="10473"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r w:rsidRPr="00AD1DF3">
              <w:rPr>
                <w:rFonts w:ascii="Times New Roman" w:eastAsia="Times New Roman" w:hAnsi="Times New Roman" w:cs="Times New Roman"/>
                <w:b/>
                <w:bCs/>
              </w:rPr>
              <w:t>Программы физкультурно-спортивной направленности</w:t>
            </w:r>
          </w:p>
        </w:tc>
      </w:tr>
      <w:tr w:rsidR="00AD1DF3" w:rsidRPr="00AD1DF3" w:rsidTr="00AD1DF3">
        <w:trPr>
          <w:trHeight w:val="414"/>
          <w:jc w:val="center"/>
        </w:trPr>
        <w:tc>
          <w:tcPr>
            <w:tcW w:w="55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w:t>
            </w:r>
          </w:p>
        </w:tc>
        <w:tc>
          <w:tcPr>
            <w:tcW w:w="3402"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«Основы настольного тенниса»</w:t>
            </w:r>
          </w:p>
        </w:tc>
        <w:tc>
          <w:tcPr>
            <w:tcW w:w="198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Сидоренко А.И.</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tc>
        <w:tc>
          <w:tcPr>
            <w:tcW w:w="38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«Настольный теннис»:</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tc>
      </w:tr>
      <w:tr w:rsidR="00AD1DF3" w:rsidRPr="00AD1DF3" w:rsidTr="00AD1DF3">
        <w:trPr>
          <w:trHeight w:val="84"/>
          <w:jc w:val="center"/>
        </w:trPr>
        <w:tc>
          <w:tcPr>
            <w:tcW w:w="0" w:type="auto"/>
            <w:vMerge/>
            <w:tcBorders>
              <w:top w:val="nil"/>
              <w:left w:val="single" w:sz="8" w:space="0" w:color="auto"/>
              <w:bottom w:val="single" w:sz="8" w:space="0" w:color="auto"/>
              <w:right w:val="single" w:sz="8" w:space="0" w:color="auto"/>
            </w:tcBorders>
            <w:vAlign w:val="center"/>
            <w:hideMark/>
          </w:tcPr>
          <w:p w:rsidR="00AD1DF3" w:rsidRPr="00AD1DF3" w:rsidRDefault="00AD1DF3" w:rsidP="00AD1DF3">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AD1DF3" w:rsidRPr="00AD1DF3" w:rsidRDefault="00AD1DF3" w:rsidP="00AD1DF3">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AD1DF3" w:rsidRPr="00AD1DF3" w:rsidRDefault="00AD1DF3" w:rsidP="00AD1DF3">
            <w:pPr>
              <w:spacing w:after="0" w:line="240" w:lineRule="auto"/>
              <w:rPr>
                <w:rFonts w:ascii="Times New Roman" w:eastAsia="Times New Roman" w:hAnsi="Times New Roman" w:cs="Times New Roman"/>
                <w:sz w:val="24"/>
                <w:szCs w:val="24"/>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84"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«Юные теннисисты»</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84"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8-10 лет</w:t>
            </w:r>
          </w:p>
        </w:tc>
        <w:tc>
          <w:tcPr>
            <w:tcW w:w="70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84"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3 года</w:t>
            </w:r>
          </w:p>
        </w:tc>
      </w:tr>
      <w:tr w:rsidR="00AD1DF3" w:rsidRPr="00AD1DF3" w:rsidTr="00AD1DF3">
        <w:trPr>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AD1DF3" w:rsidRPr="00AD1DF3" w:rsidRDefault="00AD1DF3" w:rsidP="00AD1DF3">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AD1DF3" w:rsidRPr="00AD1DF3" w:rsidRDefault="00AD1DF3" w:rsidP="00AD1DF3">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AD1DF3" w:rsidRPr="00AD1DF3" w:rsidRDefault="00AD1DF3" w:rsidP="00AD1DF3">
            <w:pPr>
              <w:spacing w:after="0" w:line="240" w:lineRule="auto"/>
              <w:rPr>
                <w:rFonts w:ascii="Times New Roman" w:eastAsia="Times New Roman" w:hAnsi="Times New Roman" w:cs="Times New Roman"/>
                <w:sz w:val="24"/>
                <w:szCs w:val="24"/>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192"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Уч. группа 2-го года обучения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192"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11-12 лет</w:t>
            </w:r>
          </w:p>
        </w:tc>
        <w:tc>
          <w:tcPr>
            <w:tcW w:w="0" w:type="auto"/>
            <w:vMerge/>
            <w:tcBorders>
              <w:top w:val="nil"/>
              <w:left w:val="nil"/>
              <w:bottom w:val="single" w:sz="8" w:space="0" w:color="auto"/>
              <w:right w:val="single" w:sz="8" w:space="0" w:color="auto"/>
            </w:tcBorders>
            <w:vAlign w:val="center"/>
            <w:hideMark/>
          </w:tcPr>
          <w:p w:rsidR="00AD1DF3" w:rsidRPr="00AD1DF3" w:rsidRDefault="00AD1DF3" w:rsidP="00AD1DF3">
            <w:pPr>
              <w:spacing w:after="0" w:line="240" w:lineRule="auto"/>
              <w:rPr>
                <w:rFonts w:ascii="Times New Roman" w:eastAsia="Times New Roman" w:hAnsi="Times New Roman" w:cs="Times New Roman"/>
                <w:sz w:val="24"/>
                <w:szCs w:val="24"/>
              </w:rPr>
            </w:pPr>
          </w:p>
        </w:tc>
      </w:tr>
      <w:tr w:rsidR="00AD1DF3" w:rsidRPr="00AD1DF3" w:rsidTr="00AD1DF3">
        <w:trPr>
          <w:trHeight w:val="276"/>
          <w:jc w:val="center"/>
        </w:trPr>
        <w:tc>
          <w:tcPr>
            <w:tcW w:w="0" w:type="auto"/>
            <w:vMerge/>
            <w:tcBorders>
              <w:top w:val="nil"/>
              <w:left w:val="single" w:sz="8" w:space="0" w:color="auto"/>
              <w:bottom w:val="single" w:sz="8" w:space="0" w:color="auto"/>
              <w:right w:val="single" w:sz="8" w:space="0" w:color="auto"/>
            </w:tcBorders>
            <w:vAlign w:val="center"/>
            <w:hideMark/>
          </w:tcPr>
          <w:p w:rsidR="00AD1DF3" w:rsidRPr="00AD1DF3" w:rsidRDefault="00AD1DF3" w:rsidP="00AD1DF3">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AD1DF3" w:rsidRPr="00AD1DF3" w:rsidRDefault="00AD1DF3" w:rsidP="00AD1DF3">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AD1DF3" w:rsidRPr="00AD1DF3" w:rsidRDefault="00AD1DF3" w:rsidP="00AD1DF3">
            <w:pPr>
              <w:spacing w:after="0" w:line="240" w:lineRule="auto"/>
              <w:rPr>
                <w:rFonts w:ascii="Times New Roman" w:eastAsia="Times New Roman" w:hAnsi="Times New Roman" w:cs="Times New Roman"/>
                <w:sz w:val="24"/>
                <w:szCs w:val="24"/>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Уч. группа 3-го года обучения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13-16 лет</w:t>
            </w:r>
          </w:p>
        </w:tc>
        <w:tc>
          <w:tcPr>
            <w:tcW w:w="0" w:type="auto"/>
            <w:vMerge/>
            <w:tcBorders>
              <w:top w:val="nil"/>
              <w:left w:val="nil"/>
              <w:bottom w:val="single" w:sz="8" w:space="0" w:color="auto"/>
              <w:right w:val="single" w:sz="8" w:space="0" w:color="auto"/>
            </w:tcBorders>
            <w:vAlign w:val="center"/>
            <w:hideMark/>
          </w:tcPr>
          <w:p w:rsidR="00AD1DF3" w:rsidRPr="00AD1DF3" w:rsidRDefault="00AD1DF3" w:rsidP="00AD1DF3">
            <w:pPr>
              <w:spacing w:after="0" w:line="240" w:lineRule="auto"/>
              <w:rPr>
                <w:rFonts w:ascii="Times New Roman" w:eastAsia="Times New Roman" w:hAnsi="Times New Roman" w:cs="Times New Roman"/>
                <w:sz w:val="24"/>
                <w:szCs w:val="24"/>
              </w:rPr>
            </w:pPr>
          </w:p>
        </w:tc>
      </w:tr>
      <w:tr w:rsidR="00AD1DF3" w:rsidRPr="00AD1DF3" w:rsidTr="00AD1DF3">
        <w:trPr>
          <w:trHeight w:val="436"/>
          <w:jc w:val="center"/>
        </w:trPr>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2</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«Настольный теннис»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Гончар В.В.</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«Юный  теннисист»</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10-16  лет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1год</w:t>
            </w:r>
          </w:p>
        </w:tc>
      </w:tr>
      <w:tr w:rsidR="00AD1DF3" w:rsidRPr="00AD1DF3" w:rsidTr="00AD1DF3">
        <w:trPr>
          <w:trHeight w:val="436"/>
          <w:jc w:val="center"/>
        </w:trPr>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Итого:         2 программы</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4 учебные группы</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tc>
      </w:tr>
      <w:tr w:rsidR="00AD1DF3" w:rsidRPr="00AD1DF3" w:rsidTr="00AD1DF3">
        <w:trPr>
          <w:trHeight w:val="1254"/>
          <w:jc w:val="center"/>
        </w:trPr>
        <w:tc>
          <w:tcPr>
            <w:tcW w:w="10473" w:type="dxa"/>
            <w:gridSpan w:val="6"/>
            <w:tcBorders>
              <w:top w:val="nil"/>
              <w:left w:val="nil"/>
              <w:bottom w:val="single" w:sz="8" w:space="0" w:color="auto"/>
              <w:right w:val="nil"/>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Педагоги образовательного учреждения принимают участие в реализации федерального проекта «Проектория», в котором отражены направления: естественнона</w:t>
            </w:r>
            <w:bookmarkStart w:id="2" w:name="bookmark12"/>
            <w:bookmarkEnd w:id="2"/>
            <w:r w:rsidRPr="00AD1DF3">
              <w:rPr>
                <w:rFonts w:ascii="Times New Roman" w:eastAsia="Times New Roman" w:hAnsi="Times New Roman" w:cs="Times New Roman"/>
              </w:rPr>
              <w:t>учная, социально-педагогическая, </w:t>
            </w:r>
            <w:r w:rsidRPr="00AD1DF3">
              <w:rPr>
                <w:rFonts w:ascii="Times New Roman" w:eastAsia="Times New Roman" w:hAnsi="Times New Roman" w:cs="Times New Roman"/>
                <w:b/>
                <w:bCs/>
              </w:rPr>
              <w:t> </w:t>
            </w:r>
            <w:r w:rsidRPr="00AD1DF3">
              <w:rPr>
                <w:rFonts w:ascii="Times New Roman" w:eastAsia="Times New Roman" w:hAnsi="Times New Roman" w:cs="Times New Roman"/>
              </w:rPr>
              <w:t>техническая.  Количество образовательных программ, впервые принятых к реализации</w:t>
            </w:r>
            <w:r w:rsidRPr="00AD1DF3">
              <w:rPr>
                <w:rFonts w:ascii="Times New Roman" w:eastAsia="Times New Roman" w:hAnsi="Times New Roman" w:cs="Times New Roman"/>
              </w:rPr>
              <w:br/>
              <w:t>в 2020 учебном году по направленностям:</w:t>
            </w:r>
          </w:p>
        </w:tc>
      </w:tr>
      <w:tr w:rsidR="00AD1DF3" w:rsidRPr="00AD1DF3" w:rsidTr="00AD1DF3">
        <w:trPr>
          <w:trHeight w:val="319"/>
          <w:jc w:val="center"/>
        </w:trPr>
        <w:tc>
          <w:tcPr>
            <w:tcW w:w="10473"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b/>
                <w:bCs/>
              </w:rPr>
              <w:t>Естественнонаучная</w:t>
            </w:r>
          </w:p>
        </w:tc>
      </w:tr>
      <w:tr w:rsidR="00AD1DF3" w:rsidRPr="00AD1DF3" w:rsidTr="00AD1DF3">
        <w:trPr>
          <w:trHeight w:val="575"/>
          <w:jc w:val="center"/>
        </w:trPr>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«ПроеКТОриЯ.</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«Космические технологии»</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Намаконов В.В.</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«Космические технологии»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14-17 лет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 год</w:t>
            </w:r>
          </w:p>
        </w:tc>
      </w:tr>
      <w:tr w:rsidR="00AD1DF3" w:rsidRPr="00AD1DF3" w:rsidTr="00AD1DF3">
        <w:trPr>
          <w:trHeight w:val="575"/>
          <w:jc w:val="center"/>
        </w:trPr>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2</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«ПроеКТОриЯ.</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Технологии управления</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Роминская Н.И.</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«Химия и твоя будущая профессия»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16-17 лет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1год</w:t>
            </w:r>
          </w:p>
        </w:tc>
      </w:tr>
      <w:tr w:rsidR="00AD1DF3" w:rsidRPr="00AD1DF3" w:rsidTr="00AD1DF3">
        <w:trPr>
          <w:trHeight w:val="575"/>
          <w:jc w:val="center"/>
        </w:trPr>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3</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«ПроеКТОриЯ.</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Экологические технологии»</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Крикун Н.С.</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«Юный эколог»</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12-15 лет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 год</w:t>
            </w:r>
          </w:p>
        </w:tc>
      </w:tr>
      <w:tr w:rsidR="00AD1DF3" w:rsidRPr="00AD1DF3" w:rsidTr="00AD1DF3">
        <w:trPr>
          <w:trHeight w:val="575"/>
          <w:jc w:val="center"/>
        </w:trPr>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4</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«ПроеКТОриЯ.</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Экологические технологии»</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Цыгунова И.М.</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«Юный эколог»</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11-16 лет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 год</w:t>
            </w:r>
          </w:p>
        </w:tc>
      </w:tr>
      <w:tr w:rsidR="00AD1DF3" w:rsidRPr="00AD1DF3" w:rsidTr="00AD1DF3">
        <w:trPr>
          <w:trHeight w:val="575"/>
          <w:jc w:val="center"/>
        </w:trPr>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lastRenderedPageBreak/>
              <w:t>5</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«ПроеКТОриЯ.</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Экологические технологии»</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Черниенко Т.В.</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«Юные друзья природы»</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11-13 лет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 год</w:t>
            </w:r>
          </w:p>
        </w:tc>
      </w:tr>
      <w:tr w:rsidR="00AD1DF3" w:rsidRPr="00AD1DF3" w:rsidTr="00AD1DF3">
        <w:trPr>
          <w:trHeight w:val="281"/>
          <w:jc w:val="center"/>
        </w:trPr>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Итого:        5программ</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5 учебных групп</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tc>
      </w:tr>
      <w:tr w:rsidR="00AD1DF3" w:rsidRPr="00AD1DF3" w:rsidTr="00AD1DF3">
        <w:trPr>
          <w:trHeight w:val="378"/>
          <w:jc w:val="center"/>
        </w:trPr>
        <w:tc>
          <w:tcPr>
            <w:tcW w:w="10473"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b/>
                <w:bCs/>
              </w:rPr>
              <w:t>Социально-педагогическая</w:t>
            </w:r>
          </w:p>
        </w:tc>
      </w:tr>
      <w:tr w:rsidR="00AD1DF3" w:rsidRPr="00AD1DF3" w:rsidTr="00AD1DF3">
        <w:trPr>
          <w:trHeight w:val="378"/>
          <w:jc w:val="center"/>
        </w:trPr>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«ПроеКТОриЯ.</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Технологии управления»</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Дудкевич Н.В.</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«Мир профессий»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12-16 лет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1год</w:t>
            </w:r>
          </w:p>
        </w:tc>
      </w:tr>
      <w:tr w:rsidR="00AD1DF3" w:rsidRPr="00AD1DF3" w:rsidTr="00AD1DF3">
        <w:trPr>
          <w:trHeight w:val="378"/>
          <w:jc w:val="center"/>
        </w:trPr>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2</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«ПроеКТОриЯ.</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Технологии управления</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Сегренёва С.В.</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«Мой выбор»</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14-16 лет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1год</w:t>
            </w:r>
          </w:p>
        </w:tc>
      </w:tr>
      <w:tr w:rsidR="00AD1DF3" w:rsidRPr="00AD1DF3" w:rsidTr="00AD1DF3">
        <w:trPr>
          <w:trHeight w:val="378"/>
          <w:jc w:val="center"/>
        </w:trPr>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3</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«ПроеКТОриЯ. Технологии материалов»</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Иванова О.А.</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«Мир профессий»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14-17 лет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 год</w:t>
            </w:r>
          </w:p>
        </w:tc>
      </w:tr>
      <w:tr w:rsidR="00AD1DF3" w:rsidRPr="00AD1DF3" w:rsidTr="00AD1DF3">
        <w:trPr>
          <w:trHeight w:val="421"/>
          <w:jc w:val="center"/>
        </w:trPr>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4</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«ПроеКТОриЯ.</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Креативные технологии»</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Стрелкова Г.В.</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«Школьное самоуправление «Луч»</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13-16 лет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1год</w:t>
            </w:r>
          </w:p>
        </w:tc>
      </w:tr>
      <w:tr w:rsidR="00AD1DF3" w:rsidRPr="00AD1DF3" w:rsidTr="00AD1DF3">
        <w:trPr>
          <w:trHeight w:val="378"/>
          <w:jc w:val="center"/>
        </w:trPr>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5</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«ПроеКТОриЯ.</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Технологии управления</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Долгих Е.М.</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«Мир профессий»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10-11 лет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1год</w:t>
            </w:r>
          </w:p>
        </w:tc>
      </w:tr>
      <w:tr w:rsidR="00AD1DF3" w:rsidRPr="00AD1DF3" w:rsidTr="00AD1DF3">
        <w:trPr>
          <w:trHeight w:val="378"/>
          <w:jc w:val="center"/>
        </w:trPr>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6</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«ПроеКТОриЯ. Технологии управления»</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Горбачёва А.А.</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«Основы выбора профессии»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10-12 лет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1год</w:t>
            </w:r>
          </w:p>
        </w:tc>
      </w:tr>
      <w:tr w:rsidR="00AD1DF3" w:rsidRPr="00AD1DF3" w:rsidTr="00AD1DF3">
        <w:trPr>
          <w:trHeight w:val="378"/>
          <w:jc w:val="center"/>
        </w:trPr>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7</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«ПроеКТОриЯ.</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Технологии культуры»</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Терёхин М.В.</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«Профориентация»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14-15 лет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 год</w:t>
            </w:r>
          </w:p>
        </w:tc>
      </w:tr>
      <w:tr w:rsidR="00AD1DF3" w:rsidRPr="00AD1DF3" w:rsidTr="00AD1DF3">
        <w:trPr>
          <w:trHeight w:val="378"/>
          <w:jc w:val="center"/>
        </w:trPr>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8</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«ПроеКТОриЯ.</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Технологии культуры»</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Терёхина В.Н.</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«Шаги в профессию»</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12-14 лет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 год</w:t>
            </w:r>
          </w:p>
        </w:tc>
      </w:tr>
      <w:tr w:rsidR="00AD1DF3" w:rsidRPr="00AD1DF3" w:rsidTr="00AD1DF3">
        <w:trPr>
          <w:trHeight w:val="378"/>
          <w:jc w:val="center"/>
        </w:trPr>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9</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«ПроеКТОриЯ.</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Технологии культуры»</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Гостев И.Ю.</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«Кем быть»</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12-15 лет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 год</w:t>
            </w:r>
          </w:p>
        </w:tc>
      </w:tr>
      <w:tr w:rsidR="00AD1DF3" w:rsidRPr="00AD1DF3" w:rsidTr="00AD1DF3">
        <w:trPr>
          <w:trHeight w:val="378"/>
          <w:jc w:val="center"/>
        </w:trPr>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10</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«ПроеКТОриЯ.</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Технологии культуры.</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Я в мире профессий»</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Бортникова Л.М.</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«Моя профессия»</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14-16 лет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 год</w:t>
            </w:r>
          </w:p>
        </w:tc>
      </w:tr>
      <w:tr w:rsidR="00AD1DF3" w:rsidRPr="00AD1DF3" w:rsidTr="00AD1DF3">
        <w:trPr>
          <w:trHeight w:val="378"/>
          <w:jc w:val="center"/>
        </w:trPr>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11</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«ПроеКТОриЯ.</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Технологии управления»</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Граждан Е.Н.</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«Калейдоскоп профессий»</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16-17 лет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 год</w:t>
            </w:r>
          </w:p>
        </w:tc>
      </w:tr>
      <w:tr w:rsidR="00AD1DF3" w:rsidRPr="00AD1DF3" w:rsidTr="00AD1DF3">
        <w:trPr>
          <w:trHeight w:val="378"/>
          <w:jc w:val="center"/>
        </w:trPr>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Итого:          11 программ</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11 учебных групп</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tc>
      </w:tr>
      <w:tr w:rsidR="00AD1DF3" w:rsidRPr="00AD1DF3" w:rsidTr="00AD1DF3">
        <w:trPr>
          <w:trHeight w:val="378"/>
          <w:jc w:val="center"/>
        </w:trPr>
        <w:tc>
          <w:tcPr>
            <w:tcW w:w="10473"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b/>
                <w:bCs/>
              </w:rPr>
              <w:t>Техническая</w:t>
            </w:r>
          </w:p>
        </w:tc>
      </w:tr>
      <w:tr w:rsidR="00AD1DF3" w:rsidRPr="00AD1DF3" w:rsidTr="00AD1DF3">
        <w:trPr>
          <w:trHeight w:val="378"/>
          <w:jc w:val="center"/>
        </w:trPr>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«ПроеКТОриЯ.</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Информационные технологии в управлении</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Панасенко Л.В.</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«Хочу в</w:t>
            </w:r>
            <w:r w:rsidRPr="00AD1DF3">
              <w:rPr>
                <w:rFonts w:ascii="Times New Roman" w:eastAsia="Times New Roman" w:hAnsi="Times New Roman" w:cs="Times New Roman"/>
                <w:sz w:val="24"/>
                <w:szCs w:val="24"/>
              </w:rPr>
              <w:t> </w:t>
            </w:r>
            <w:r w:rsidRPr="00AD1DF3">
              <w:rPr>
                <w:rFonts w:ascii="Times New Roman" w:eastAsia="Times New Roman" w:hAnsi="Times New Roman" w:cs="Times New Roman"/>
              </w:rPr>
              <w:t>IT»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14-17 лет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 год</w:t>
            </w:r>
          </w:p>
        </w:tc>
      </w:tr>
      <w:tr w:rsidR="00AD1DF3" w:rsidRPr="00AD1DF3" w:rsidTr="00AD1DF3">
        <w:trPr>
          <w:trHeight w:val="378"/>
          <w:jc w:val="center"/>
        </w:trPr>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2</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«ПроеКТОриЯ.</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Информационные технологии»</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Филипась Л.Г.</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«Наши односельчане-участники ВОВ»</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11-16 лет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 год</w:t>
            </w:r>
          </w:p>
        </w:tc>
      </w:tr>
      <w:tr w:rsidR="00AD1DF3" w:rsidRPr="00AD1DF3" w:rsidTr="00AD1DF3">
        <w:trPr>
          <w:trHeight w:val="378"/>
          <w:jc w:val="center"/>
        </w:trPr>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3</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«ПроеКТОриЯ</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xml:space="preserve">Информационные </w:t>
            </w:r>
            <w:r w:rsidRPr="00AD1DF3">
              <w:rPr>
                <w:rFonts w:ascii="Times New Roman" w:eastAsia="Times New Roman" w:hAnsi="Times New Roman" w:cs="Times New Roman"/>
              </w:rPr>
              <w:lastRenderedPageBreak/>
              <w:t>технологии»</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lastRenderedPageBreak/>
              <w:t>Кузнецова И.В.</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«ИКТ»</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14-16 лет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 год</w:t>
            </w:r>
          </w:p>
        </w:tc>
      </w:tr>
      <w:tr w:rsidR="00AD1DF3" w:rsidRPr="00AD1DF3" w:rsidTr="00AD1DF3">
        <w:trPr>
          <w:trHeight w:val="378"/>
          <w:jc w:val="center"/>
        </w:trPr>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lastRenderedPageBreak/>
              <w:t>4</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«ПроеКТОриЯ.</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Информационные технологии»</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Славинская А.В.</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«Информационный мир»</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12-15 лет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 год</w:t>
            </w:r>
          </w:p>
        </w:tc>
      </w:tr>
      <w:tr w:rsidR="00AD1DF3" w:rsidRPr="00AD1DF3" w:rsidTr="00AD1DF3">
        <w:trPr>
          <w:trHeight w:val="378"/>
          <w:jc w:val="center"/>
        </w:trPr>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5</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«ПроеКТОриЯ.</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Информационные технологии»</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Ярославцева С.Н.</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«Время выбрать профессию»</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15-17 лет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 год</w:t>
            </w:r>
          </w:p>
        </w:tc>
      </w:tr>
      <w:tr w:rsidR="00AD1DF3" w:rsidRPr="00AD1DF3" w:rsidTr="00AD1DF3">
        <w:trPr>
          <w:trHeight w:val="378"/>
          <w:jc w:val="center"/>
        </w:trPr>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6</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«ПроеКТОриЯ. Информационные технологии»</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Крикун Л.А.</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«3-D</w:t>
            </w:r>
            <w:r w:rsidRPr="00AD1DF3">
              <w:rPr>
                <w:rFonts w:ascii="Times New Roman" w:eastAsia="Times New Roman" w:hAnsi="Times New Roman" w:cs="Times New Roman"/>
                <w:sz w:val="24"/>
                <w:szCs w:val="24"/>
              </w:rPr>
              <w:t> </w:t>
            </w:r>
            <w:r w:rsidRPr="00AD1DF3">
              <w:rPr>
                <w:rFonts w:ascii="Times New Roman" w:eastAsia="Times New Roman" w:hAnsi="Times New Roman" w:cs="Times New Roman"/>
              </w:rPr>
              <w:t>моделирование»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12-15 лет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1 год</w:t>
            </w:r>
          </w:p>
        </w:tc>
      </w:tr>
      <w:tr w:rsidR="00AD1DF3" w:rsidRPr="00AD1DF3" w:rsidTr="00AD1DF3">
        <w:trPr>
          <w:trHeight w:val="378"/>
          <w:jc w:val="center"/>
        </w:trPr>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Итого     6 программ</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6 учебных групп</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tc>
      </w:tr>
      <w:tr w:rsidR="00AD1DF3" w:rsidRPr="00AD1DF3" w:rsidTr="00AD1DF3">
        <w:trPr>
          <w:trHeight w:val="573"/>
          <w:jc w:val="center"/>
        </w:trPr>
        <w:tc>
          <w:tcPr>
            <w:tcW w:w="395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Общий итог:    55 программ</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63 учебные группы</w:t>
            </w:r>
          </w:p>
        </w:tc>
        <w:tc>
          <w:tcPr>
            <w:tcW w:w="198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rPr>
              <w:t> </w:t>
            </w:r>
          </w:p>
        </w:tc>
      </w:tr>
    </w:tbl>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Сведения о реализуемых образовательных программах:</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rPr>
        <w:t> </w:t>
      </w:r>
    </w:p>
    <w:tbl>
      <w:tblPr>
        <w:tblW w:w="6062" w:type="dxa"/>
        <w:tblInd w:w="135" w:type="dxa"/>
        <w:shd w:val="clear" w:color="auto" w:fill="FFFFFF"/>
        <w:tblCellMar>
          <w:left w:w="0" w:type="dxa"/>
          <w:right w:w="0" w:type="dxa"/>
        </w:tblCellMar>
        <w:tblLook w:val="04A0"/>
      </w:tblPr>
      <w:tblGrid>
        <w:gridCol w:w="1738"/>
        <w:gridCol w:w="1214"/>
        <w:gridCol w:w="3110"/>
      </w:tblGrid>
      <w:tr w:rsidR="00AD1DF3" w:rsidRPr="00AD1DF3" w:rsidTr="00AD1DF3">
        <w:trPr>
          <w:trHeight w:val="432"/>
        </w:trPr>
        <w:tc>
          <w:tcPr>
            <w:tcW w:w="17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Сроки реализации программ</w:t>
            </w:r>
          </w:p>
        </w:tc>
        <w:tc>
          <w:tcPr>
            <w:tcW w:w="1194" w:type="dxa"/>
            <w:vMerge w:val="restart"/>
            <w:tcBorders>
              <w:top w:val="single" w:sz="8" w:space="0" w:color="000000"/>
              <w:left w:val="nil"/>
              <w:bottom w:val="single" w:sz="8" w:space="0" w:color="000000"/>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Кол-во программ</w:t>
            </w:r>
          </w:p>
        </w:tc>
        <w:tc>
          <w:tcPr>
            <w:tcW w:w="3125" w:type="dxa"/>
            <w:tcBorders>
              <w:top w:val="single" w:sz="8" w:space="0" w:color="000000"/>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Виды программ</w:t>
            </w:r>
          </w:p>
        </w:tc>
      </w:tr>
      <w:tr w:rsidR="00AD1DF3" w:rsidRPr="00AD1DF3" w:rsidTr="00AD1DF3">
        <w:trPr>
          <w:trHeight w:val="57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D1DF3" w:rsidRPr="00AD1DF3" w:rsidRDefault="00AD1DF3" w:rsidP="00AD1DF3">
            <w:pPr>
              <w:spacing w:after="0" w:line="240" w:lineRule="auto"/>
              <w:rPr>
                <w:rFonts w:ascii="Times New Roman" w:eastAsia="Times New Roman" w:hAnsi="Times New Roman" w:cs="Times New Roman"/>
                <w:color w:val="3F3F3F"/>
                <w:sz w:val="24"/>
                <w:szCs w:val="24"/>
              </w:rPr>
            </w:pPr>
          </w:p>
        </w:tc>
        <w:tc>
          <w:tcPr>
            <w:tcW w:w="0" w:type="auto"/>
            <w:vMerge/>
            <w:tcBorders>
              <w:top w:val="single" w:sz="8" w:space="0" w:color="000000"/>
              <w:left w:val="nil"/>
              <w:bottom w:val="single" w:sz="8" w:space="0" w:color="000000"/>
              <w:right w:val="single" w:sz="8" w:space="0" w:color="auto"/>
            </w:tcBorders>
            <w:shd w:val="clear" w:color="auto" w:fill="FFFFFF"/>
            <w:vAlign w:val="center"/>
            <w:hideMark/>
          </w:tcPr>
          <w:p w:rsidR="00AD1DF3" w:rsidRPr="00AD1DF3" w:rsidRDefault="00AD1DF3" w:rsidP="00AD1DF3">
            <w:pPr>
              <w:spacing w:after="0" w:line="240" w:lineRule="auto"/>
              <w:rPr>
                <w:rFonts w:ascii="Times New Roman" w:eastAsia="Times New Roman" w:hAnsi="Times New Roman" w:cs="Times New Roman"/>
                <w:color w:val="3F3F3F"/>
                <w:sz w:val="24"/>
                <w:szCs w:val="24"/>
              </w:rPr>
            </w:pPr>
          </w:p>
        </w:tc>
        <w:tc>
          <w:tcPr>
            <w:tcW w:w="3125"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Авторско-составительские</w:t>
            </w:r>
          </w:p>
        </w:tc>
      </w:tr>
      <w:tr w:rsidR="00AD1DF3" w:rsidRPr="00AD1DF3" w:rsidTr="00AD1DF3">
        <w:trPr>
          <w:trHeight w:val="187"/>
        </w:trPr>
        <w:tc>
          <w:tcPr>
            <w:tcW w:w="17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187"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1 год</w:t>
            </w:r>
          </w:p>
        </w:tc>
        <w:tc>
          <w:tcPr>
            <w:tcW w:w="1194"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187"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49</w:t>
            </w:r>
          </w:p>
        </w:tc>
        <w:tc>
          <w:tcPr>
            <w:tcW w:w="3125"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187"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49 (из них  43 однопрофильные)</w:t>
            </w:r>
          </w:p>
        </w:tc>
      </w:tr>
      <w:tr w:rsidR="00AD1DF3" w:rsidRPr="00AD1DF3" w:rsidTr="00AD1DF3">
        <w:tc>
          <w:tcPr>
            <w:tcW w:w="17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2 года</w:t>
            </w:r>
          </w:p>
        </w:tc>
        <w:tc>
          <w:tcPr>
            <w:tcW w:w="1194"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4</w:t>
            </w:r>
          </w:p>
        </w:tc>
        <w:tc>
          <w:tcPr>
            <w:tcW w:w="3125"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4 (из них 3 комплексные)</w:t>
            </w:r>
          </w:p>
        </w:tc>
      </w:tr>
      <w:tr w:rsidR="00AD1DF3" w:rsidRPr="00AD1DF3" w:rsidTr="00AD1DF3">
        <w:tc>
          <w:tcPr>
            <w:tcW w:w="17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3 года и более</w:t>
            </w:r>
          </w:p>
        </w:tc>
        <w:tc>
          <w:tcPr>
            <w:tcW w:w="1194"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2</w:t>
            </w:r>
          </w:p>
        </w:tc>
        <w:tc>
          <w:tcPr>
            <w:tcW w:w="3125"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2 (из них 1комплексная)</w:t>
            </w:r>
          </w:p>
        </w:tc>
      </w:tr>
      <w:tr w:rsidR="00AD1DF3" w:rsidRPr="00AD1DF3" w:rsidTr="00AD1DF3">
        <w:tc>
          <w:tcPr>
            <w:tcW w:w="17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Всего</w:t>
            </w:r>
          </w:p>
        </w:tc>
        <w:tc>
          <w:tcPr>
            <w:tcW w:w="1194"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55</w:t>
            </w:r>
          </w:p>
        </w:tc>
        <w:tc>
          <w:tcPr>
            <w:tcW w:w="3125"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tc>
      </w:tr>
    </w:tbl>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Проблемы:</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1.Нет авторских программ.</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2.Недостаточное количество долгосрочных программ.</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3.Большая часть образовательных программ ориентирована на младший и средний школьный возраст</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Наиболее востребованными остаются программы художественной направленности, включающие изобразительную деятельность, декоративно-прикладное творчество, музыкальное, театральное и танцевальное искусство. Охват </w:t>
      </w:r>
      <w:r w:rsidRPr="00AD1DF3">
        <w:rPr>
          <w:rFonts w:ascii="Helvetica" w:eastAsia="Times New Roman" w:hAnsi="Helvetica" w:cs="Helvetica"/>
          <w:b/>
          <w:bCs/>
          <w:color w:val="3F3F3F"/>
          <w:sz w:val="24"/>
          <w:szCs w:val="24"/>
        </w:rPr>
        <w:t>у</w:t>
      </w:r>
      <w:r w:rsidRPr="00AD1DF3">
        <w:rPr>
          <w:rFonts w:ascii="Helvetica" w:eastAsia="Times New Roman" w:hAnsi="Helvetica" w:cs="Helvetica"/>
          <w:color w:val="3F3F3F"/>
          <w:sz w:val="24"/>
          <w:szCs w:val="24"/>
        </w:rPr>
        <w:t>чащихся увеличился в 2019-2020 учебном году в технической направленности за счет введения новых программ технического творчества «Робототехника», «Компьютерный мастер», «Мир мультимедиа», «ПроеКТОрия» и другие.</w:t>
      </w:r>
    </w:p>
    <w:p w:rsidR="00AD1DF3" w:rsidRPr="00AD1DF3" w:rsidRDefault="00AD1DF3" w:rsidP="00AD1DF3">
      <w:pPr>
        <w:shd w:val="clear" w:color="auto" w:fill="FFFFFF"/>
        <w:spacing w:after="0" w:line="311" w:lineRule="atLeast"/>
        <w:jc w:val="center"/>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lastRenderedPageBreak/>
        <w:t>5. Работа с детьми «группы риска» и ОВЗ</w:t>
      </w:r>
    </w:p>
    <w:p w:rsidR="00AD1DF3" w:rsidRPr="00AD1DF3" w:rsidRDefault="00AD1DF3" w:rsidP="00AD1DF3">
      <w:pPr>
        <w:shd w:val="clear" w:color="auto" w:fill="FFFFFF"/>
        <w:spacing w:after="0" w:line="311" w:lineRule="atLeast"/>
        <w:jc w:val="center"/>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 </w:t>
      </w:r>
    </w:p>
    <w:p w:rsidR="00AD1DF3" w:rsidRPr="00AD1DF3" w:rsidRDefault="00AD1DF3" w:rsidP="00AD1DF3">
      <w:pPr>
        <w:shd w:val="clear" w:color="auto" w:fill="FFFFFF"/>
        <w:spacing w:after="0" w:line="311" w:lineRule="atLeast"/>
        <w:ind w:firstLine="708"/>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Дополнительным образованием МБУ ДО «ДДТ с. Ракитное» в 2019-2020г.  охвачено 13 учащихся, стоящих на учете КДНиЗП</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Состав детей группы риска:</w:t>
      </w:r>
    </w:p>
    <w:tbl>
      <w:tblPr>
        <w:tblW w:w="0" w:type="auto"/>
        <w:tblInd w:w="250" w:type="dxa"/>
        <w:shd w:val="clear" w:color="auto" w:fill="FFFFFF"/>
        <w:tblCellMar>
          <w:left w:w="0" w:type="dxa"/>
          <w:right w:w="0" w:type="dxa"/>
        </w:tblCellMar>
        <w:tblLook w:val="04A0"/>
      </w:tblPr>
      <w:tblGrid>
        <w:gridCol w:w="2940"/>
        <w:gridCol w:w="2447"/>
        <w:gridCol w:w="3402"/>
      </w:tblGrid>
      <w:tr w:rsidR="00AD1DF3" w:rsidRPr="00AD1DF3" w:rsidTr="00AD1DF3">
        <w:tc>
          <w:tcPr>
            <w:tcW w:w="29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дети из многодетных семей</w:t>
            </w:r>
          </w:p>
        </w:tc>
        <w:tc>
          <w:tcPr>
            <w:tcW w:w="244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дети из неполных семьи</w:t>
            </w:r>
          </w:p>
        </w:tc>
        <w:tc>
          <w:tcPr>
            <w:tcW w:w="34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Опекаемые</w:t>
            </w:r>
          </w:p>
        </w:tc>
      </w:tr>
      <w:tr w:rsidR="00AD1DF3" w:rsidRPr="00AD1DF3" w:rsidTr="00AD1DF3">
        <w:tc>
          <w:tcPr>
            <w:tcW w:w="29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3 чел.</w:t>
            </w:r>
          </w:p>
        </w:tc>
        <w:tc>
          <w:tcPr>
            <w:tcW w:w="24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6 чел.</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2 чел.</w:t>
            </w:r>
          </w:p>
        </w:tc>
      </w:tr>
    </w:tbl>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В целях профилактики безнадзорности и правонарушений несовершеннолетних велась работа с семьями, детьми и подростками, стоящими на внутри школьном учете и в ОПДН в рамках программы Содружество».</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pacing w:val="-1"/>
          <w:sz w:val="24"/>
          <w:szCs w:val="24"/>
        </w:rPr>
        <w:t>Основные разделы программы:</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pacing w:val="-1"/>
          <w:sz w:val="24"/>
          <w:szCs w:val="24"/>
        </w:rPr>
        <w:t>-профилактическая работа с детьми;</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pacing w:val="-1"/>
          <w:sz w:val="24"/>
          <w:szCs w:val="24"/>
        </w:rPr>
        <w:t>-работа с семьей;</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pacing w:val="-1"/>
          <w:sz w:val="24"/>
          <w:szCs w:val="24"/>
        </w:rPr>
        <w:t>-организационно массовая работа в учреждении;</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pacing w:val="-1"/>
          <w:sz w:val="24"/>
          <w:szCs w:val="24"/>
        </w:rPr>
        <w:t>- работа в районе (это: постоянный контакт с педагогами, работающими с детьми, отслеживание роста мастерства ребенка, контроль за посещением   занятий детьми, участие детей в выставках, соревнованиях, различных конкурсах (очных и дистанционных)</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Для осуществления контроля за посещаемостью занятий детьми проводится работа:</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-вовлечение детей в кружковую деятельность;</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-создание банка данных обучающихся находящихся в трудной жизненной ситуации;</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индивидуальные беседы с детьми, выяснение причины пропуска занятий;</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беседы в кружках по профилактике вредных привычек, здорового образа жизни, профилактика нарушений в обществе (например «Осторожно: дурные привычки», «Не отнимай у себя завтра!»</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и др.   диспут по теме «</w:t>
      </w:r>
      <w:r w:rsidRPr="00AD1DF3">
        <w:rPr>
          <w:rFonts w:ascii="Helvetica" w:eastAsia="Times New Roman" w:hAnsi="Helvetica" w:cs="Helvetica"/>
          <w:color w:val="3F3F3F"/>
          <w:spacing w:val="-2"/>
          <w:sz w:val="24"/>
          <w:szCs w:val="24"/>
        </w:rPr>
        <w:t>Какие у тебя трудности. Преодолеем их вместе»)</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-ежемесячный отчет о посещении и пропусках занятий детьми.</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-ежегодное участие в</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работе районной комиссии по делам несовершеннолетних с отчетом о проведенной работе с детьми «группы риска».</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В течение учебного года педагоги таких детей привлекали к кружковой деятельности, к спортивным мероприятиям, конкурсам. Ковера Семён, получил диплом 2 степени за участие во всероссийском конкурсе творческих работ «Светлая Пасха на землю сошла, вести благие с собой принесла!», награжден грамотой (1 место, в номинации «рисунок карандашами») в районной выставке «В память о войне».</w:t>
      </w:r>
    </w:p>
    <w:p w:rsidR="00AD1DF3" w:rsidRPr="00AD1DF3" w:rsidRDefault="00AD1DF3" w:rsidP="00AD1DF3">
      <w:pPr>
        <w:shd w:val="clear" w:color="auto" w:fill="FFFFFF"/>
        <w:spacing w:after="0" w:line="240" w:lineRule="auto"/>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Мельник Павел (Рождественская школа)</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занял 1 место в районной выставке декоративно-прикладного творчества «Рождественская сказка». Ивакин Никита (Сальская школа) занимался в кружке «ПроеКТОрия. Профориентация». За время обучения, он подготовил материал по теме «Пропаганда здорового образа жизни» (февраль), выступил с докладом   в школе «Причины правонарушений среди подростков» (март). </w:t>
      </w:r>
    </w:p>
    <w:p w:rsidR="00AD1DF3" w:rsidRPr="00AD1DF3" w:rsidRDefault="00AD1DF3" w:rsidP="00AD1DF3">
      <w:pPr>
        <w:shd w:val="clear" w:color="auto" w:fill="FFFFFF"/>
        <w:spacing w:after="0" w:line="240" w:lineRule="auto"/>
        <w:ind w:left="14" w:firstLine="270"/>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Абдулат Никита (Малиновская школа) - активный участник всех соревнований по настольному теннису. В</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 xml:space="preserve">районных соревнования по настольному теннису среди учащихся образовательных учреждений ДМР (на личное первенство) занял </w:t>
      </w:r>
      <w:r w:rsidRPr="00AD1DF3">
        <w:rPr>
          <w:rFonts w:ascii="Helvetica" w:eastAsia="Times New Roman" w:hAnsi="Helvetica" w:cs="Helvetica"/>
          <w:color w:val="3F3F3F"/>
          <w:sz w:val="24"/>
          <w:szCs w:val="24"/>
        </w:rPr>
        <w:lastRenderedPageBreak/>
        <w:t>2 место.</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Стотик Александра (Малиновская школа) заняла 1 место в районной выставке декоративно - прикладного творчества «Рождественский сувенир», получила сертификат за участие в краевом конкурсе рисунков «Мой прадед –   победитель». Можаровский Андрей (Боголюбовская школа)</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участник районной выставки Мир детства» (грамота за участие).</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Для учащихся</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КГОБУ Ракитненская Коррекционная школа интернат разработаны</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программы декоративно-прикладного направления «От уменья к мастерству» (Выхованец Е.В.) и физкультурно- спортивной направленности «Настольный теннис» (Сидоренко А.И.), направленные на организацию творческой деятельности детей с ограниченными возможностями здоровья для их социальной реабилитации. Программы включают в себя образовательные, развивающие и воспитательные задачи с учетом особенностей обучающихся.</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Дети, обучающиеся по данным программам, были неоднократно отмечены грамотами за участие в районных конкурсах и выставках. Учащиеся коррекционной школы являются участниками массовых мероприятий, спортивных соревнований.</w:t>
      </w:r>
    </w:p>
    <w:tbl>
      <w:tblPr>
        <w:tblW w:w="0" w:type="auto"/>
        <w:tblInd w:w="135" w:type="dxa"/>
        <w:shd w:val="clear" w:color="auto" w:fill="FFFFFF"/>
        <w:tblCellMar>
          <w:left w:w="0" w:type="dxa"/>
          <w:right w:w="0" w:type="dxa"/>
        </w:tblCellMar>
        <w:tblLook w:val="04A0"/>
      </w:tblPr>
      <w:tblGrid>
        <w:gridCol w:w="2069"/>
        <w:gridCol w:w="1901"/>
        <w:gridCol w:w="4661"/>
      </w:tblGrid>
      <w:tr w:rsidR="00AD1DF3" w:rsidRPr="00AD1DF3" w:rsidTr="00AD1DF3">
        <w:trPr>
          <w:trHeight w:val="706"/>
        </w:trPr>
        <w:tc>
          <w:tcPr>
            <w:tcW w:w="20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Год</w:t>
            </w:r>
          </w:p>
        </w:tc>
        <w:tc>
          <w:tcPr>
            <w:tcW w:w="19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Количество участников в выставках</w:t>
            </w:r>
          </w:p>
        </w:tc>
        <w:tc>
          <w:tcPr>
            <w:tcW w:w="46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Из них:</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Количество призеров</w:t>
            </w:r>
          </w:p>
        </w:tc>
      </w:tr>
      <w:tr w:rsidR="00AD1DF3" w:rsidRPr="00AD1DF3" w:rsidTr="00AD1DF3">
        <w:trPr>
          <w:trHeight w:val="531"/>
        </w:trPr>
        <w:tc>
          <w:tcPr>
            <w:tcW w:w="20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2017-2018г.</w:t>
            </w:r>
          </w:p>
        </w:tc>
        <w:tc>
          <w:tcPr>
            <w:tcW w:w="19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40 учащихся</w:t>
            </w:r>
          </w:p>
        </w:tc>
        <w:tc>
          <w:tcPr>
            <w:tcW w:w="46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9 призовых мест,18 грамот и благодарностей за участие</w:t>
            </w:r>
          </w:p>
        </w:tc>
      </w:tr>
      <w:tr w:rsidR="00AD1DF3" w:rsidRPr="00AD1DF3" w:rsidTr="00AD1DF3">
        <w:trPr>
          <w:trHeight w:val="579"/>
        </w:trPr>
        <w:tc>
          <w:tcPr>
            <w:tcW w:w="20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2018-2019г.</w:t>
            </w:r>
          </w:p>
        </w:tc>
        <w:tc>
          <w:tcPr>
            <w:tcW w:w="19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44 учащихся</w:t>
            </w:r>
          </w:p>
        </w:tc>
        <w:tc>
          <w:tcPr>
            <w:tcW w:w="46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10 призовых мест,17 грамот за участие.</w:t>
            </w:r>
          </w:p>
        </w:tc>
      </w:tr>
      <w:tr w:rsidR="00AD1DF3" w:rsidRPr="00AD1DF3" w:rsidTr="00AD1DF3">
        <w:trPr>
          <w:trHeight w:val="579"/>
        </w:trPr>
        <w:tc>
          <w:tcPr>
            <w:tcW w:w="20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2019-2020</w:t>
            </w:r>
          </w:p>
        </w:tc>
        <w:tc>
          <w:tcPr>
            <w:tcW w:w="19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38 учащихся</w:t>
            </w:r>
          </w:p>
        </w:tc>
        <w:tc>
          <w:tcPr>
            <w:tcW w:w="46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10 призовых мест,15 грамот за участие.</w:t>
            </w:r>
          </w:p>
        </w:tc>
      </w:tr>
    </w:tbl>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w:t>
      </w:r>
    </w:p>
    <w:p w:rsidR="00AD1DF3" w:rsidRPr="00AD1DF3" w:rsidRDefault="00AD1DF3" w:rsidP="00AD1DF3">
      <w:pPr>
        <w:shd w:val="clear" w:color="auto" w:fill="FFFFFF"/>
        <w:spacing w:after="0" w:line="311" w:lineRule="atLeast"/>
        <w:jc w:val="center"/>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6.Результаты участия детей в конкурсах, выставках, соревнованиях.</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 </w:t>
      </w:r>
    </w:p>
    <w:tbl>
      <w:tblPr>
        <w:tblW w:w="9750" w:type="dxa"/>
        <w:shd w:val="clear" w:color="auto" w:fill="FFFFFF"/>
        <w:tblCellMar>
          <w:left w:w="0" w:type="dxa"/>
          <w:right w:w="0" w:type="dxa"/>
        </w:tblCellMar>
        <w:tblLook w:val="04A0"/>
      </w:tblPr>
      <w:tblGrid>
        <w:gridCol w:w="3259"/>
        <w:gridCol w:w="1420"/>
        <w:gridCol w:w="1678"/>
        <w:gridCol w:w="1121"/>
        <w:gridCol w:w="961"/>
        <w:gridCol w:w="1567"/>
      </w:tblGrid>
      <w:tr w:rsidR="00AD1DF3" w:rsidRPr="00AD1DF3" w:rsidTr="00AD1DF3">
        <w:tc>
          <w:tcPr>
            <w:tcW w:w="4503"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Уровень конкурса</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2020г</w:t>
            </w:r>
          </w:p>
        </w:tc>
        <w:tc>
          <w:tcPr>
            <w:tcW w:w="1134"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Количество участников</w:t>
            </w:r>
          </w:p>
        </w:tc>
        <w:tc>
          <w:tcPr>
            <w:tcW w:w="3118"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Количество призовых мест</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r>
      <w:tr w:rsidR="00AD1DF3" w:rsidRPr="00AD1DF3" w:rsidTr="00AD1DF3">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D1DF3" w:rsidRPr="00AD1DF3" w:rsidRDefault="00AD1DF3" w:rsidP="00AD1DF3">
            <w:pPr>
              <w:spacing w:after="0" w:line="240" w:lineRule="auto"/>
              <w:rPr>
                <w:rFonts w:ascii="Times New Roman" w:eastAsia="Times New Roman" w:hAnsi="Times New Roman" w:cs="Times New Roman"/>
                <w:color w:val="3F3F3F"/>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D1DF3" w:rsidRPr="00AD1DF3" w:rsidRDefault="00AD1DF3" w:rsidP="00AD1DF3">
            <w:pPr>
              <w:spacing w:after="0" w:line="240" w:lineRule="auto"/>
              <w:rPr>
                <w:rFonts w:ascii="Times New Roman" w:eastAsia="Times New Roman" w:hAnsi="Times New Roman" w:cs="Times New Roman"/>
                <w:color w:val="3F3F3F"/>
                <w:sz w:val="24"/>
                <w:szCs w:val="24"/>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1 место</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2 место</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3 место</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За участие</w:t>
            </w:r>
          </w:p>
        </w:tc>
      </w:tr>
      <w:tr w:rsidR="00AD1DF3" w:rsidRPr="00AD1DF3" w:rsidTr="00AD1DF3">
        <w:tc>
          <w:tcPr>
            <w:tcW w:w="8755"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b/>
                <w:bCs/>
                <w:color w:val="3F3F3F"/>
              </w:rPr>
              <w:t>Всероссийские дистанционные конкурсы: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r>
      <w:tr w:rsidR="00AD1DF3" w:rsidRPr="00AD1DF3" w:rsidTr="00AD1DF3">
        <w:trPr>
          <w:trHeight w:val="662"/>
        </w:trPr>
        <w:tc>
          <w:tcPr>
            <w:tcW w:w="4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VI</w:t>
            </w:r>
            <w:r w:rsidRPr="00AD1DF3">
              <w:rPr>
                <w:rFonts w:ascii="Times New Roman" w:eastAsia="Times New Roman" w:hAnsi="Times New Roman" w:cs="Times New Roman"/>
                <w:color w:val="3F3F3F"/>
                <w:sz w:val="24"/>
                <w:szCs w:val="24"/>
              </w:rPr>
              <w:t> </w:t>
            </w:r>
            <w:r w:rsidRPr="00AD1DF3">
              <w:rPr>
                <w:rFonts w:ascii="Times New Roman" w:eastAsia="Times New Roman" w:hAnsi="Times New Roman" w:cs="Times New Roman"/>
                <w:color w:val="3F3F3F"/>
              </w:rPr>
              <w:t>ежегодный  Всероссийский творческий конкурс «Мой красочный мир»</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Творческий сайт «Палитра радости»</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hyperlink r:id="rId6" w:history="1">
              <w:r w:rsidRPr="00AD1DF3">
                <w:rPr>
                  <w:rFonts w:ascii="Times New Roman" w:eastAsia="Times New Roman" w:hAnsi="Times New Roman" w:cs="Times New Roman"/>
                </w:rPr>
                <w:t>info@palitra-rad.ru</w:t>
              </w:r>
            </w:hyperlink>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u w:val="single"/>
              </w:rPr>
              <w:t>г.Уфа,</w:t>
            </w:r>
            <w:r w:rsidRPr="00AD1DF3">
              <w:rPr>
                <w:rFonts w:ascii="Times New Roman" w:eastAsia="Times New Roman" w:hAnsi="Times New Roman" w:cs="Times New Roman"/>
                <w:color w:val="3F3F3F"/>
              </w:rPr>
              <w:t>(октябрь 2019г)</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9</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-Диплом</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Диплом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Диплом</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Диплом за 1 - один;</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Диплом за 2 место - три;</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Диплом за 3 место - два,</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Диплом за участие - три.</w:t>
            </w:r>
          </w:p>
        </w:tc>
      </w:tr>
      <w:tr w:rsidR="00AD1DF3" w:rsidRPr="00AD1DF3" w:rsidTr="00AD1DF3">
        <w:trPr>
          <w:trHeight w:val="431"/>
        </w:trPr>
        <w:tc>
          <w:tcPr>
            <w:tcW w:w="4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Всероссийский творческий конкурс</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«Мелодия осени»</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Творческий сайт «Палитра радости»</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hyperlink r:id="rId7" w:history="1">
              <w:r w:rsidRPr="00AD1DF3">
                <w:rPr>
                  <w:rFonts w:ascii="Times New Roman" w:eastAsia="Times New Roman" w:hAnsi="Times New Roman" w:cs="Times New Roman"/>
                </w:rPr>
                <w:t>info@palitra-rad.ru</w:t>
              </w:r>
            </w:hyperlink>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u w:val="single"/>
              </w:rPr>
              <w:lastRenderedPageBreak/>
              <w:t>г.Уфа, </w:t>
            </w:r>
            <w:r w:rsidRPr="00AD1DF3">
              <w:rPr>
                <w:rFonts w:ascii="Times New Roman" w:eastAsia="Times New Roman" w:hAnsi="Times New Roman" w:cs="Times New Roman"/>
                <w:color w:val="3F3F3F"/>
                <w:sz w:val="24"/>
                <w:szCs w:val="24"/>
              </w:rPr>
              <w:t> </w:t>
            </w:r>
            <w:r w:rsidRPr="00AD1DF3">
              <w:rPr>
                <w:rFonts w:ascii="Times New Roman" w:eastAsia="Times New Roman" w:hAnsi="Times New Roman" w:cs="Times New Roman"/>
                <w:color w:val="3F3F3F"/>
              </w:rPr>
              <w:t>  (октябрь 2019г)</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lastRenderedPageBreak/>
              <w:t>3</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1</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1</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r>
      <w:tr w:rsidR="00AD1DF3" w:rsidRPr="00AD1DF3" w:rsidTr="00AD1DF3">
        <w:trPr>
          <w:trHeight w:val="810"/>
        </w:trPr>
        <w:tc>
          <w:tcPr>
            <w:tcW w:w="4503"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lastRenderedPageBreak/>
              <w:t>Всероссийский конкурс «Цветами улыбается земля</w:t>
            </w:r>
            <w:r w:rsidRPr="00AD1DF3">
              <w:rPr>
                <w:rFonts w:ascii="Times New Roman" w:eastAsia="Times New Roman" w:hAnsi="Times New Roman" w:cs="Times New Roman"/>
                <w:b/>
                <w:bCs/>
                <w:color w:val="3F3F3F"/>
              </w:rPr>
              <w:t>»</w:t>
            </w:r>
            <w:r w:rsidRPr="00AD1DF3">
              <w:rPr>
                <w:rFonts w:ascii="Times New Roman" w:eastAsia="Times New Roman" w:hAnsi="Times New Roman" w:cs="Times New Roman"/>
                <w:color w:val="3F3F3F"/>
                <w:sz w:val="24"/>
                <w:szCs w:val="24"/>
              </w:rPr>
              <w:t> </w:t>
            </w:r>
            <w:r w:rsidRPr="00AD1DF3">
              <w:rPr>
                <w:rFonts w:ascii="Times New Roman" w:eastAsia="Times New Roman" w:hAnsi="Times New Roman" w:cs="Times New Roman"/>
                <w:color w:val="3F3F3F"/>
              </w:rPr>
              <w:t>сайт ЦГМИ «Идея»e-mail:</w:t>
            </w:r>
            <w:r w:rsidRPr="00AD1DF3">
              <w:rPr>
                <w:rFonts w:ascii="Times New Roman" w:eastAsia="Times New Roman" w:hAnsi="Times New Roman" w:cs="Times New Roman"/>
                <w:color w:val="3F3F3F"/>
                <w:sz w:val="24"/>
                <w:szCs w:val="24"/>
              </w:rPr>
              <w:t> </w:t>
            </w:r>
            <w:hyperlink r:id="rId8" w:history="1">
              <w:r w:rsidRPr="00AD1DF3">
                <w:rPr>
                  <w:rFonts w:ascii="Times New Roman" w:eastAsia="Times New Roman" w:hAnsi="Times New Roman" w:cs="Times New Roman"/>
                </w:rPr>
                <w:t>centrideia@mail.ru</w:t>
              </w:r>
            </w:hyperlink>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Г. Оренбург</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(ноябрь)</w:t>
            </w:r>
          </w:p>
        </w:tc>
        <w:tc>
          <w:tcPr>
            <w:tcW w:w="1134"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6</w:t>
            </w:r>
          </w:p>
        </w:tc>
        <w:tc>
          <w:tcPr>
            <w:tcW w:w="992"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3</w:t>
            </w:r>
          </w:p>
        </w:tc>
        <w:tc>
          <w:tcPr>
            <w:tcW w:w="1134"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2</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1</w:t>
            </w:r>
          </w:p>
        </w:tc>
        <w:tc>
          <w:tcPr>
            <w:tcW w:w="992"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r>
      <w:tr w:rsidR="00AD1DF3" w:rsidRPr="00AD1DF3" w:rsidTr="00AD1DF3">
        <w:trPr>
          <w:trHeight w:val="1035"/>
        </w:trPr>
        <w:tc>
          <w:tcPr>
            <w:tcW w:w="4503"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Всероссийский конкурс моделирования и рисования пластилином «Мы рисуем пластилином разноцветные картины!».</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сайт ЦГМИ «Идея»</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e-mail:</w:t>
            </w:r>
            <w:r w:rsidRPr="00AD1DF3">
              <w:rPr>
                <w:rFonts w:ascii="Times New Roman" w:eastAsia="Times New Roman" w:hAnsi="Times New Roman" w:cs="Times New Roman"/>
                <w:color w:val="3F3F3F"/>
                <w:sz w:val="24"/>
                <w:szCs w:val="24"/>
              </w:rPr>
              <w:t> </w:t>
            </w:r>
            <w:hyperlink r:id="rId9" w:history="1">
              <w:r w:rsidRPr="00AD1DF3">
                <w:rPr>
                  <w:rFonts w:ascii="Times New Roman" w:eastAsia="Times New Roman" w:hAnsi="Times New Roman" w:cs="Times New Roman"/>
                </w:rPr>
                <w:t>centrideia@mail.ru</w:t>
              </w:r>
            </w:hyperlink>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(ноябрь)</w:t>
            </w:r>
          </w:p>
        </w:tc>
        <w:tc>
          <w:tcPr>
            <w:tcW w:w="1134"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3</w:t>
            </w:r>
          </w:p>
        </w:tc>
        <w:tc>
          <w:tcPr>
            <w:tcW w:w="992"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1</w:t>
            </w:r>
          </w:p>
        </w:tc>
        <w:tc>
          <w:tcPr>
            <w:tcW w:w="1134"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2</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w:t>
            </w:r>
          </w:p>
        </w:tc>
        <w:tc>
          <w:tcPr>
            <w:tcW w:w="992"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r>
      <w:tr w:rsidR="00AD1DF3" w:rsidRPr="00AD1DF3" w:rsidTr="00AD1DF3">
        <w:trPr>
          <w:trHeight w:val="763"/>
        </w:trPr>
        <w:tc>
          <w:tcPr>
            <w:tcW w:w="4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Всероссийский творческий конкурс «В маминых теплых объятиях», посвященном Дню матери»</w:t>
            </w:r>
            <w:hyperlink r:id="rId10" w:history="1">
              <w:r w:rsidRPr="00AD1DF3">
                <w:rPr>
                  <w:rFonts w:ascii="Times New Roman" w:eastAsia="Times New Roman" w:hAnsi="Times New Roman" w:cs="Times New Roman"/>
                </w:rPr>
                <w:t>info@palitra-rad.ru</w:t>
              </w:r>
            </w:hyperlink>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г.Уфа,  (4 декабря 2019</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3</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1</w:t>
            </w:r>
          </w:p>
        </w:tc>
        <w:tc>
          <w:tcPr>
            <w:tcW w:w="992"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2</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r>
      <w:tr w:rsidR="00AD1DF3" w:rsidRPr="00AD1DF3" w:rsidTr="00AD1DF3">
        <w:trPr>
          <w:trHeight w:val="763"/>
        </w:trPr>
        <w:tc>
          <w:tcPr>
            <w:tcW w:w="4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Всероссийский конкурс декоративно-прикладного творчества</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«Фантазии полёт и рук творенье…».</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(сайт ЦГМИ «Идея»</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e-mail</w:t>
            </w:r>
            <w:r w:rsidRPr="00AD1DF3">
              <w:rPr>
                <w:rFonts w:ascii="Times New Roman" w:eastAsia="Times New Roman" w:hAnsi="Times New Roman" w:cs="Times New Roman"/>
                <w:color w:val="3F3F3F"/>
                <w:sz w:val="24"/>
                <w:szCs w:val="24"/>
              </w:rPr>
              <w:t> </w:t>
            </w:r>
            <w:hyperlink r:id="rId11" w:history="1">
              <w:r w:rsidRPr="00AD1DF3">
                <w:rPr>
                  <w:rFonts w:ascii="Times New Roman" w:eastAsia="Times New Roman" w:hAnsi="Times New Roman" w:cs="Times New Roman"/>
                </w:rPr>
                <w:t>centrideia@mail.r</w:t>
              </w:r>
            </w:hyperlink>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u w:val="single"/>
              </w:rPr>
              <w:t>(</w:t>
            </w:r>
            <w:r w:rsidRPr="00AD1DF3">
              <w:rPr>
                <w:rFonts w:ascii="Times New Roman" w:eastAsia="Times New Roman" w:hAnsi="Times New Roman" w:cs="Times New Roman"/>
                <w:color w:val="3F3F3F"/>
              </w:rPr>
              <w:t>10 декабря 2019 г)</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5</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1</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2</w:t>
            </w:r>
          </w:p>
        </w:tc>
        <w:tc>
          <w:tcPr>
            <w:tcW w:w="992"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1</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сертификат</w:t>
            </w:r>
          </w:p>
        </w:tc>
      </w:tr>
      <w:tr w:rsidR="00AD1DF3" w:rsidRPr="00AD1DF3" w:rsidTr="00AD1DF3">
        <w:trPr>
          <w:trHeight w:val="763"/>
        </w:trPr>
        <w:tc>
          <w:tcPr>
            <w:tcW w:w="4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Всероссийский творческий конкурс «Дыхание зимы»</w:t>
            </w:r>
            <w:r w:rsidRPr="00AD1DF3">
              <w:rPr>
                <w:rFonts w:ascii="Times New Roman" w:eastAsia="Times New Roman" w:hAnsi="Times New Roman" w:cs="Times New Roman"/>
                <w:color w:val="3F3F3F"/>
                <w:sz w:val="24"/>
                <w:szCs w:val="24"/>
              </w:rPr>
              <w:t> </w:t>
            </w:r>
            <w:r w:rsidRPr="00AD1DF3">
              <w:rPr>
                <w:rFonts w:ascii="Times New Roman" w:eastAsia="Times New Roman" w:hAnsi="Times New Roman" w:cs="Times New Roman"/>
                <w:color w:val="3F3F3F"/>
              </w:rPr>
              <w:t>Творческий сайт «Палитра радости»</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hyperlink r:id="rId12" w:history="1">
              <w:r w:rsidRPr="00AD1DF3">
                <w:rPr>
                  <w:rFonts w:ascii="Times New Roman" w:eastAsia="Times New Roman" w:hAnsi="Times New Roman" w:cs="Times New Roman"/>
                </w:rPr>
                <w:t>info@palitra-rad.ru</w:t>
              </w:r>
            </w:hyperlink>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u w:val="single"/>
              </w:rPr>
              <w:t>г.Уфа, </w:t>
            </w:r>
            <w:r w:rsidRPr="00AD1DF3">
              <w:rPr>
                <w:rFonts w:ascii="Times New Roman" w:eastAsia="Times New Roman" w:hAnsi="Times New Roman" w:cs="Times New Roman"/>
                <w:color w:val="3F3F3F"/>
                <w:sz w:val="24"/>
                <w:szCs w:val="24"/>
              </w:rPr>
              <w:t> </w:t>
            </w:r>
            <w:r w:rsidRPr="00AD1DF3">
              <w:rPr>
                <w:rFonts w:ascii="Times New Roman" w:eastAsia="Times New Roman" w:hAnsi="Times New Roman" w:cs="Times New Roman"/>
                <w:color w:val="3F3F3F"/>
              </w:rPr>
              <w:t>  (10 февраля 2020)</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4</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1</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1</w:t>
            </w:r>
          </w:p>
        </w:tc>
        <w:tc>
          <w:tcPr>
            <w:tcW w:w="992"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2</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r>
      <w:tr w:rsidR="00AD1DF3" w:rsidRPr="00AD1DF3" w:rsidTr="00AD1DF3">
        <w:trPr>
          <w:trHeight w:val="763"/>
        </w:trPr>
        <w:tc>
          <w:tcPr>
            <w:tcW w:w="4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Всероссийский фестиваль детских рисунков и поделок «Весна-подружка, цветущая красавица!(</w:t>
            </w:r>
            <w:r w:rsidRPr="00AD1DF3">
              <w:rPr>
                <w:rFonts w:ascii="Times New Roman" w:eastAsia="Times New Roman" w:hAnsi="Times New Roman" w:cs="Times New Roman"/>
                <w:i/>
                <w:iCs/>
                <w:color w:val="3F3F3F"/>
              </w:rPr>
              <w:t>Всероссийский Центр гражданских и молодёжных инициатив «Идея» г. Оренбурга</w:t>
            </w:r>
            <w:hyperlink r:id="rId13" w:history="1">
              <w:r w:rsidRPr="00AD1DF3">
                <w:rPr>
                  <w:rFonts w:ascii="Times New Roman" w:eastAsia="Times New Roman" w:hAnsi="Times New Roman" w:cs="Times New Roman"/>
                </w:rPr>
                <w:t>centrideia@mail.ru</w:t>
              </w:r>
            </w:hyperlink>
            <w:r w:rsidRPr="00AD1DF3">
              <w:rPr>
                <w:rFonts w:ascii="Times New Roman" w:eastAsia="Times New Roman" w:hAnsi="Times New Roman" w:cs="Times New Roman"/>
                <w:color w:val="3F3F3F"/>
                <w:sz w:val="24"/>
                <w:szCs w:val="24"/>
              </w:rPr>
              <w:t> </w:t>
            </w:r>
            <w:r w:rsidRPr="00AD1DF3">
              <w:rPr>
                <w:rFonts w:ascii="Times New Roman" w:eastAsia="Times New Roman" w:hAnsi="Times New Roman" w:cs="Times New Roman"/>
                <w:color w:val="3F3F3F"/>
                <w:u w:val="single"/>
              </w:rPr>
              <w:t>(</w:t>
            </w:r>
            <w:r w:rsidRPr="00AD1DF3">
              <w:rPr>
                <w:rFonts w:ascii="Times New Roman" w:eastAsia="Times New Roman" w:hAnsi="Times New Roman" w:cs="Times New Roman"/>
                <w:color w:val="3F3F3F"/>
              </w:rPr>
              <w:t>17 апреля</w:t>
            </w:r>
            <w:r w:rsidRPr="00AD1DF3">
              <w:rPr>
                <w:rFonts w:ascii="Times New Roman" w:eastAsia="Times New Roman" w:hAnsi="Times New Roman" w:cs="Times New Roman"/>
                <w:color w:val="3F3F3F"/>
                <w:sz w:val="24"/>
                <w:szCs w:val="24"/>
              </w:rPr>
              <w:t> </w:t>
            </w:r>
            <w:r w:rsidRPr="00AD1DF3">
              <w:rPr>
                <w:rFonts w:ascii="Times New Roman" w:eastAsia="Times New Roman" w:hAnsi="Times New Roman" w:cs="Times New Roman"/>
                <w:color w:val="3F3F3F"/>
              </w:rPr>
              <w:t>)</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5</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3</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2</w:t>
            </w:r>
          </w:p>
        </w:tc>
        <w:tc>
          <w:tcPr>
            <w:tcW w:w="992"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r>
      <w:tr w:rsidR="00AD1DF3" w:rsidRPr="00AD1DF3" w:rsidTr="00AD1DF3">
        <w:tc>
          <w:tcPr>
            <w:tcW w:w="8755" w:type="dxa"/>
            <w:gridSpan w:val="5"/>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b/>
                <w:bCs/>
                <w:color w:val="3F3F3F"/>
              </w:rPr>
              <w:t>Краевые:</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r>
      <w:tr w:rsidR="00AD1DF3" w:rsidRPr="00AD1DF3" w:rsidTr="00AD1DF3">
        <w:tc>
          <w:tcPr>
            <w:tcW w:w="4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1.</w:t>
            </w:r>
            <w:r w:rsidRPr="00AD1DF3">
              <w:rPr>
                <w:rFonts w:ascii="Times New Roman" w:eastAsia="Times New Roman" w:hAnsi="Times New Roman" w:cs="Times New Roman"/>
                <w:color w:val="3F3F3F"/>
                <w:sz w:val="24"/>
                <w:szCs w:val="24"/>
              </w:rPr>
              <w:t> </w:t>
            </w:r>
            <w:r w:rsidRPr="00AD1DF3">
              <w:rPr>
                <w:rFonts w:ascii="Times New Roman" w:eastAsia="Times New Roman" w:hAnsi="Times New Roman" w:cs="Times New Roman"/>
                <w:color w:val="3F3F3F"/>
              </w:rPr>
              <w:t>Краевой конкурс детского рисунка</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«Охрана труда глазами детей»</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До 01 .12.2019г.</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10</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w:t>
            </w:r>
          </w:p>
        </w:tc>
        <w:tc>
          <w:tcPr>
            <w:tcW w:w="992"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r>
      <w:tr w:rsidR="00AD1DF3" w:rsidRPr="00AD1DF3" w:rsidTr="00AD1DF3">
        <w:trPr>
          <w:trHeight w:val="982"/>
        </w:trPr>
        <w:tc>
          <w:tcPr>
            <w:tcW w:w="4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Краевой  этап  конкурс</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рисунков  по пропаганде безопасности дорожного</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движения «Рыцари дорожной безопасности»</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22       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w:t>
            </w:r>
          </w:p>
        </w:tc>
        <w:tc>
          <w:tcPr>
            <w:tcW w:w="992"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Диплом за участие -2</w:t>
            </w:r>
          </w:p>
        </w:tc>
      </w:tr>
      <w:tr w:rsidR="00AD1DF3" w:rsidRPr="00AD1DF3" w:rsidTr="00AD1DF3">
        <w:tc>
          <w:tcPr>
            <w:tcW w:w="4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Краевой конкурс рисунков «Мой прадед - Победитель!»</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lastRenderedPageBreak/>
              <w:t>ДЮЦ Приморского края  Г. Владивосток</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К 15.02.2020г.</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lastRenderedPageBreak/>
              <w:t>10</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Диплом 1 место</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992"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Сертификаты-9</w:t>
            </w:r>
          </w:p>
        </w:tc>
      </w:tr>
      <w:tr w:rsidR="00AD1DF3" w:rsidRPr="00AD1DF3" w:rsidTr="00AD1DF3">
        <w:tc>
          <w:tcPr>
            <w:tcW w:w="4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lastRenderedPageBreak/>
              <w:t>Краевой фестиваль талантов</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«Достань свою звезду»</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г Арсеньев (апрель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Конкурс вокалистов «Город поет»</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Вокальная группа «Вдохновение»</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Гран-При</w:t>
            </w:r>
          </w:p>
        </w:tc>
        <w:tc>
          <w:tcPr>
            <w:tcW w:w="992"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r>
      <w:tr w:rsidR="00AD1DF3" w:rsidRPr="00AD1DF3" w:rsidTr="00AD1DF3">
        <w:tc>
          <w:tcPr>
            <w:tcW w:w="4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Краевой  конкурс - выставка декоративно-прикладного творчества «Город мастеров-2020»</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(в рамках Краевого фестиваля талантов</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«Достань свою звезду»</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Г. Арсеньев.</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Апрель 2020г.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11</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З диплома</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победителя</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992"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8 дипломов</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за участие</w:t>
            </w:r>
          </w:p>
        </w:tc>
      </w:tr>
      <w:tr w:rsidR="00AD1DF3" w:rsidRPr="00AD1DF3" w:rsidTr="00AD1DF3">
        <w:tc>
          <w:tcPr>
            <w:tcW w:w="4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b/>
                <w:bCs/>
                <w:color w:val="3F3F3F"/>
              </w:rPr>
              <w:t>Межрайонные:</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992"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r>
      <w:tr w:rsidR="00AD1DF3" w:rsidRPr="00AD1DF3" w:rsidTr="00AD1DF3">
        <w:tc>
          <w:tcPr>
            <w:tcW w:w="4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Региональный этап международного конкурса рисунков «Журавль-птица мира»</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ФГБУ «Национальный парк «Удэгейская легенда»</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К 30  марта 2020г.</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11</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1</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992"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10 сертификатов за участие</w:t>
            </w:r>
          </w:p>
        </w:tc>
      </w:tr>
      <w:tr w:rsidR="00AD1DF3" w:rsidRPr="00AD1DF3" w:rsidTr="00AD1DF3">
        <w:tc>
          <w:tcPr>
            <w:tcW w:w="4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Открытый фестивальный конкурс</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Народной и эстрадной песни « Не смолкают песни над Россией»</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Г. Лучегорск</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Февраль 2020г.</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Диплом лауреата 1 степени</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Диплом лауреата 2 степени</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992"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r>
      <w:tr w:rsidR="00AD1DF3" w:rsidRPr="00AD1DF3" w:rsidTr="00AD1DF3">
        <w:tc>
          <w:tcPr>
            <w:tcW w:w="4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b/>
                <w:bCs/>
                <w:color w:val="3F3F3F"/>
              </w:rPr>
              <w:t>Муниципальные:</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992"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r>
      <w:tr w:rsidR="00AD1DF3" w:rsidRPr="00AD1DF3" w:rsidTr="00AD1DF3">
        <w:tc>
          <w:tcPr>
            <w:tcW w:w="4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Районные соревнования по настольному теннису</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среди учащихся ОУ ДМР (на личное первенство)</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2 ноября 2019г.</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8</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4</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2</w:t>
            </w:r>
          </w:p>
        </w:tc>
        <w:tc>
          <w:tcPr>
            <w:tcW w:w="992"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1</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r>
      <w:tr w:rsidR="00AD1DF3" w:rsidRPr="00AD1DF3" w:rsidTr="00AD1DF3">
        <w:trPr>
          <w:trHeight w:val="652"/>
        </w:trPr>
        <w:tc>
          <w:tcPr>
            <w:tcW w:w="4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Районный конкурс рисунков и поделок из природного материала «Чародейка осень»</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66 рисунков111 поделок</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136 детей</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36 призовых мест;</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992"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r>
      <w:tr w:rsidR="00AD1DF3" w:rsidRPr="00AD1DF3" w:rsidTr="00AD1DF3">
        <w:tc>
          <w:tcPr>
            <w:tcW w:w="4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Районная выставка декоративно- прикладного и художественного творчества «Рождественская сказка»</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115 рисунков</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218 поделок</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249 детей</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96 призовых мест,</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39 грамот за участие</w:t>
            </w:r>
          </w:p>
        </w:tc>
        <w:tc>
          <w:tcPr>
            <w:tcW w:w="992"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r>
      <w:tr w:rsidR="00AD1DF3" w:rsidRPr="00AD1DF3" w:rsidTr="00AD1DF3">
        <w:tc>
          <w:tcPr>
            <w:tcW w:w="4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Районный этап . конкурса</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рисунков  по пропаганде безопасности дорожного движения «Рыцари дорожной безопасности»</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(до 06.02.2020г.)</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8</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1</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1</w:t>
            </w:r>
          </w:p>
        </w:tc>
        <w:tc>
          <w:tcPr>
            <w:tcW w:w="992"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1</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r>
      <w:tr w:rsidR="00AD1DF3" w:rsidRPr="00AD1DF3" w:rsidTr="00AD1DF3">
        <w:trPr>
          <w:trHeight w:val="1134"/>
        </w:trPr>
        <w:tc>
          <w:tcPr>
            <w:tcW w:w="4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lastRenderedPageBreak/>
              <w:t>Районная выставка декоративно-прикладного творчества «Встречаем День Победы»</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(март-апрель)</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142 работы</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115 детей</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36 призовых мест;</w:t>
            </w:r>
          </w:p>
          <w:p w:rsidR="00AD1DF3" w:rsidRPr="00AD1DF3" w:rsidRDefault="00AD1DF3" w:rsidP="00AD1DF3">
            <w:pPr>
              <w:spacing w:after="0" w:line="240" w:lineRule="auto"/>
              <w:ind w:left="644"/>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992"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43 грамоты за участие</w:t>
            </w:r>
          </w:p>
        </w:tc>
      </w:tr>
      <w:tr w:rsidR="00AD1DF3" w:rsidRPr="00AD1DF3" w:rsidTr="00AD1DF3">
        <w:tc>
          <w:tcPr>
            <w:tcW w:w="9747" w:type="dxa"/>
            <w:gridSpan w:val="6"/>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b/>
                <w:bCs/>
                <w:color w:val="3F3F3F"/>
              </w:rPr>
              <w:t>Внутри учреждения:</w:t>
            </w:r>
          </w:p>
        </w:tc>
      </w:tr>
      <w:tr w:rsidR="00AD1DF3" w:rsidRPr="00AD1DF3" w:rsidTr="00AD1DF3">
        <w:tc>
          <w:tcPr>
            <w:tcW w:w="4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1.</w:t>
            </w:r>
            <w:r w:rsidRPr="00AD1DF3">
              <w:rPr>
                <w:rFonts w:ascii="Times New Roman" w:eastAsia="Times New Roman" w:hAnsi="Times New Roman" w:cs="Times New Roman"/>
                <w:color w:val="3F3F3F"/>
                <w:sz w:val="24"/>
                <w:szCs w:val="24"/>
              </w:rPr>
              <w:t> </w:t>
            </w:r>
            <w:r w:rsidRPr="00AD1DF3">
              <w:rPr>
                <w:rFonts w:ascii="Times New Roman" w:eastAsia="Times New Roman" w:hAnsi="Times New Roman" w:cs="Times New Roman"/>
                <w:color w:val="3F3F3F"/>
              </w:rPr>
              <w:t>Конкурс рисунков «Осень золотая»  (сентябрь)</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22</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3</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3</w:t>
            </w:r>
          </w:p>
        </w:tc>
        <w:tc>
          <w:tcPr>
            <w:tcW w:w="992"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3</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r>
      <w:tr w:rsidR="00AD1DF3" w:rsidRPr="00AD1DF3" w:rsidTr="00AD1DF3">
        <w:tc>
          <w:tcPr>
            <w:tcW w:w="4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2. Конкурс поделок из природного материала «Что не травинка, то картинка» (октябрь)</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31</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3</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3</w:t>
            </w:r>
          </w:p>
        </w:tc>
        <w:tc>
          <w:tcPr>
            <w:tcW w:w="992"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3</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r>
      <w:tr w:rsidR="00AD1DF3" w:rsidRPr="00AD1DF3" w:rsidTr="00AD1DF3">
        <w:tc>
          <w:tcPr>
            <w:tcW w:w="4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3. Соревнование  по настольному теннису</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между командами  ДДТ с. Ракитное и МОБУ «СОШ с. Малиново»</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 Малиново</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(19.10.2019г.)</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6</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2</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1</w:t>
            </w:r>
          </w:p>
        </w:tc>
        <w:tc>
          <w:tcPr>
            <w:tcW w:w="992"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r>
      <w:tr w:rsidR="00AD1DF3" w:rsidRPr="00AD1DF3" w:rsidTr="00AD1DF3">
        <w:tc>
          <w:tcPr>
            <w:tcW w:w="4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4.Конкурс рисунков «Зимняя сказка»</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(ноябрь)</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17</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2</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2</w:t>
            </w:r>
          </w:p>
        </w:tc>
        <w:tc>
          <w:tcPr>
            <w:tcW w:w="992"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2</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r>
      <w:tr w:rsidR="00AD1DF3" w:rsidRPr="00AD1DF3" w:rsidTr="00AD1DF3">
        <w:tc>
          <w:tcPr>
            <w:tcW w:w="4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4. Выставка  творческих работ</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«Чудеса своими руками (декабрь)</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43</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6</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6</w:t>
            </w:r>
          </w:p>
        </w:tc>
        <w:tc>
          <w:tcPr>
            <w:tcW w:w="992"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6</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r>
      <w:tr w:rsidR="00AD1DF3" w:rsidRPr="00AD1DF3" w:rsidTr="00AD1DF3">
        <w:tc>
          <w:tcPr>
            <w:tcW w:w="4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5. Открытое лично-командное первенство по настольному теннису ДДТ с. Ракитное</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 Малиново20 января 2020г.)</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7</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1</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1</w:t>
            </w:r>
          </w:p>
        </w:tc>
        <w:tc>
          <w:tcPr>
            <w:tcW w:w="992"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1</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r>
      <w:tr w:rsidR="00AD1DF3" w:rsidRPr="00AD1DF3" w:rsidTr="00AD1DF3">
        <w:tc>
          <w:tcPr>
            <w:tcW w:w="4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6. Выставка поделок «Пластилиновые фантазии»</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(февраль)</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32</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3</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3</w:t>
            </w:r>
          </w:p>
        </w:tc>
        <w:tc>
          <w:tcPr>
            <w:tcW w:w="992"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3</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r>
      <w:tr w:rsidR="00AD1DF3" w:rsidRPr="00AD1DF3" w:rsidTr="00AD1DF3">
        <w:tc>
          <w:tcPr>
            <w:tcW w:w="45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7.Конкурс открыток  «Салют , Победа!»           (март)</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27</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3</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3</w:t>
            </w:r>
          </w:p>
        </w:tc>
        <w:tc>
          <w:tcPr>
            <w:tcW w:w="992"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3</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r>
    </w:tbl>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Основным критерием деятельности ДДТ и </w:t>
      </w:r>
      <w:r w:rsidRPr="00AD1DF3">
        <w:rPr>
          <w:rFonts w:ascii="Helvetica" w:eastAsia="Times New Roman" w:hAnsi="Helvetica" w:cs="Helvetica"/>
          <w:color w:val="3F3F3F"/>
          <w:spacing w:val="3"/>
          <w:sz w:val="24"/>
          <w:szCs w:val="24"/>
        </w:rPr>
        <w:t>каждого педагогического работника</w:t>
      </w:r>
      <w:r w:rsidRPr="00AD1DF3">
        <w:rPr>
          <w:rFonts w:ascii="Helvetica" w:eastAsia="Times New Roman" w:hAnsi="Helvetica" w:cs="Helvetica"/>
          <w:color w:val="3F3F3F"/>
          <w:sz w:val="24"/>
          <w:szCs w:val="24"/>
        </w:rPr>
        <w:t> является уровень развития и </w:t>
      </w:r>
      <w:r w:rsidRPr="00AD1DF3">
        <w:rPr>
          <w:rFonts w:ascii="Helvetica" w:eastAsia="Times New Roman" w:hAnsi="Helvetica" w:cs="Helvetica"/>
          <w:color w:val="3F3F3F"/>
          <w:spacing w:val="2"/>
          <w:sz w:val="24"/>
          <w:szCs w:val="24"/>
        </w:rPr>
        <w:t>оценка достижений каждого ребенка.</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Анализ итоговых результатов обучающихся Дома детского творчества подтверждает качество дополнительного     образования, предоставляемого     учреждением.  Это подтверждается    результатами   обучающихся во Всероссийских, краевых, межрайонных конкурсах (в том числе и дистанционных), муниципальных выставках в течение всего учебного   года   и   свидетельствует   о   сохранении   и   развитии   лучших образовательных традиций учреждения.</w:t>
      </w:r>
      <w:bookmarkStart w:id="3" w:name="bookmark23"/>
      <w:bookmarkEnd w:id="3"/>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Качество реализации образовательных программ</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Особое внимание уделяется результативности обучения - это достижение обучающимися тех целей и задач, которые поставлены в образовательной программе педагога. Лучшим средством отследить результаты является диагностика знаний учащихся. Деятельность регламентирована Положением о формах, периодичности, порядке текущего контроля и промежуточной и итоговой аттестации обучающихся, а также учебной программой.</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lastRenderedPageBreak/>
        <w:t>Как видно из полученных данных, в каждой направленности прослеживается четкая динамика показателей проводимой диагностики. Наименьшие показатели входного контроля отмечены в туристко</w:t>
      </w:r>
      <w:r w:rsidRPr="00AD1DF3">
        <w:rPr>
          <w:rFonts w:ascii="Helvetica" w:eastAsia="Times New Roman" w:hAnsi="Helvetica" w:cs="Helvetica"/>
          <w:color w:val="3F3F3F"/>
          <w:sz w:val="24"/>
          <w:szCs w:val="24"/>
        </w:rPr>
        <w:softHyphen/>
        <w:t>-краеведческой (2,9) и технической (3,0) направленностях. Это связано со спецификой образовательных программ данной направленности, на начальном этапе обучающиеся могут не иметь специальных знаний и способностей, а иметь лишь желание заниматься в том или ином объединении.</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Другую картину мы видим в объединениях художественной направленности, где самые высокий средний показатель входного контроля (4,8) - зачастую дети приходят в объединение, уже имея необходимые навыки для определенного вида деятельности. Но самой высокой оценкой на входном контроле знаний остается показатель в объединениях художественной направленности.</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w:t>
      </w:r>
    </w:p>
    <w:p w:rsidR="00AD1DF3" w:rsidRPr="00AD1DF3" w:rsidRDefault="00AD1DF3" w:rsidP="00AD1DF3">
      <w:pPr>
        <w:shd w:val="clear" w:color="auto" w:fill="FFFFFF"/>
        <w:spacing w:after="0" w:line="311" w:lineRule="atLeast"/>
        <w:jc w:val="center"/>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7.</w:t>
      </w:r>
      <w:r w:rsidRPr="00AD1DF3">
        <w:rPr>
          <w:rFonts w:ascii="Helvetica" w:eastAsia="Times New Roman" w:hAnsi="Helvetica" w:cs="Helvetica"/>
          <w:color w:val="3F3F3F"/>
          <w:sz w:val="27"/>
          <w:szCs w:val="27"/>
        </w:rPr>
        <w:t> </w:t>
      </w:r>
      <w:r w:rsidRPr="00AD1DF3">
        <w:rPr>
          <w:rFonts w:ascii="Helvetica" w:eastAsia="Times New Roman" w:hAnsi="Helvetica" w:cs="Helvetica"/>
          <w:b/>
          <w:bCs/>
          <w:color w:val="3F3F3F"/>
          <w:sz w:val="24"/>
          <w:szCs w:val="24"/>
        </w:rPr>
        <w:t>Анализ организационно-массовой работы</w:t>
      </w:r>
      <w:r w:rsidRPr="00AD1DF3">
        <w:rPr>
          <w:rFonts w:ascii="Helvetica" w:eastAsia="Times New Roman" w:hAnsi="Helvetica" w:cs="Helvetica"/>
          <w:color w:val="3F3F3F"/>
          <w:sz w:val="27"/>
          <w:szCs w:val="27"/>
        </w:rPr>
        <w:t> </w:t>
      </w:r>
      <w:r w:rsidRPr="00AD1DF3">
        <w:rPr>
          <w:rFonts w:ascii="Helvetica" w:eastAsia="Times New Roman" w:hAnsi="Helvetica" w:cs="Helvetica"/>
          <w:b/>
          <w:bCs/>
          <w:color w:val="3F3F3F"/>
          <w:sz w:val="24"/>
          <w:szCs w:val="24"/>
        </w:rPr>
        <w:t>за 2019– 2020 учебный год</w:t>
      </w:r>
    </w:p>
    <w:p w:rsidR="00AD1DF3" w:rsidRPr="00AD1DF3" w:rsidRDefault="00AD1DF3" w:rsidP="00AD1DF3">
      <w:pPr>
        <w:shd w:val="clear" w:color="auto" w:fill="FFFFFF"/>
        <w:spacing w:after="0" w:line="240" w:lineRule="auto"/>
        <w:jc w:val="both"/>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u w:val="single"/>
        </w:rPr>
        <w:t> </w:t>
      </w:r>
    </w:p>
    <w:p w:rsidR="00AD1DF3" w:rsidRPr="00AD1DF3" w:rsidRDefault="00AD1DF3" w:rsidP="00AD1DF3">
      <w:pPr>
        <w:shd w:val="clear" w:color="auto" w:fill="FFFFFF"/>
        <w:spacing w:after="0" w:line="240" w:lineRule="auto"/>
        <w:ind w:firstLine="708"/>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Организация воспитательной деятельности в МБУ ДО «ДДТ с. Ракитное» осуществляется в соответствии с планом воспитательной работы на учебный год. Педагогический коллектив Дома детского творчества в 2019-2020 учебном году работал над созданием условий для воспитания социально-значимых ценностей личности: любви к своей семье, Отечеству, бережного отношения к природе, дисциплинированности, социальной мобильности, формирование гражданственности и патриотизма, стремления к здоровому образу жизни.</w:t>
      </w:r>
    </w:p>
    <w:p w:rsidR="00AD1DF3" w:rsidRPr="00AD1DF3" w:rsidRDefault="00AD1DF3" w:rsidP="00AD1DF3">
      <w:pPr>
        <w:shd w:val="clear" w:color="auto" w:fill="FFFFFF"/>
        <w:spacing w:after="0" w:line="240" w:lineRule="auto"/>
        <w:jc w:val="both"/>
        <w:rPr>
          <w:rFonts w:ascii="Helvetica" w:eastAsia="Times New Roman" w:hAnsi="Helvetica" w:cs="Helvetica"/>
          <w:color w:val="3F3F3F"/>
          <w:sz w:val="27"/>
          <w:szCs w:val="27"/>
        </w:rPr>
      </w:pPr>
      <w:r w:rsidRPr="00AD1DF3">
        <w:rPr>
          <w:rFonts w:ascii="Helvetica" w:eastAsia="Times New Roman" w:hAnsi="Helvetica" w:cs="Helvetica"/>
          <w:color w:val="3F3F3F"/>
          <w:spacing w:val="-9"/>
          <w:sz w:val="24"/>
          <w:szCs w:val="24"/>
        </w:rPr>
        <w:t>  </w:t>
      </w:r>
      <w:r w:rsidRPr="00AD1DF3">
        <w:rPr>
          <w:rFonts w:ascii="Helvetica" w:eastAsia="Times New Roman" w:hAnsi="Helvetica" w:cs="Helvetica"/>
          <w:b/>
          <w:bCs/>
          <w:color w:val="3F3F3F"/>
          <w:spacing w:val="-9"/>
          <w:sz w:val="24"/>
          <w:szCs w:val="24"/>
        </w:rPr>
        <w:t>И ставил перед собой следующие задачи:</w:t>
      </w:r>
    </w:p>
    <w:p w:rsidR="00AD1DF3" w:rsidRPr="00AD1DF3" w:rsidRDefault="00AD1DF3" w:rsidP="00AD1DF3">
      <w:pPr>
        <w:numPr>
          <w:ilvl w:val="0"/>
          <w:numId w:val="1"/>
        </w:numPr>
        <w:shd w:val="clear" w:color="auto" w:fill="FFFFFF"/>
        <w:spacing w:before="100" w:beforeAutospacing="1" w:line="240" w:lineRule="auto"/>
        <w:ind w:left="480"/>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Воспитание обучающихся на основе духовных и общечеловеческих ценностей Воспитание гражданина и патриота своей страны через изучение ее истории, культуры, традиций.</w:t>
      </w:r>
    </w:p>
    <w:p w:rsidR="00AD1DF3" w:rsidRPr="00AD1DF3" w:rsidRDefault="00AD1DF3" w:rsidP="00AD1DF3">
      <w:pPr>
        <w:numPr>
          <w:ilvl w:val="0"/>
          <w:numId w:val="1"/>
        </w:numPr>
        <w:shd w:val="clear" w:color="auto" w:fill="FFFFFF"/>
        <w:spacing w:before="100" w:beforeAutospacing="1" w:line="240" w:lineRule="auto"/>
        <w:ind w:left="480"/>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Формирование интересов к различным сферам творчества, техники и спорта и создание условий для творческой самореализации детей.</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Создание комплекса мероприятий по поддержке одаренных детей.</w:t>
      </w:r>
    </w:p>
    <w:p w:rsidR="00AD1DF3" w:rsidRPr="00AD1DF3" w:rsidRDefault="00AD1DF3" w:rsidP="00AD1DF3">
      <w:pPr>
        <w:numPr>
          <w:ilvl w:val="0"/>
          <w:numId w:val="1"/>
        </w:numPr>
        <w:shd w:val="clear" w:color="auto" w:fill="FFFFFF"/>
        <w:spacing w:before="100" w:beforeAutospacing="1" w:line="240" w:lineRule="auto"/>
        <w:ind w:left="480"/>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Формирование установки на здоровый образ жизни.</w:t>
      </w:r>
    </w:p>
    <w:p w:rsidR="00AD1DF3" w:rsidRPr="00AD1DF3" w:rsidRDefault="00AD1DF3" w:rsidP="00AD1DF3">
      <w:pPr>
        <w:numPr>
          <w:ilvl w:val="0"/>
          <w:numId w:val="1"/>
        </w:numPr>
        <w:shd w:val="clear" w:color="auto" w:fill="FFFFFF"/>
        <w:spacing w:before="100" w:beforeAutospacing="1" w:line="240" w:lineRule="auto"/>
        <w:ind w:left="480"/>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Профилактика антисоциального поведения, безнадзорности и правонарушений детей и подростков.</w:t>
      </w:r>
    </w:p>
    <w:p w:rsidR="00AD1DF3" w:rsidRPr="00AD1DF3" w:rsidRDefault="00AD1DF3" w:rsidP="00AD1DF3">
      <w:pPr>
        <w:numPr>
          <w:ilvl w:val="0"/>
          <w:numId w:val="1"/>
        </w:numPr>
        <w:shd w:val="clear" w:color="auto" w:fill="FFFFFF"/>
        <w:spacing w:before="100" w:beforeAutospacing="1" w:line="240" w:lineRule="auto"/>
        <w:ind w:left="480"/>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Создание условий для участия семей в воспитательной деятельности Дома детского творчества.</w:t>
      </w:r>
    </w:p>
    <w:p w:rsidR="00AD1DF3" w:rsidRPr="00AD1DF3" w:rsidRDefault="00AD1DF3" w:rsidP="00AD1DF3">
      <w:pPr>
        <w:shd w:val="clear" w:color="auto" w:fill="FFFFFF"/>
        <w:spacing w:after="0" w:line="240" w:lineRule="auto"/>
        <w:ind w:firstLine="360"/>
        <w:jc w:val="both"/>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Педагогический коллектив работал в следующих направлениях:</w:t>
      </w:r>
    </w:p>
    <w:p w:rsidR="00AD1DF3" w:rsidRPr="00AD1DF3" w:rsidRDefault="00AD1DF3" w:rsidP="00AD1DF3">
      <w:pPr>
        <w:numPr>
          <w:ilvl w:val="0"/>
          <w:numId w:val="2"/>
        </w:numPr>
        <w:shd w:val="clear" w:color="auto" w:fill="FFFFFF"/>
        <w:spacing w:before="100" w:beforeAutospacing="1" w:line="240" w:lineRule="auto"/>
        <w:ind w:left="480"/>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традиционные мероприятия;</w:t>
      </w:r>
    </w:p>
    <w:p w:rsidR="00AD1DF3" w:rsidRPr="00AD1DF3" w:rsidRDefault="00AD1DF3" w:rsidP="00AD1DF3">
      <w:pPr>
        <w:numPr>
          <w:ilvl w:val="0"/>
          <w:numId w:val="2"/>
        </w:numPr>
        <w:shd w:val="clear" w:color="auto" w:fill="FFFFFF"/>
        <w:spacing w:before="100" w:beforeAutospacing="1" w:line="240" w:lineRule="auto"/>
        <w:ind w:left="480"/>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досугово-развлекательные мероприятия;</w:t>
      </w:r>
    </w:p>
    <w:p w:rsidR="00AD1DF3" w:rsidRPr="00AD1DF3" w:rsidRDefault="00AD1DF3" w:rsidP="00AD1DF3">
      <w:pPr>
        <w:numPr>
          <w:ilvl w:val="0"/>
          <w:numId w:val="2"/>
        </w:numPr>
        <w:shd w:val="clear" w:color="auto" w:fill="FFFFFF"/>
        <w:spacing w:before="100" w:beforeAutospacing="1" w:line="240" w:lineRule="auto"/>
        <w:ind w:left="480"/>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физкультурно-оздоровительное направление;</w:t>
      </w:r>
    </w:p>
    <w:p w:rsidR="00AD1DF3" w:rsidRPr="00AD1DF3" w:rsidRDefault="00AD1DF3" w:rsidP="00AD1DF3">
      <w:pPr>
        <w:numPr>
          <w:ilvl w:val="0"/>
          <w:numId w:val="2"/>
        </w:numPr>
        <w:shd w:val="clear" w:color="auto" w:fill="FFFFFF"/>
        <w:spacing w:before="100" w:beforeAutospacing="1" w:line="240" w:lineRule="auto"/>
        <w:ind w:left="480"/>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творческие недели;</w:t>
      </w:r>
    </w:p>
    <w:p w:rsidR="00AD1DF3" w:rsidRPr="00AD1DF3" w:rsidRDefault="00AD1DF3" w:rsidP="00AD1DF3">
      <w:pPr>
        <w:numPr>
          <w:ilvl w:val="0"/>
          <w:numId w:val="2"/>
        </w:numPr>
        <w:shd w:val="clear" w:color="auto" w:fill="FFFFFF"/>
        <w:spacing w:before="100" w:beforeAutospacing="1" w:line="240" w:lineRule="auto"/>
        <w:ind w:left="480"/>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работа с родителями;</w:t>
      </w:r>
    </w:p>
    <w:p w:rsidR="00AD1DF3" w:rsidRPr="00AD1DF3" w:rsidRDefault="00AD1DF3" w:rsidP="00AD1DF3">
      <w:pPr>
        <w:numPr>
          <w:ilvl w:val="0"/>
          <w:numId w:val="2"/>
        </w:numPr>
        <w:shd w:val="clear" w:color="auto" w:fill="FFFFFF"/>
        <w:spacing w:before="100" w:beforeAutospacing="1" w:line="240" w:lineRule="auto"/>
        <w:ind w:left="480"/>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работа с детьми группы риска;</w:t>
      </w:r>
    </w:p>
    <w:p w:rsidR="00AD1DF3" w:rsidRPr="00AD1DF3" w:rsidRDefault="00AD1DF3" w:rsidP="00AD1DF3">
      <w:pPr>
        <w:numPr>
          <w:ilvl w:val="0"/>
          <w:numId w:val="2"/>
        </w:numPr>
        <w:shd w:val="clear" w:color="auto" w:fill="FFFFFF"/>
        <w:spacing w:before="100" w:beforeAutospacing="1" w:line="240" w:lineRule="auto"/>
        <w:ind w:left="480"/>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lastRenderedPageBreak/>
        <w:t>информационно-рекламная деятельность.</w:t>
      </w:r>
    </w:p>
    <w:p w:rsidR="00AD1DF3" w:rsidRPr="00AD1DF3" w:rsidRDefault="00AD1DF3" w:rsidP="00AD1DF3">
      <w:pPr>
        <w:shd w:val="clear" w:color="auto" w:fill="FFFFFF"/>
        <w:spacing w:after="0" w:line="240" w:lineRule="auto"/>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w:t>
      </w:r>
      <w:r w:rsidRPr="00AD1DF3">
        <w:rPr>
          <w:rFonts w:ascii="Helvetica" w:eastAsia="Times New Roman" w:hAnsi="Helvetica" w:cs="Helvetica"/>
          <w:color w:val="3F3F3F"/>
          <w:sz w:val="27"/>
          <w:szCs w:val="27"/>
        </w:rPr>
        <w:t> </w:t>
      </w:r>
      <w:r w:rsidRPr="00AD1DF3">
        <w:rPr>
          <w:rFonts w:ascii="Helvetica" w:eastAsia="Times New Roman" w:hAnsi="Helvetica" w:cs="Helvetica"/>
          <w:b/>
          <w:bCs/>
          <w:color w:val="3F3F3F"/>
          <w:sz w:val="24"/>
          <w:szCs w:val="24"/>
        </w:rPr>
        <w:t> в следующих формах: </w:t>
      </w:r>
    </w:p>
    <w:p w:rsidR="00AD1DF3" w:rsidRPr="00AD1DF3" w:rsidRDefault="00AD1DF3" w:rsidP="00AD1DF3">
      <w:pPr>
        <w:shd w:val="clear" w:color="auto" w:fill="FFFFFF"/>
        <w:spacing w:after="0" w:line="240" w:lineRule="auto"/>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экскурсия, беседа, конкурсно - игровая программа, познавательная программа, праздник, элементы театрализованного представления, мастер- класс.</w:t>
      </w:r>
    </w:p>
    <w:p w:rsidR="00AD1DF3" w:rsidRPr="00AD1DF3" w:rsidRDefault="00AD1DF3" w:rsidP="00AD1DF3">
      <w:pPr>
        <w:shd w:val="clear" w:color="auto" w:fill="FFFFFF"/>
        <w:spacing w:after="0" w:line="240" w:lineRule="auto"/>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Для реализации   поставленных целей и задач   применялись      современные педагогические технологии, личностно-ориентированный и дифференцированный подход, использовались ИКТ и здоровье сберегающие технологии.</w:t>
      </w:r>
    </w:p>
    <w:p w:rsidR="00AD1DF3" w:rsidRPr="00AD1DF3" w:rsidRDefault="00AD1DF3" w:rsidP="00AD1DF3">
      <w:pPr>
        <w:shd w:val="clear" w:color="auto" w:fill="FFFFFF"/>
        <w:spacing w:after="0" w:line="240" w:lineRule="auto"/>
        <w:jc w:val="both"/>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За 2019-2020 учебный год проведены:</w:t>
      </w:r>
    </w:p>
    <w:p w:rsidR="00AD1DF3" w:rsidRPr="00AD1DF3" w:rsidRDefault="00AD1DF3" w:rsidP="00AD1DF3">
      <w:pPr>
        <w:shd w:val="clear" w:color="auto" w:fill="FFFFFF"/>
        <w:spacing w:after="0" w:line="240" w:lineRule="auto"/>
        <w:ind w:left="720"/>
        <w:jc w:val="both"/>
        <w:rPr>
          <w:rFonts w:ascii="Helvetica" w:eastAsia="Times New Roman" w:hAnsi="Helvetica" w:cs="Helvetica"/>
          <w:color w:val="3F3F3F"/>
          <w:sz w:val="27"/>
          <w:szCs w:val="27"/>
        </w:rPr>
      </w:pPr>
      <w:r w:rsidRPr="00AD1DF3">
        <w:rPr>
          <w:rFonts w:ascii="Helvetica" w:eastAsia="Times New Roman" w:hAnsi="Helvetica" w:cs="Helvetica"/>
          <w:b/>
          <w:bCs/>
          <w:i/>
          <w:iCs/>
          <w:color w:val="3F3F3F"/>
          <w:sz w:val="24"/>
          <w:szCs w:val="24"/>
        </w:rPr>
        <w:t>Традиционные мероприятия:</w:t>
      </w:r>
    </w:p>
    <w:p w:rsidR="00AD1DF3" w:rsidRPr="00AD1DF3" w:rsidRDefault="00AD1DF3" w:rsidP="00AD1DF3">
      <w:pPr>
        <w:shd w:val="clear" w:color="auto" w:fill="FFFFFF"/>
        <w:spacing w:after="0" w:line="240" w:lineRule="auto"/>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День открытых дверей</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«Волшебная страна ДДТ».</w:t>
      </w:r>
    </w:p>
    <w:p w:rsidR="00AD1DF3" w:rsidRPr="00AD1DF3" w:rsidRDefault="00AD1DF3" w:rsidP="00AD1DF3">
      <w:pPr>
        <w:shd w:val="clear" w:color="auto" w:fill="FFFFFF"/>
        <w:spacing w:after="0" w:line="240" w:lineRule="auto"/>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Итоговый праздник, посвященный окончанию учебного года «Искры творчества»</w:t>
      </w:r>
    </w:p>
    <w:p w:rsidR="00AD1DF3" w:rsidRPr="00AD1DF3" w:rsidRDefault="00AD1DF3" w:rsidP="00AD1DF3">
      <w:pPr>
        <w:shd w:val="clear" w:color="auto" w:fill="FFFFFF"/>
        <w:spacing w:after="0" w:line="240" w:lineRule="auto"/>
        <w:ind w:left="720"/>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Выставка работ участников летней творческой площадки «Мастерица».</w:t>
      </w:r>
    </w:p>
    <w:p w:rsidR="00AD1DF3" w:rsidRPr="00AD1DF3" w:rsidRDefault="00AD1DF3" w:rsidP="00AD1DF3">
      <w:pPr>
        <w:shd w:val="clear" w:color="auto" w:fill="FFFFFF"/>
        <w:spacing w:after="0" w:line="240" w:lineRule="auto"/>
        <w:jc w:val="both"/>
        <w:rPr>
          <w:rFonts w:ascii="Helvetica" w:eastAsia="Times New Roman" w:hAnsi="Helvetica" w:cs="Helvetica"/>
          <w:color w:val="3F3F3F"/>
          <w:sz w:val="27"/>
          <w:szCs w:val="27"/>
        </w:rPr>
      </w:pPr>
      <w:r w:rsidRPr="00AD1DF3">
        <w:rPr>
          <w:rFonts w:ascii="Helvetica" w:eastAsia="Times New Roman" w:hAnsi="Helvetica" w:cs="Helvetica"/>
          <w:b/>
          <w:bCs/>
          <w:i/>
          <w:iCs/>
          <w:color w:val="3F3F3F"/>
          <w:sz w:val="24"/>
          <w:szCs w:val="24"/>
        </w:rPr>
        <w:t>Праздники народного и традиционного календаря:</w:t>
      </w:r>
    </w:p>
    <w:p w:rsidR="00AD1DF3" w:rsidRPr="00AD1DF3" w:rsidRDefault="00AD1DF3" w:rsidP="00AD1DF3">
      <w:pPr>
        <w:shd w:val="clear" w:color="auto" w:fill="FFFFFF"/>
        <w:spacing w:line="240" w:lineRule="auto"/>
        <w:ind w:left="720" w:hanging="360"/>
        <w:jc w:val="both"/>
        <w:rPr>
          <w:rFonts w:ascii="Helvetica" w:eastAsia="Times New Roman" w:hAnsi="Helvetica" w:cs="Helvetica"/>
          <w:color w:val="3F3F3F"/>
          <w:sz w:val="27"/>
          <w:szCs w:val="27"/>
        </w:rPr>
      </w:pPr>
      <w:r w:rsidRPr="00AD1DF3">
        <w:rPr>
          <w:rFonts w:ascii="Symbol" w:eastAsia="Times New Roman" w:hAnsi="Symbol" w:cs="Helvetica"/>
          <w:color w:val="3F3F3F"/>
          <w:sz w:val="24"/>
          <w:szCs w:val="24"/>
        </w:rPr>
        <w:t></w:t>
      </w:r>
      <w:r w:rsidRPr="00AD1DF3">
        <w:rPr>
          <w:rFonts w:ascii="Times New Roman" w:eastAsia="Times New Roman" w:hAnsi="Times New Roman" w:cs="Times New Roman"/>
          <w:color w:val="3F3F3F"/>
          <w:sz w:val="14"/>
          <w:szCs w:val="14"/>
        </w:rPr>
        <w:t>        </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 "Осень - рыжая подружка";</w:t>
      </w:r>
    </w:p>
    <w:p w:rsidR="00AD1DF3" w:rsidRPr="00AD1DF3" w:rsidRDefault="00AD1DF3" w:rsidP="00AD1DF3">
      <w:pPr>
        <w:numPr>
          <w:ilvl w:val="0"/>
          <w:numId w:val="3"/>
        </w:numPr>
        <w:shd w:val="clear" w:color="auto" w:fill="FFFFFF"/>
        <w:spacing w:before="100" w:beforeAutospacing="1" w:line="240" w:lineRule="auto"/>
        <w:ind w:left="480"/>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Праздник «Карусель зимних праздников»</w:t>
      </w:r>
    </w:p>
    <w:p w:rsidR="00AD1DF3" w:rsidRPr="00AD1DF3" w:rsidRDefault="00AD1DF3" w:rsidP="00AD1DF3">
      <w:pPr>
        <w:numPr>
          <w:ilvl w:val="0"/>
          <w:numId w:val="3"/>
        </w:numPr>
        <w:shd w:val="clear" w:color="auto" w:fill="FFFFFF"/>
        <w:spacing w:before="100" w:beforeAutospacing="1" w:line="240" w:lineRule="auto"/>
        <w:ind w:left="480"/>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Конкурсная программа «Снова, снова Рождество – сил небесных торжество»</w:t>
      </w:r>
    </w:p>
    <w:p w:rsidR="00AD1DF3" w:rsidRPr="00AD1DF3" w:rsidRDefault="00AD1DF3" w:rsidP="00AD1DF3">
      <w:pPr>
        <w:shd w:val="clear" w:color="auto" w:fill="FFFFFF"/>
        <w:spacing w:line="240" w:lineRule="auto"/>
        <w:ind w:left="720" w:hanging="360"/>
        <w:jc w:val="both"/>
        <w:rPr>
          <w:rFonts w:ascii="Helvetica" w:eastAsia="Times New Roman" w:hAnsi="Helvetica" w:cs="Helvetica"/>
          <w:color w:val="3F3F3F"/>
          <w:sz w:val="27"/>
          <w:szCs w:val="27"/>
        </w:rPr>
      </w:pPr>
      <w:r w:rsidRPr="00AD1DF3">
        <w:rPr>
          <w:rFonts w:ascii="Symbol" w:eastAsia="Times New Roman" w:hAnsi="Symbol" w:cs="Helvetica"/>
          <w:color w:val="3F3F3F"/>
          <w:sz w:val="24"/>
          <w:szCs w:val="24"/>
        </w:rPr>
        <w:t></w:t>
      </w:r>
      <w:r w:rsidRPr="00AD1DF3">
        <w:rPr>
          <w:rFonts w:ascii="Times New Roman" w:eastAsia="Times New Roman" w:hAnsi="Times New Roman" w:cs="Times New Roman"/>
          <w:color w:val="3F3F3F"/>
          <w:sz w:val="14"/>
          <w:szCs w:val="14"/>
        </w:rPr>
        <w:t>        </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Игровая программа «Рождественские вечерки».</w:t>
      </w:r>
    </w:p>
    <w:p w:rsidR="00AD1DF3" w:rsidRPr="00AD1DF3" w:rsidRDefault="00AD1DF3" w:rsidP="00AD1DF3">
      <w:pPr>
        <w:shd w:val="clear" w:color="auto" w:fill="FFFFFF"/>
        <w:spacing w:after="0" w:line="240" w:lineRule="auto"/>
        <w:jc w:val="both"/>
        <w:rPr>
          <w:rFonts w:ascii="Helvetica" w:eastAsia="Times New Roman" w:hAnsi="Helvetica" w:cs="Helvetica"/>
          <w:color w:val="3F3F3F"/>
          <w:sz w:val="27"/>
          <w:szCs w:val="27"/>
        </w:rPr>
      </w:pPr>
      <w:r w:rsidRPr="00AD1DF3">
        <w:rPr>
          <w:rFonts w:ascii="Helvetica" w:eastAsia="Times New Roman" w:hAnsi="Helvetica" w:cs="Helvetica"/>
          <w:b/>
          <w:bCs/>
          <w:i/>
          <w:iCs/>
          <w:color w:val="3F3F3F"/>
          <w:sz w:val="24"/>
          <w:szCs w:val="24"/>
        </w:rPr>
        <w:t>Развлекательно-познавательные, игровые мероприятия, конкурсы, мероприятия, праздники:</w:t>
      </w:r>
    </w:p>
    <w:p w:rsidR="00AD1DF3" w:rsidRPr="00AD1DF3" w:rsidRDefault="00AD1DF3" w:rsidP="00AD1DF3">
      <w:pPr>
        <w:numPr>
          <w:ilvl w:val="0"/>
          <w:numId w:val="4"/>
        </w:numPr>
        <w:shd w:val="clear" w:color="auto" w:fill="FFFFFF"/>
        <w:spacing w:before="100" w:beforeAutospacing="1" w:after="60" w:line="240" w:lineRule="auto"/>
        <w:ind w:left="480" w:right="-15"/>
        <w:jc w:val="both"/>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Праздник</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Русское народное творчество «Сказка –ложь, да в ней намек, добрым молодцам урок.»</w:t>
      </w:r>
    </w:p>
    <w:p w:rsidR="00AD1DF3" w:rsidRPr="00AD1DF3" w:rsidRDefault="00AD1DF3" w:rsidP="00AD1DF3">
      <w:pPr>
        <w:numPr>
          <w:ilvl w:val="0"/>
          <w:numId w:val="4"/>
        </w:numPr>
        <w:shd w:val="clear" w:color="auto" w:fill="FFFFFF"/>
        <w:spacing w:before="100" w:beforeAutospacing="1" w:line="240" w:lineRule="auto"/>
        <w:ind w:left="480"/>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Игра-путешествие «Город мастеров».</w:t>
      </w:r>
    </w:p>
    <w:p w:rsidR="00AD1DF3" w:rsidRPr="00AD1DF3" w:rsidRDefault="00AD1DF3" w:rsidP="00AD1DF3">
      <w:pPr>
        <w:shd w:val="clear" w:color="auto" w:fill="FFFFFF"/>
        <w:spacing w:line="240" w:lineRule="auto"/>
        <w:ind w:left="720" w:hanging="360"/>
        <w:jc w:val="both"/>
        <w:rPr>
          <w:rFonts w:ascii="Helvetica" w:eastAsia="Times New Roman" w:hAnsi="Helvetica" w:cs="Helvetica"/>
          <w:color w:val="3F3F3F"/>
          <w:sz w:val="27"/>
          <w:szCs w:val="27"/>
        </w:rPr>
      </w:pPr>
      <w:r w:rsidRPr="00AD1DF3">
        <w:rPr>
          <w:rFonts w:ascii="Symbol" w:eastAsia="Times New Roman" w:hAnsi="Symbol" w:cs="Helvetica"/>
          <w:color w:val="3F3F3F"/>
          <w:sz w:val="24"/>
          <w:szCs w:val="24"/>
        </w:rPr>
        <w:t></w:t>
      </w:r>
      <w:r w:rsidRPr="00AD1DF3">
        <w:rPr>
          <w:rFonts w:ascii="Times New Roman" w:eastAsia="Times New Roman" w:hAnsi="Times New Roman" w:cs="Times New Roman"/>
          <w:color w:val="3F3F3F"/>
          <w:sz w:val="14"/>
          <w:szCs w:val="14"/>
        </w:rPr>
        <w:t>        </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Конкурсная программа «Кошкин дом» (по противопожарной безопасности).</w:t>
      </w:r>
    </w:p>
    <w:p w:rsidR="00AD1DF3" w:rsidRPr="00AD1DF3" w:rsidRDefault="00AD1DF3" w:rsidP="00AD1DF3">
      <w:pPr>
        <w:shd w:val="clear" w:color="auto" w:fill="FFFFFF"/>
        <w:spacing w:line="240" w:lineRule="auto"/>
        <w:ind w:left="720" w:hanging="360"/>
        <w:jc w:val="both"/>
        <w:rPr>
          <w:rFonts w:ascii="Helvetica" w:eastAsia="Times New Roman" w:hAnsi="Helvetica" w:cs="Helvetica"/>
          <w:color w:val="3F3F3F"/>
          <w:sz w:val="27"/>
          <w:szCs w:val="27"/>
        </w:rPr>
      </w:pPr>
      <w:r w:rsidRPr="00AD1DF3">
        <w:rPr>
          <w:rFonts w:ascii="Symbol" w:eastAsia="Times New Roman" w:hAnsi="Symbol" w:cs="Helvetica"/>
          <w:color w:val="3F3F3F"/>
          <w:sz w:val="24"/>
          <w:szCs w:val="24"/>
        </w:rPr>
        <w:t></w:t>
      </w:r>
      <w:r w:rsidRPr="00AD1DF3">
        <w:rPr>
          <w:rFonts w:ascii="Times New Roman" w:eastAsia="Times New Roman" w:hAnsi="Times New Roman" w:cs="Times New Roman"/>
          <w:color w:val="3F3F3F"/>
          <w:sz w:val="14"/>
          <w:szCs w:val="14"/>
        </w:rPr>
        <w:t>        </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Игровая программа на свежем воздухе «В гостях у матушки Зимы».</w:t>
      </w:r>
    </w:p>
    <w:p w:rsidR="00AD1DF3" w:rsidRPr="00AD1DF3" w:rsidRDefault="00AD1DF3" w:rsidP="00AD1DF3">
      <w:pPr>
        <w:shd w:val="clear" w:color="auto" w:fill="FFFFFF"/>
        <w:spacing w:line="240" w:lineRule="auto"/>
        <w:ind w:left="720" w:hanging="360"/>
        <w:jc w:val="both"/>
        <w:rPr>
          <w:rFonts w:ascii="Helvetica" w:eastAsia="Times New Roman" w:hAnsi="Helvetica" w:cs="Helvetica"/>
          <w:color w:val="3F3F3F"/>
          <w:sz w:val="27"/>
          <w:szCs w:val="27"/>
        </w:rPr>
      </w:pPr>
      <w:r w:rsidRPr="00AD1DF3">
        <w:rPr>
          <w:rFonts w:ascii="Symbol" w:eastAsia="Times New Roman" w:hAnsi="Symbol" w:cs="Helvetica"/>
          <w:color w:val="3F3F3F"/>
          <w:sz w:val="24"/>
          <w:szCs w:val="24"/>
        </w:rPr>
        <w:t></w:t>
      </w:r>
      <w:r w:rsidRPr="00AD1DF3">
        <w:rPr>
          <w:rFonts w:ascii="Times New Roman" w:eastAsia="Times New Roman" w:hAnsi="Times New Roman" w:cs="Times New Roman"/>
          <w:color w:val="3F3F3F"/>
          <w:sz w:val="14"/>
          <w:szCs w:val="14"/>
        </w:rPr>
        <w:t>        </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Игровая программа «Театральный перекрёсток»</w:t>
      </w:r>
    </w:p>
    <w:p w:rsidR="00AD1DF3" w:rsidRPr="00AD1DF3" w:rsidRDefault="00AD1DF3" w:rsidP="00AD1DF3">
      <w:pPr>
        <w:shd w:val="clear" w:color="auto" w:fill="FFFFFF"/>
        <w:spacing w:after="0" w:line="240" w:lineRule="auto"/>
        <w:jc w:val="both"/>
        <w:rPr>
          <w:rFonts w:ascii="Helvetica" w:eastAsia="Times New Roman" w:hAnsi="Helvetica" w:cs="Helvetica"/>
          <w:color w:val="3F3F3F"/>
          <w:sz w:val="27"/>
          <w:szCs w:val="27"/>
        </w:rPr>
      </w:pPr>
      <w:r w:rsidRPr="00AD1DF3">
        <w:rPr>
          <w:rFonts w:ascii="Helvetica" w:eastAsia="Times New Roman" w:hAnsi="Helvetica" w:cs="Helvetica"/>
          <w:b/>
          <w:bCs/>
          <w:i/>
          <w:iCs/>
          <w:color w:val="3F3F3F"/>
          <w:sz w:val="24"/>
          <w:szCs w:val="24"/>
        </w:rPr>
        <w:t>Мероприятия патриотического направления:</w:t>
      </w:r>
    </w:p>
    <w:p w:rsidR="00AD1DF3" w:rsidRPr="00AD1DF3" w:rsidRDefault="00AD1DF3" w:rsidP="00AD1DF3">
      <w:pPr>
        <w:shd w:val="clear" w:color="auto" w:fill="FFFFFF"/>
        <w:spacing w:line="240" w:lineRule="auto"/>
        <w:ind w:left="720" w:hanging="360"/>
        <w:jc w:val="both"/>
        <w:rPr>
          <w:rFonts w:ascii="Helvetica" w:eastAsia="Times New Roman" w:hAnsi="Helvetica" w:cs="Helvetica"/>
          <w:color w:val="3F3F3F"/>
          <w:sz w:val="27"/>
          <w:szCs w:val="27"/>
        </w:rPr>
      </w:pPr>
      <w:r w:rsidRPr="00AD1DF3">
        <w:rPr>
          <w:rFonts w:ascii="Symbol" w:eastAsia="Times New Roman" w:hAnsi="Symbol" w:cs="Helvetica"/>
          <w:color w:val="3F3F3F"/>
          <w:sz w:val="24"/>
          <w:szCs w:val="24"/>
        </w:rPr>
        <w:t></w:t>
      </w:r>
      <w:r w:rsidRPr="00AD1DF3">
        <w:rPr>
          <w:rFonts w:ascii="Times New Roman" w:eastAsia="Times New Roman" w:hAnsi="Times New Roman" w:cs="Times New Roman"/>
          <w:color w:val="3F3F3F"/>
          <w:sz w:val="14"/>
          <w:szCs w:val="14"/>
        </w:rPr>
        <w:t>        </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Викторина «Россия - это мы», посвященная Дню народного единства» (ноябрь);</w:t>
      </w:r>
    </w:p>
    <w:p w:rsidR="00AD1DF3" w:rsidRPr="00AD1DF3" w:rsidRDefault="00AD1DF3" w:rsidP="00AD1DF3">
      <w:pPr>
        <w:shd w:val="clear" w:color="auto" w:fill="FFFFFF"/>
        <w:spacing w:line="240" w:lineRule="auto"/>
        <w:ind w:left="720" w:hanging="360"/>
        <w:jc w:val="both"/>
        <w:rPr>
          <w:rFonts w:ascii="Helvetica" w:eastAsia="Times New Roman" w:hAnsi="Helvetica" w:cs="Helvetica"/>
          <w:color w:val="3F3F3F"/>
          <w:sz w:val="27"/>
          <w:szCs w:val="27"/>
        </w:rPr>
      </w:pPr>
      <w:r w:rsidRPr="00AD1DF3">
        <w:rPr>
          <w:rFonts w:ascii="Symbol" w:eastAsia="Times New Roman" w:hAnsi="Symbol" w:cs="Helvetica"/>
          <w:color w:val="3F3F3F"/>
          <w:sz w:val="24"/>
          <w:szCs w:val="24"/>
        </w:rPr>
        <w:t></w:t>
      </w:r>
      <w:r w:rsidRPr="00AD1DF3">
        <w:rPr>
          <w:rFonts w:ascii="Times New Roman" w:eastAsia="Times New Roman" w:hAnsi="Times New Roman" w:cs="Times New Roman"/>
          <w:color w:val="3F3F3F"/>
          <w:sz w:val="14"/>
          <w:szCs w:val="14"/>
        </w:rPr>
        <w:t>        </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Участие в Краевой выставке рисунков «Мой прадед победитель»</w:t>
      </w:r>
    </w:p>
    <w:p w:rsidR="00AD1DF3" w:rsidRPr="00AD1DF3" w:rsidRDefault="00AD1DF3" w:rsidP="00AD1DF3">
      <w:pPr>
        <w:shd w:val="clear" w:color="auto" w:fill="FFFFFF"/>
        <w:spacing w:line="240" w:lineRule="auto"/>
        <w:ind w:left="720" w:hanging="360"/>
        <w:jc w:val="both"/>
        <w:rPr>
          <w:rFonts w:ascii="Helvetica" w:eastAsia="Times New Roman" w:hAnsi="Helvetica" w:cs="Helvetica"/>
          <w:color w:val="3F3F3F"/>
          <w:sz w:val="27"/>
          <w:szCs w:val="27"/>
        </w:rPr>
      </w:pPr>
      <w:r w:rsidRPr="00AD1DF3">
        <w:rPr>
          <w:rFonts w:ascii="Symbol" w:eastAsia="Times New Roman" w:hAnsi="Symbol" w:cs="Helvetica"/>
          <w:color w:val="3F3F3F"/>
          <w:sz w:val="24"/>
          <w:szCs w:val="24"/>
        </w:rPr>
        <w:t></w:t>
      </w:r>
      <w:r w:rsidRPr="00AD1DF3">
        <w:rPr>
          <w:rFonts w:ascii="Times New Roman" w:eastAsia="Times New Roman" w:hAnsi="Times New Roman" w:cs="Times New Roman"/>
          <w:color w:val="3F3F3F"/>
          <w:sz w:val="14"/>
          <w:szCs w:val="14"/>
        </w:rPr>
        <w:t>        </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День открытых дверей: «По местам партизанских боев» - (просмотр видео, фото-зарисовок»);</w:t>
      </w:r>
    </w:p>
    <w:p w:rsidR="00AD1DF3" w:rsidRPr="00AD1DF3" w:rsidRDefault="00AD1DF3" w:rsidP="00AD1DF3">
      <w:pPr>
        <w:shd w:val="clear" w:color="auto" w:fill="FFFFFF"/>
        <w:spacing w:line="240" w:lineRule="auto"/>
        <w:ind w:left="720" w:hanging="360"/>
        <w:jc w:val="both"/>
        <w:rPr>
          <w:rFonts w:ascii="Helvetica" w:eastAsia="Times New Roman" w:hAnsi="Helvetica" w:cs="Helvetica"/>
          <w:color w:val="3F3F3F"/>
          <w:sz w:val="27"/>
          <w:szCs w:val="27"/>
        </w:rPr>
      </w:pPr>
      <w:r w:rsidRPr="00AD1DF3">
        <w:rPr>
          <w:rFonts w:ascii="Symbol" w:eastAsia="Times New Roman" w:hAnsi="Symbol" w:cs="Helvetica"/>
          <w:color w:val="3F3F3F"/>
          <w:sz w:val="24"/>
          <w:szCs w:val="24"/>
        </w:rPr>
        <w:t></w:t>
      </w:r>
      <w:r w:rsidRPr="00AD1DF3">
        <w:rPr>
          <w:rFonts w:ascii="Times New Roman" w:eastAsia="Times New Roman" w:hAnsi="Times New Roman" w:cs="Times New Roman"/>
          <w:color w:val="3F3F3F"/>
          <w:sz w:val="14"/>
          <w:szCs w:val="14"/>
        </w:rPr>
        <w:t>        </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Недели патриотического воспитания «И помнит мир спасенный».</w:t>
      </w:r>
    </w:p>
    <w:p w:rsidR="00AD1DF3" w:rsidRPr="00AD1DF3" w:rsidRDefault="00AD1DF3" w:rsidP="00AD1DF3">
      <w:pPr>
        <w:shd w:val="clear" w:color="auto" w:fill="FFFFFF"/>
        <w:spacing w:line="240" w:lineRule="auto"/>
        <w:ind w:left="720" w:hanging="360"/>
        <w:jc w:val="both"/>
        <w:rPr>
          <w:rFonts w:ascii="Helvetica" w:eastAsia="Times New Roman" w:hAnsi="Helvetica" w:cs="Helvetica"/>
          <w:color w:val="3F3F3F"/>
          <w:sz w:val="27"/>
          <w:szCs w:val="27"/>
        </w:rPr>
      </w:pPr>
      <w:r w:rsidRPr="00AD1DF3">
        <w:rPr>
          <w:rFonts w:ascii="Symbol" w:eastAsia="Times New Roman" w:hAnsi="Symbol" w:cs="Helvetica"/>
          <w:color w:val="3F3F3F"/>
          <w:sz w:val="24"/>
          <w:szCs w:val="24"/>
        </w:rPr>
        <w:t></w:t>
      </w:r>
      <w:r w:rsidRPr="00AD1DF3">
        <w:rPr>
          <w:rFonts w:ascii="Times New Roman" w:eastAsia="Times New Roman" w:hAnsi="Times New Roman" w:cs="Times New Roman"/>
          <w:color w:val="3F3F3F"/>
          <w:sz w:val="14"/>
          <w:szCs w:val="14"/>
        </w:rPr>
        <w:t>        </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Районная выставка декоративно-прикладного творчества «Встречаем День Победы» посвященный 75-ой годовщине Победы в ВОВ 1941-1945г. (март)</w:t>
      </w:r>
    </w:p>
    <w:p w:rsidR="00AD1DF3" w:rsidRPr="00AD1DF3" w:rsidRDefault="00AD1DF3" w:rsidP="00AD1DF3">
      <w:pPr>
        <w:shd w:val="clear" w:color="auto" w:fill="FFFFFF"/>
        <w:spacing w:line="240" w:lineRule="auto"/>
        <w:ind w:left="720" w:hanging="360"/>
        <w:jc w:val="both"/>
        <w:rPr>
          <w:rFonts w:ascii="Helvetica" w:eastAsia="Times New Roman" w:hAnsi="Helvetica" w:cs="Helvetica"/>
          <w:color w:val="3F3F3F"/>
          <w:sz w:val="27"/>
          <w:szCs w:val="27"/>
        </w:rPr>
      </w:pPr>
      <w:r w:rsidRPr="00AD1DF3">
        <w:rPr>
          <w:rFonts w:ascii="Symbol" w:eastAsia="Times New Roman" w:hAnsi="Symbol" w:cs="Helvetica"/>
          <w:color w:val="3F3F3F"/>
          <w:sz w:val="24"/>
          <w:szCs w:val="24"/>
        </w:rPr>
        <w:t></w:t>
      </w:r>
      <w:r w:rsidRPr="00AD1DF3">
        <w:rPr>
          <w:rFonts w:ascii="Times New Roman" w:eastAsia="Times New Roman" w:hAnsi="Times New Roman" w:cs="Times New Roman"/>
          <w:color w:val="3F3F3F"/>
          <w:sz w:val="14"/>
          <w:szCs w:val="14"/>
        </w:rPr>
        <w:t>        </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Акция «Окно Победы»</w:t>
      </w:r>
    </w:p>
    <w:p w:rsidR="00AD1DF3" w:rsidRPr="00AD1DF3" w:rsidRDefault="00AD1DF3" w:rsidP="00AD1DF3">
      <w:pPr>
        <w:shd w:val="clear" w:color="auto" w:fill="FFFFFF"/>
        <w:spacing w:after="0" w:line="240" w:lineRule="auto"/>
        <w:jc w:val="both"/>
        <w:rPr>
          <w:rFonts w:ascii="Helvetica" w:eastAsia="Times New Roman" w:hAnsi="Helvetica" w:cs="Helvetica"/>
          <w:color w:val="3F3F3F"/>
          <w:sz w:val="27"/>
          <w:szCs w:val="27"/>
        </w:rPr>
      </w:pPr>
      <w:r w:rsidRPr="00AD1DF3">
        <w:rPr>
          <w:rFonts w:ascii="Helvetica" w:eastAsia="Times New Roman" w:hAnsi="Helvetica" w:cs="Helvetica"/>
          <w:b/>
          <w:bCs/>
          <w:i/>
          <w:iCs/>
          <w:color w:val="3F3F3F"/>
          <w:sz w:val="24"/>
          <w:szCs w:val="24"/>
        </w:rPr>
        <w:lastRenderedPageBreak/>
        <w:t>Спортивные праздники, соревнования по настольному теннису посвященные праздничным датам:</w:t>
      </w:r>
    </w:p>
    <w:p w:rsidR="00AD1DF3" w:rsidRPr="00AD1DF3" w:rsidRDefault="00AD1DF3" w:rsidP="00AD1DF3">
      <w:pPr>
        <w:numPr>
          <w:ilvl w:val="0"/>
          <w:numId w:val="5"/>
        </w:numPr>
        <w:shd w:val="clear" w:color="auto" w:fill="FFFFFF"/>
        <w:spacing w:before="100" w:beforeAutospacing="1" w:line="240" w:lineRule="auto"/>
        <w:ind w:left="480"/>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Праздник здоровья «Движение – это жизнь» (октябрь)</w:t>
      </w:r>
    </w:p>
    <w:p w:rsidR="00AD1DF3" w:rsidRPr="00AD1DF3" w:rsidRDefault="00AD1DF3" w:rsidP="00AD1DF3">
      <w:pPr>
        <w:numPr>
          <w:ilvl w:val="0"/>
          <w:numId w:val="5"/>
        </w:numPr>
        <w:shd w:val="clear" w:color="auto" w:fill="FFFFFF"/>
        <w:spacing w:before="100" w:beforeAutospacing="1" w:line="240" w:lineRule="auto"/>
        <w:ind w:left="480"/>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Соревнования по настольному теннису на личное первенство «Вперед к победе» (ноябрь)</w:t>
      </w:r>
    </w:p>
    <w:p w:rsidR="00AD1DF3" w:rsidRPr="00AD1DF3" w:rsidRDefault="00AD1DF3" w:rsidP="00AD1DF3">
      <w:pPr>
        <w:numPr>
          <w:ilvl w:val="0"/>
          <w:numId w:val="5"/>
        </w:numPr>
        <w:shd w:val="clear" w:color="auto" w:fill="FFFFFF"/>
        <w:spacing w:before="100" w:beforeAutospacing="1" w:line="240" w:lineRule="auto"/>
        <w:ind w:left="480"/>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Спортивные соревнования по настольному теннису «Спорт и мы» (январь);</w:t>
      </w:r>
    </w:p>
    <w:p w:rsidR="00AD1DF3" w:rsidRPr="00AD1DF3" w:rsidRDefault="00AD1DF3" w:rsidP="00AD1DF3">
      <w:pPr>
        <w:numPr>
          <w:ilvl w:val="0"/>
          <w:numId w:val="5"/>
        </w:numPr>
        <w:shd w:val="clear" w:color="auto" w:fill="FFFFFF"/>
        <w:spacing w:before="100" w:beforeAutospacing="1" w:line="240" w:lineRule="auto"/>
        <w:ind w:left="480"/>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Соревнования по настольному теннису, посвященные Дню защитника Отечества (личное первенство: юноши, девушки) (февраль)</w:t>
      </w:r>
    </w:p>
    <w:p w:rsidR="00AD1DF3" w:rsidRPr="00AD1DF3" w:rsidRDefault="00AD1DF3" w:rsidP="00AD1DF3">
      <w:pPr>
        <w:shd w:val="clear" w:color="auto" w:fill="FFFFFF"/>
        <w:spacing w:after="0" w:line="240" w:lineRule="auto"/>
        <w:ind w:left="720"/>
        <w:jc w:val="both"/>
        <w:rPr>
          <w:rFonts w:ascii="Helvetica" w:eastAsia="Times New Roman" w:hAnsi="Helvetica" w:cs="Helvetica"/>
          <w:color w:val="3F3F3F"/>
          <w:sz w:val="27"/>
          <w:szCs w:val="27"/>
        </w:rPr>
      </w:pPr>
      <w:r w:rsidRPr="00AD1DF3">
        <w:rPr>
          <w:rFonts w:ascii="Helvetica" w:eastAsia="Times New Roman" w:hAnsi="Helvetica" w:cs="Helvetica"/>
          <w:b/>
          <w:bCs/>
          <w:i/>
          <w:iCs/>
          <w:color w:val="3F3F3F"/>
          <w:sz w:val="24"/>
          <w:szCs w:val="24"/>
        </w:rPr>
        <w:t>Творческие   недели:</w:t>
      </w:r>
    </w:p>
    <w:p w:rsidR="00AD1DF3" w:rsidRPr="00AD1DF3" w:rsidRDefault="00AD1DF3" w:rsidP="00AD1DF3">
      <w:pPr>
        <w:shd w:val="clear" w:color="auto" w:fill="FFFFFF"/>
        <w:spacing w:line="240" w:lineRule="auto"/>
        <w:ind w:left="720" w:hanging="360"/>
        <w:jc w:val="both"/>
        <w:rPr>
          <w:rFonts w:ascii="Helvetica" w:eastAsia="Times New Roman" w:hAnsi="Helvetica" w:cs="Helvetica"/>
          <w:color w:val="3F3F3F"/>
          <w:sz w:val="27"/>
          <w:szCs w:val="27"/>
        </w:rPr>
      </w:pPr>
      <w:r w:rsidRPr="00AD1DF3">
        <w:rPr>
          <w:rFonts w:ascii="Symbol" w:eastAsia="Times New Roman" w:hAnsi="Symbol" w:cs="Helvetica"/>
          <w:color w:val="3F3F3F"/>
          <w:sz w:val="24"/>
          <w:szCs w:val="24"/>
        </w:rPr>
        <w:t></w:t>
      </w:r>
      <w:r w:rsidRPr="00AD1DF3">
        <w:rPr>
          <w:rFonts w:ascii="Times New Roman" w:eastAsia="Times New Roman" w:hAnsi="Times New Roman" w:cs="Times New Roman"/>
          <w:color w:val="3F3F3F"/>
          <w:sz w:val="14"/>
          <w:szCs w:val="14"/>
        </w:rPr>
        <w:t>        </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«Отражение осени»</w:t>
      </w:r>
    </w:p>
    <w:p w:rsidR="00AD1DF3" w:rsidRPr="00AD1DF3" w:rsidRDefault="00AD1DF3" w:rsidP="00AD1DF3">
      <w:pPr>
        <w:shd w:val="clear" w:color="auto" w:fill="FFFFFF"/>
        <w:spacing w:line="240" w:lineRule="auto"/>
        <w:ind w:left="720" w:hanging="360"/>
        <w:jc w:val="both"/>
        <w:rPr>
          <w:rFonts w:ascii="Helvetica" w:eastAsia="Times New Roman" w:hAnsi="Helvetica" w:cs="Helvetica"/>
          <w:color w:val="3F3F3F"/>
          <w:sz w:val="27"/>
          <w:szCs w:val="27"/>
        </w:rPr>
      </w:pPr>
      <w:r w:rsidRPr="00AD1DF3">
        <w:rPr>
          <w:rFonts w:ascii="Symbol" w:eastAsia="Times New Roman" w:hAnsi="Symbol" w:cs="Helvetica"/>
          <w:color w:val="3F3F3F"/>
          <w:sz w:val="24"/>
          <w:szCs w:val="24"/>
        </w:rPr>
        <w:t></w:t>
      </w:r>
      <w:r w:rsidRPr="00AD1DF3">
        <w:rPr>
          <w:rFonts w:ascii="Times New Roman" w:eastAsia="Times New Roman" w:hAnsi="Times New Roman" w:cs="Times New Roman"/>
          <w:color w:val="3F3F3F"/>
          <w:sz w:val="14"/>
          <w:szCs w:val="14"/>
        </w:rPr>
        <w:t>        </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«Народная игрушка»</w:t>
      </w:r>
    </w:p>
    <w:p w:rsidR="00AD1DF3" w:rsidRPr="00AD1DF3" w:rsidRDefault="00AD1DF3" w:rsidP="00AD1DF3">
      <w:pPr>
        <w:shd w:val="clear" w:color="auto" w:fill="FFFFFF"/>
        <w:spacing w:line="240" w:lineRule="auto"/>
        <w:ind w:left="720" w:hanging="360"/>
        <w:jc w:val="both"/>
        <w:rPr>
          <w:rFonts w:ascii="Helvetica" w:eastAsia="Times New Roman" w:hAnsi="Helvetica" w:cs="Helvetica"/>
          <w:color w:val="3F3F3F"/>
          <w:sz w:val="27"/>
          <w:szCs w:val="27"/>
        </w:rPr>
      </w:pPr>
      <w:r w:rsidRPr="00AD1DF3">
        <w:rPr>
          <w:rFonts w:ascii="Symbol" w:eastAsia="Times New Roman" w:hAnsi="Symbol" w:cs="Helvetica"/>
          <w:color w:val="3F3F3F"/>
          <w:sz w:val="24"/>
          <w:szCs w:val="24"/>
        </w:rPr>
        <w:t></w:t>
      </w:r>
      <w:r w:rsidRPr="00AD1DF3">
        <w:rPr>
          <w:rFonts w:ascii="Times New Roman" w:eastAsia="Times New Roman" w:hAnsi="Times New Roman" w:cs="Times New Roman"/>
          <w:color w:val="3F3F3F"/>
          <w:sz w:val="14"/>
          <w:szCs w:val="14"/>
        </w:rPr>
        <w:t>        </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«Декоративная роспись»</w:t>
      </w:r>
    </w:p>
    <w:p w:rsidR="00AD1DF3" w:rsidRPr="00AD1DF3" w:rsidRDefault="00AD1DF3" w:rsidP="00AD1DF3">
      <w:pPr>
        <w:numPr>
          <w:ilvl w:val="0"/>
          <w:numId w:val="6"/>
        </w:numPr>
        <w:shd w:val="clear" w:color="auto" w:fill="FFFFFF"/>
        <w:spacing w:before="100" w:beforeAutospacing="1" w:line="240" w:lineRule="auto"/>
        <w:ind w:left="480"/>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«Рождественские фантазии»</w:t>
      </w:r>
    </w:p>
    <w:p w:rsidR="00AD1DF3" w:rsidRPr="00AD1DF3" w:rsidRDefault="00AD1DF3" w:rsidP="00AD1DF3">
      <w:pPr>
        <w:shd w:val="clear" w:color="auto" w:fill="FFFFFF"/>
        <w:spacing w:after="0" w:line="240" w:lineRule="auto"/>
        <w:ind w:firstLine="708"/>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Творческие недели вылились в </w:t>
      </w:r>
      <w:r w:rsidRPr="00AD1DF3">
        <w:rPr>
          <w:rFonts w:ascii="Helvetica" w:eastAsia="Times New Roman" w:hAnsi="Helvetica" w:cs="Helvetica"/>
          <w:b/>
          <w:bCs/>
          <w:color w:val="3F3F3F"/>
          <w:sz w:val="24"/>
          <w:szCs w:val="24"/>
        </w:rPr>
        <w:t>выставки рисунков и работ декоративно-прикладного творчества:</w:t>
      </w:r>
    </w:p>
    <w:p w:rsidR="00AD1DF3" w:rsidRPr="00AD1DF3" w:rsidRDefault="00AD1DF3" w:rsidP="00AD1DF3">
      <w:pPr>
        <w:shd w:val="clear" w:color="auto" w:fill="FFFFFF"/>
        <w:spacing w:after="0" w:line="240" w:lineRule="auto"/>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выставка рисунков «Золотая осень»,</w:t>
      </w:r>
    </w:p>
    <w:p w:rsidR="00AD1DF3" w:rsidRPr="00AD1DF3" w:rsidRDefault="00AD1DF3" w:rsidP="00AD1DF3">
      <w:pPr>
        <w:shd w:val="clear" w:color="auto" w:fill="FFFFFF"/>
        <w:spacing w:after="0" w:line="240" w:lineRule="auto"/>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выставка детских работ</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из природного материала «Мелодия Осени» (октябрь);</w:t>
      </w:r>
    </w:p>
    <w:p w:rsidR="00AD1DF3" w:rsidRPr="00AD1DF3" w:rsidRDefault="00AD1DF3" w:rsidP="00AD1DF3">
      <w:pPr>
        <w:shd w:val="clear" w:color="auto" w:fill="FFFFFF"/>
        <w:spacing w:after="0" w:line="240" w:lineRule="auto"/>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Выставка работ «Ярмарка народных ремесел» (ноябрь)</w:t>
      </w:r>
    </w:p>
    <w:p w:rsidR="00AD1DF3" w:rsidRPr="00AD1DF3" w:rsidRDefault="00AD1DF3" w:rsidP="00AD1DF3">
      <w:pPr>
        <w:shd w:val="clear" w:color="auto" w:fill="FFFFFF"/>
        <w:spacing w:after="0" w:line="240" w:lineRule="auto"/>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выставка детских работ «Чудеса своими руками» (декабрь),</w:t>
      </w:r>
    </w:p>
    <w:p w:rsidR="00AD1DF3" w:rsidRPr="00AD1DF3" w:rsidRDefault="00AD1DF3" w:rsidP="00AD1DF3">
      <w:pPr>
        <w:shd w:val="clear" w:color="auto" w:fill="FFFFFF"/>
        <w:spacing w:after="0" w:line="240" w:lineRule="auto"/>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первый этап районной выставки декоративно-прикладного творчества,</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посвященной 75-летию Великой Победы в Великой Отечественной войне  «О подвиге, о доблести, о славе»</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(март).  </w:t>
      </w:r>
    </w:p>
    <w:p w:rsidR="00AD1DF3" w:rsidRPr="00AD1DF3" w:rsidRDefault="00AD1DF3" w:rsidP="00AD1DF3">
      <w:pPr>
        <w:shd w:val="clear" w:color="auto" w:fill="FFFFFF"/>
        <w:spacing w:after="0" w:line="240" w:lineRule="auto"/>
        <w:ind w:firstLine="708"/>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Лучшие работы затем были представлены на районных выставках:</w:t>
      </w:r>
    </w:p>
    <w:p w:rsidR="00AD1DF3" w:rsidRPr="00AD1DF3" w:rsidRDefault="00AD1DF3" w:rsidP="00AD1DF3">
      <w:pPr>
        <w:shd w:val="clear" w:color="auto" w:fill="FFFFFF"/>
        <w:spacing w:after="0" w:line="240" w:lineRule="auto"/>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выставка</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рисунков и работ из природного материала   «Чародейка Осень»,</w:t>
      </w:r>
    </w:p>
    <w:p w:rsidR="00AD1DF3" w:rsidRPr="00AD1DF3" w:rsidRDefault="00AD1DF3" w:rsidP="00AD1DF3">
      <w:pPr>
        <w:shd w:val="clear" w:color="auto" w:fill="FFFFFF"/>
        <w:spacing w:after="0" w:line="240" w:lineRule="auto"/>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выставка декоративно-прикладного творчества "Рождественская сказка",</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районная выставка декоративно-прикладного творчества «Встречаем День Победы», посвященный 75-ой годовщине Победы в ВОВ 1941-1945г. (март).</w:t>
      </w:r>
    </w:p>
    <w:p w:rsidR="00AD1DF3" w:rsidRPr="00AD1DF3" w:rsidRDefault="00AD1DF3" w:rsidP="00AD1DF3">
      <w:pPr>
        <w:shd w:val="clear" w:color="auto" w:fill="FFFFFF"/>
        <w:spacing w:after="0" w:line="311" w:lineRule="atLeast"/>
        <w:ind w:firstLine="708"/>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Активное участие приняли ребята в краевых выставках рисунков</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«Охрана труда глазами детей» (ноябрь),</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«Рыцари дорожной безопасности» (февраль); «Мой прадед победитель» (февраль), выставке декоративно прикладного творчества Город мастеров «Достань свою звезду» (март), в межрайонной выставке «Журавль –птица мира» ( март).</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В кружках учреждения прошли тематические выставки декоративно-прикладного творчества: «Мой красочный мир», «Мелодия осени», «Цветами улыбается планета», «Мы рисуем пластилином разноцветные картины!»,</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«Фантазии полёт и рук творенье…», «Дыхание зимы»,</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«Весна-подружка, цветущая красавица!</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Лучшие работы так же продолжили своё участие в дистанционных конкурсах-выставках организованных на Творческих сайтах</w:t>
      </w:r>
      <w:r w:rsidRPr="00AD1DF3">
        <w:rPr>
          <w:rFonts w:ascii="Helvetica" w:eastAsia="Times New Roman" w:hAnsi="Helvetica" w:cs="Helvetica"/>
          <w:color w:val="3F3F3F"/>
          <w:sz w:val="27"/>
          <w:szCs w:val="27"/>
        </w:rPr>
        <w:t> </w:t>
      </w:r>
      <w:hyperlink r:id="rId14" w:history="1">
        <w:r w:rsidRPr="00AD1DF3">
          <w:rPr>
            <w:rFonts w:ascii="Helvetica" w:eastAsia="Times New Roman" w:hAnsi="Helvetica" w:cs="Helvetica"/>
            <w:sz w:val="24"/>
            <w:szCs w:val="24"/>
          </w:rPr>
          <w:t>info@palitra-rad.ru</w:t>
        </w:r>
      </w:hyperlink>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г.Уфа, Всероссийского Центра гражданских и молодёжных инициатив «Идея» г. Оренбургаhttp://centrideia.ru/node/vserossiyskie-konkursy-dlya-vospitannikov-dou-obuchayushchihsya-i-pedagogicheskih-rabotnikov.</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lastRenderedPageBreak/>
        <w:t>        Многие работы были оценены профессиональным жюри, кружковцы награждены грамотами, дипломами (на районном уровне – 185 грамот, межрайонном уровне – 7 грамот и дипломов, на краевом уровне – 11 дипломов, на всероссийском уровне 35 дипломов).</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За активное участие воспитанников, за высокий художественный уровень творческих работ, за подготовку победителей и призеров российских, международных дистанционных конкурсов педагоги дополнительного образования   отмечены сертификатами и благодарственными письмами  от организаторов конкурсов:</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Педагоги Башкирцева Н.В., Выхованец Е.В. награждены благодарственными письмами за  высокий художественный уровень творческих работ призеров всероссийских конкурсов и активное участие воспитанников во всероссийских  конкурсах.</w:t>
      </w:r>
    </w:p>
    <w:p w:rsidR="00AD1DF3" w:rsidRPr="00AD1DF3" w:rsidRDefault="00AD1DF3" w:rsidP="00AD1DF3">
      <w:pPr>
        <w:shd w:val="clear" w:color="auto" w:fill="FFFFFF"/>
        <w:spacing w:after="0" w:line="311" w:lineRule="atLeast"/>
        <w:ind w:firstLine="708"/>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Благодарственным письмом награждена Сидоренко Т.М. за подготовку учащихся и творческий подход работы с фотографией во</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Всероссийском конкурсе-выставке фотографии «В объективе фантазии».</w:t>
      </w:r>
    </w:p>
    <w:p w:rsidR="00AD1DF3" w:rsidRPr="00AD1DF3" w:rsidRDefault="00AD1DF3" w:rsidP="00AD1DF3">
      <w:pPr>
        <w:shd w:val="clear" w:color="auto" w:fill="FFFFFF"/>
        <w:spacing w:after="0" w:line="311" w:lineRule="atLeast"/>
        <w:ind w:firstLine="708"/>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Воспитанники Сидоренко А.И. регулярно принимает участие в районных и межрайонных соревнованиях по настольному теннису и занимает призовые места. Открытое первенство МБУ ДО «ДЮСШ с. Веденка» по настольному теннису. Открытый районный турнир по настольному теннису «Наследие», посвященный памяти тренеров и спортсменов Дальнереченского муниципального района. Межмуниципальный Открытый турнир   по настольному теннису Лесозаводского городского округа на личное первенство (команды школ Кировского района, Лесозаводского городского округа, МБУ ДО «ДДТ с. Ракитное» Дальнереченского муниципального района).</w:t>
      </w:r>
    </w:p>
    <w:p w:rsidR="00AD1DF3" w:rsidRPr="00AD1DF3" w:rsidRDefault="00AD1DF3" w:rsidP="00AD1DF3">
      <w:pPr>
        <w:shd w:val="clear" w:color="auto" w:fill="FFFFFF"/>
        <w:spacing w:after="0" w:line="240" w:lineRule="auto"/>
        <w:ind w:firstLine="708"/>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Награждены Дипломами «За профессиональное мастерство в подготовке призёров конкурса-выставки декоративно-прикладное творчества «Город мастеров» Краевого фестиваля талантов «Достань свою звезду!» педагоги Башкирцева Н.В., Бортникова Л.М., Выхованец Е.В., Корягина Л.П., Ламбантова Л.В. Кружковцы педагога Цыгуновой И.М.  приняли участие  во Всероссийском экологическом уроке «Разделяй с нами», «Моря России: сохранение морских экосистем» и были награждены дипломами и Благодарственными письмами.</w:t>
      </w:r>
    </w:p>
    <w:p w:rsidR="00AD1DF3" w:rsidRPr="00AD1DF3" w:rsidRDefault="00AD1DF3" w:rsidP="00AD1DF3">
      <w:pPr>
        <w:shd w:val="clear" w:color="auto" w:fill="FFFFFF"/>
        <w:spacing w:after="0" w:line="311" w:lineRule="atLeast"/>
        <w:ind w:firstLine="708"/>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w:t>
      </w:r>
    </w:p>
    <w:p w:rsidR="00AD1DF3" w:rsidRPr="00AD1DF3" w:rsidRDefault="00AD1DF3" w:rsidP="00AD1DF3">
      <w:pPr>
        <w:shd w:val="clear" w:color="auto" w:fill="FFFFFF"/>
        <w:spacing w:after="0" w:line="240" w:lineRule="auto"/>
        <w:ind w:firstLine="708"/>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Терехин Михаил Викторович награжден Сертификатом за участие в организации международной образовательной акции «Тест по истории Отечества».</w:t>
      </w:r>
    </w:p>
    <w:p w:rsidR="00AD1DF3" w:rsidRPr="00AD1DF3" w:rsidRDefault="00AD1DF3" w:rsidP="00AD1DF3">
      <w:pPr>
        <w:shd w:val="clear" w:color="auto" w:fill="FFFFFF"/>
        <w:spacing w:after="0" w:line="240" w:lineRule="auto"/>
        <w:ind w:firstLine="708"/>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Команда МОБУ «СОШ с. Сальское» (Цыгунова И.М., Терёхина В.Н., Фролова М.В.) награждены Дипломом Лауреата конкурса «Мой Пушкин» за участие в организации Фестиваля современных образовательных технологий.</w:t>
      </w:r>
    </w:p>
    <w:p w:rsidR="00AD1DF3" w:rsidRPr="00AD1DF3" w:rsidRDefault="00AD1DF3" w:rsidP="00AD1DF3">
      <w:pPr>
        <w:shd w:val="clear" w:color="auto" w:fill="FFFFFF"/>
        <w:spacing w:after="0" w:line="311" w:lineRule="atLeast"/>
        <w:ind w:firstLine="709"/>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В целях профилактики</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противодействия распространению экстремистской и террористической идеологии в молодежной среде» с детьми на кружках были проведены следующие мероприятия:</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Беседы: «Экстремизм - угроза человечеству</w:t>
      </w:r>
      <w:r w:rsidRPr="00AD1DF3">
        <w:rPr>
          <w:rFonts w:ascii="Helvetica" w:eastAsia="Times New Roman" w:hAnsi="Helvetica" w:cs="Helvetica"/>
          <w:b/>
          <w:bCs/>
          <w:color w:val="3F3F3F"/>
          <w:sz w:val="24"/>
          <w:szCs w:val="24"/>
        </w:rPr>
        <w:t>!»,</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«Уголовная и административная ответственность за экстремистскую деятельность», «Правила безопасности в случае возникновения экстремальных ситуаций».</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Недели: «Неделя правовых знаний»,</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«Неделя профилактики экстремизма» (посвященные памяти жертв борьбы с терроризмом),</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lastRenderedPageBreak/>
        <w:t>Урок права «Экстремизм и терроризм. Административная и уголовная ответственность за проявление экстремизма».</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Систематически проводились инструктажи с обучающимися по темам:</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«Действия при обнаружении подозрительных взрывоопасных предметов»;</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«Действия при угрозе террористического акта»;</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«Правила поведения и порядок действий, если вас захватили в заложники».</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 Проведены тренировки по эвакуации детей и работников на случай возникновения ЧС согласно плану эвакуации.</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Оформлен стенд «Антитеррор».</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Для повышение уровня правосознания обучающихся и внедрение образцов антикоррупционного поведения были организованы и проведены:</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беседы: «Коррупция как противоправное действие», «Причины коррупции их преодоление»; просмотр фильмов антикоррупционной направленности на портале «Российская электронная школа»; конкурс плакатов «Сказать коррупции: «Нет!».</w:t>
      </w:r>
    </w:p>
    <w:p w:rsidR="00AD1DF3" w:rsidRPr="00AD1DF3" w:rsidRDefault="00AD1DF3" w:rsidP="00AD1DF3">
      <w:pPr>
        <w:shd w:val="clear" w:color="auto" w:fill="FFFFFF"/>
        <w:spacing w:before="30" w:after="30" w:line="311" w:lineRule="atLeast"/>
        <w:ind w:firstLine="708"/>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Каждый год с обучающимися МБУ ДО «ДДТ с. Ракитное» разных возрастных категорий ведется профилактическая работа по пожарной безопасности. </w:t>
      </w:r>
    </w:p>
    <w:p w:rsidR="00AD1DF3" w:rsidRPr="00AD1DF3" w:rsidRDefault="00AD1DF3" w:rsidP="00AD1DF3">
      <w:pPr>
        <w:shd w:val="clear" w:color="auto" w:fill="FFFFFF"/>
        <w:spacing w:before="30" w:after="3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Направления деятельности:</w:t>
      </w:r>
    </w:p>
    <w:p w:rsidR="00AD1DF3" w:rsidRPr="00AD1DF3" w:rsidRDefault="00AD1DF3" w:rsidP="00AD1DF3">
      <w:pPr>
        <w:shd w:val="clear" w:color="auto" w:fill="FFFFFF"/>
        <w:spacing w:before="30" w:after="3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1. Формирование общественного сознания и гражданской позиции подрастающего поколения в области пожарной безопасности</w:t>
      </w:r>
    </w:p>
    <w:p w:rsidR="00AD1DF3" w:rsidRPr="00AD1DF3" w:rsidRDefault="00AD1DF3" w:rsidP="00AD1DF3">
      <w:pPr>
        <w:shd w:val="clear" w:color="auto" w:fill="FFFFFF"/>
        <w:spacing w:before="30" w:after="3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2. Организация массовых мероприятий по профилактике пожарной безопасности.</w:t>
      </w:r>
    </w:p>
    <w:p w:rsidR="00AD1DF3" w:rsidRPr="00AD1DF3" w:rsidRDefault="00AD1DF3" w:rsidP="00AD1DF3">
      <w:pPr>
        <w:shd w:val="clear" w:color="auto" w:fill="FFFFFF"/>
        <w:spacing w:before="30" w:after="3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Для детей оформлен уголок «Пожарная безопасность».</w:t>
      </w:r>
    </w:p>
    <w:p w:rsidR="00AD1DF3" w:rsidRPr="00AD1DF3" w:rsidRDefault="00AD1DF3" w:rsidP="00AD1DF3">
      <w:pPr>
        <w:shd w:val="clear" w:color="auto" w:fill="FFFFFF"/>
        <w:spacing w:before="30" w:after="3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В течение года проводились эвакуационные учения с обучающимися на случай возникновения пожара в здании Дома детского творчества,</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Проведены тематические беседы:</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1. От чего происходят пожары.</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2. Первичные средства тушения пожара.</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3. Правила пожарной безопасности в учебных кабинетах. Действия при пожаре.</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Конкурсные обучающие мероприятия: «Огонь – друг, огонь, враг». «Кошкин дом».</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Проведен конкурс рисунков и плакатов «Пусть каждый знает, что огонь опасен!», «Берегите лес от огня!».</w:t>
      </w:r>
    </w:p>
    <w:p w:rsidR="00AD1DF3" w:rsidRPr="00AD1DF3" w:rsidRDefault="00AD1DF3" w:rsidP="00AD1DF3">
      <w:pPr>
        <w:shd w:val="clear" w:color="auto" w:fill="FFFFFF"/>
        <w:spacing w:after="0" w:line="240" w:lineRule="auto"/>
        <w:ind w:left="256" w:firstLine="708"/>
        <w:jc w:val="both"/>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                                                    Работа с родителями</w:t>
      </w:r>
    </w:p>
    <w:p w:rsidR="00AD1DF3" w:rsidRPr="00AD1DF3" w:rsidRDefault="00AD1DF3" w:rsidP="00AD1DF3">
      <w:pPr>
        <w:shd w:val="clear" w:color="auto" w:fill="FFFFFF"/>
        <w:spacing w:after="0" w:line="240" w:lineRule="auto"/>
        <w:ind w:left="256" w:firstLine="708"/>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Актуальным стало взаимодействие семьи и Дома детского творчества в интересах развития личности ребенка. В сотрудничестве с родителями педагоги видят большие воспитательные возможности.</w:t>
      </w:r>
    </w:p>
    <w:p w:rsidR="00AD1DF3" w:rsidRPr="00AD1DF3" w:rsidRDefault="00AD1DF3" w:rsidP="00AD1DF3">
      <w:pPr>
        <w:shd w:val="clear" w:color="auto" w:fill="FFFFFF"/>
        <w:spacing w:after="0" w:line="311" w:lineRule="atLeast"/>
        <w:ind w:firstLine="708"/>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Без помощи семьи ни одно образовательное учреждение не может обеспечить высоких результатов воспитания. В этом контексте семья по отношению к учреждению дополнительного образования выступает уже не только как потребитель и социальный заказчик, но и, что очень важно, в роли партнера.</w:t>
      </w:r>
    </w:p>
    <w:p w:rsidR="00AD1DF3" w:rsidRPr="00AD1DF3" w:rsidRDefault="00AD1DF3" w:rsidP="00AD1DF3">
      <w:pPr>
        <w:shd w:val="clear" w:color="auto" w:fill="FFFFFF"/>
        <w:spacing w:after="0" w:line="311" w:lineRule="atLeast"/>
        <w:ind w:firstLine="708"/>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Размещены информационные стенды для родителей «Для вас, родители» в ДДТ, в МОБУ «СОШ с. Ракитное», выпущена газета «Радуга творчества» и размещена на сайте МБУ ДО «ДДТ с. Ракитное».</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Для родителей на</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  сайте</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https://админка25.навигатор.дети/admin/ размещены</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 xml:space="preserve">все реализуемые программы  и  детские объединения ДДТ. Родители могут дистанционно записать </w:t>
      </w:r>
      <w:r w:rsidRPr="00AD1DF3">
        <w:rPr>
          <w:rFonts w:ascii="Helvetica" w:eastAsia="Times New Roman" w:hAnsi="Helvetica" w:cs="Helvetica"/>
          <w:color w:val="3F3F3F"/>
          <w:sz w:val="24"/>
          <w:szCs w:val="24"/>
        </w:rPr>
        <w:lastRenderedPageBreak/>
        <w:t>своего ребенка в кружок и следить за его посещаемостью, оставлять свои пожелания и замечания.</w:t>
      </w:r>
    </w:p>
    <w:p w:rsidR="00AD1DF3" w:rsidRPr="00AD1DF3" w:rsidRDefault="00AD1DF3" w:rsidP="00AD1DF3">
      <w:pPr>
        <w:shd w:val="clear" w:color="auto" w:fill="FFFFFF"/>
        <w:spacing w:after="0" w:line="311" w:lineRule="atLeast"/>
        <w:ind w:left="256" w:firstLine="708"/>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Для решения ряда педагогических задач педагоги привлекали родителей (законных представителей) к делам и проблемам кружков, разработали программу «Семья», организовывали совместную деятельность с целью повышение педагогической культуры родителей (законных представителей); создания информационного пространства, поиска новых путей привлечения семьи к участию в учебно-воспитательном процессе.</w:t>
      </w:r>
    </w:p>
    <w:p w:rsidR="00AD1DF3" w:rsidRPr="00AD1DF3" w:rsidRDefault="00AD1DF3" w:rsidP="00AD1DF3">
      <w:pPr>
        <w:shd w:val="clear" w:color="auto" w:fill="FFFFFF"/>
        <w:spacing w:after="0" w:line="311" w:lineRule="atLeast"/>
        <w:ind w:left="256" w:firstLine="708"/>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В течение 2019-2020 учебного года были проведены следующие мероприятия:</w:t>
      </w:r>
    </w:p>
    <w:p w:rsidR="00AD1DF3" w:rsidRPr="00AD1DF3" w:rsidRDefault="00AD1DF3" w:rsidP="00AD1DF3">
      <w:pPr>
        <w:shd w:val="clear" w:color="auto" w:fill="FFFFFF"/>
        <w:spacing w:after="0" w:line="311" w:lineRule="atLeast"/>
        <w:ind w:left="256" w:firstLine="708"/>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В сентябре прошел праздник «День открытых дверей: «Волшебная страна ДДТ»;</w:t>
      </w:r>
    </w:p>
    <w:p w:rsidR="00AD1DF3" w:rsidRPr="00AD1DF3" w:rsidRDefault="00AD1DF3" w:rsidP="00AD1DF3">
      <w:pPr>
        <w:shd w:val="clear" w:color="auto" w:fill="FFFFFF"/>
        <w:spacing w:after="0" w:line="311" w:lineRule="atLeast"/>
        <w:ind w:left="256" w:firstLine="708"/>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В октябре – творческая мастерская по работе с природным материалом «Творчество, фантазия и осень»;</w:t>
      </w:r>
    </w:p>
    <w:p w:rsidR="00AD1DF3" w:rsidRPr="00AD1DF3" w:rsidRDefault="00AD1DF3" w:rsidP="00AD1DF3">
      <w:pPr>
        <w:shd w:val="clear" w:color="auto" w:fill="FFFFFF"/>
        <w:spacing w:after="0" w:line="311" w:lineRule="atLeast"/>
        <w:ind w:left="256" w:firstLine="708"/>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В ноябре – соревнования по настольному теннису между спортивными семьями кружковцев «Вперед к победе!»;</w:t>
      </w:r>
    </w:p>
    <w:p w:rsidR="00AD1DF3" w:rsidRPr="00AD1DF3" w:rsidRDefault="00AD1DF3" w:rsidP="00AD1DF3">
      <w:pPr>
        <w:shd w:val="clear" w:color="auto" w:fill="FFFFFF"/>
        <w:spacing w:after="0" w:line="311" w:lineRule="atLeast"/>
        <w:ind w:left="256" w:firstLine="708"/>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В декабре – Творческая мастерская «Рождественский венок»</w:t>
      </w:r>
    </w:p>
    <w:p w:rsidR="00AD1DF3" w:rsidRPr="00AD1DF3" w:rsidRDefault="00AD1DF3" w:rsidP="00AD1DF3">
      <w:pPr>
        <w:shd w:val="clear" w:color="auto" w:fill="FFFFFF"/>
        <w:spacing w:after="0" w:line="311" w:lineRule="atLeast"/>
        <w:ind w:left="256" w:firstLine="708"/>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В марте -</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Конкурс семейного творчества «Талантливая семейка».</w:t>
      </w:r>
    </w:p>
    <w:p w:rsidR="00AD1DF3" w:rsidRPr="00AD1DF3" w:rsidRDefault="00AD1DF3" w:rsidP="00AD1DF3">
      <w:pPr>
        <w:shd w:val="clear" w:color="auto" w:fill="FFFFFF"/>
        <w:spacing w:after="0" w:line="311" w:lineRule="atLeast"/>
        <w:ind w:left="256" w:firstLine="708"/>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В мае – Итоговый праздник «Отдыхаем всей семьёй».</w:t>
      </w:r>
    </w:p>
    <w:p w:rsidR="00AD1DF3" w:rsidRPr="00AD1DF3" w:rsidRDefault="00AD1DF3" w:rsidP="00AD1DF3">
      <w:pPr>
        <w:shd w:val="clear" w:color="auto" w:fill="FFFFFF"/>
        <w:spacing w:after="0" w:line="311" w:lineRule="atLeast"/>
        <w:ind w:left="256" w:firstLine="708"/>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В ДДТ размещен информационный стенд для родителей «Для вас,</w:t>
      </w:r>
    </w:p>
    <w:p w:rsidR="00AD1DF3" w:rsidRPr="00AD1DF3" w:rsidRDefault="00AD1DF3" w:rsidP="00AD1DF3">
      <w:pPr>
        <w:shd w:val="clear" w:color="auto" w:fill="FFFFFF"/>
        <w:spacing w:after="0" w:line="311" w:lineRule="atLeast"/>
        <w:ind w:left="256" w:firstLine="708"/>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родители».</w:t>
      </w:r>
    </w:p>
    <w:p w:rsidR="00AD1DF3" w:rsidRPr="00AD1DF3" w:rsidRDefault="00AD1DF3" w:rsidP="00AD1DF3">
      <w:pPr>
        <w:shd w:val="clear" w:color="auto" w:fill="FFFFFF"/>
        <w:spacing w:after="0" w:line="311" w:lineRule="atLeast"/>
        <w:ind w:left="256" w:firstLine="708"/>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Так же проводились консультации и индивидуальные беседы по вопросам посещаемости, поведения и успехах воспитанника с родителями.</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 Опрос родителей показал, что в большей степени родители удовлетворены профессиональными качествами педагогов (87 %) и успехами своих детей (78%).</w:t>
      </w:r>
    </w:p>
    <w:p w:rsidR="00AD1DF3" w:rsidRPr="00AD1DF3" w:rsidRDefault="00AD1DF3" w:rsidP="00AD1DF3">
      <w:pPr>
        <w:shd w:val="clear" w:color="auto" w:fill="FFFFFF"/>
        <w:spacing w:after="0" w:line="311" w:lineRule="atLeast"/>
        <w:ind w:right="19"/>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Среди форм совместной работы с педагогом родители отметили как самые интересные – работа в творческих мастерских, спортивные соревнования, концерты.</w:t>
      </w:r>
    </w:p>
    <w:p w:rsidR="00AD1DF3" w:rsidRPr="00AD1DF3" w:rsidRDefault="00AD1DF3" w:rsidP="00AD1DF3">
      <w:pPr>
        <w:shd w:val="clear" w:color="auto" w:fill="FFFFFF"/>
        <w:spacing w:after="0" w:line="311" w:lineRule="atLeast"/>
        <w:ind w:right="19"/>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w:t>
      </w:r>
    </w:p>
    <w:p w:rsidR="00AD1DF3" w:rsidRPr="00AD1DF3" w:rsidRDefault="00AD1DF3" w:rsidP="00AD1DF3">
      <w:pPr>
        <w:shd w:val="clear" w:color="auto" w:fill="FFFFFF"/>
        <w:spacing w:after="0" w:line="240" w:lineRule="auto"/>
        <w:ind w:right="19"/>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w:t>
      </w:r>
      <w:r w:rsidRPr="00AD1DF3">
        <w:rPr>
          <w:rFonts w:ascii="Helvetica" w:eastAsia="Times New Roman" w:hAnsi="Helvetica" w:cs="Helvetica"/>
          <w:b/>
          <w:bCs/>
          <w:color w:val="3F3F3F"/>
          <w:sz w:val="24"/>
          <w:szCs w:val="24"/>
        </w:rPr>
        <w:t>Информационно-рекламная деятельность </w:t>
      </w:r>
    </w:p>
    <w:p w:rsidR="00AD1DF3" w:rsidRPr="00AD1DF3" w:rsidRDefault="00AD1DF3" w:rsidP="00AD1DF3">
      <w:pPr>
        <w:shd w:val="clear" w:color="auto" w:fill="FFFFFF"/>
        <w:spacing w:before="240" w:after="0" w:line="311" w:lineRule="atLeast"/>
        <w:ind w:firstLine="256"/>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В течение года выпускалась газета «Радуга творчества», публиковалась вывешивалась на стендах МБУ ДО «ДДТ с. Ракитное», МОБУ «СОШ с. Ракитное» и на сайте ДДТ</w:t>
      </w:r>
      <w:r w:rsidRPr="00AD1DF3">
        <w:rPr>
          <w:rFonts w:ascii="Helvetica" w:eastAsia="Times New Roman" w:hAnsi="Helvetica" w:cs="Helvetica"/>
          <w:color w:val="3F3F3F"/>
          <w:sz w:val="27"/>
          <w:szCs w:val="27"/>
        </w:rPr>
        <w:t> </w:t>
      </w:r>
      <w:hyperlink r:id="rId15" w:tgtFrame="_top" w:history="1">
        <w:r w:rsidRPr="00AD1DF3">
          <w:rPr>
            <w:rFonts w:ascii="Helvetica" w:eastAsia="Times New Roman" w:hAnsi="Helvetica" w:cs="Helvetica"/>
            <w:b/>
            <w:bCs/>
            <w:sz w:val="24"/>
            <w:szCs w:val="24"/>
          </w:rPr>
          <w:t>http://ddtrakitnoe.jimdo.com</w:t>
        </w:r>
      </w:hyperlink>
      <w:r w:rsidRPr="00AD1DF3">
        <w:rPr>
          <w:rFonts w:ascii="Helvetica" w:eastAsia="Times New Roman" w:hAnsi="Helvetica" w:cs="Helvetica"/>
          <w:color w:val="3F3F3F"/>
          <w:sz w:val="24"/>
          <w:szCs w:val="24"/>
        </w:rPr>
        <w:t>.по темам: </w:t>
      </w:r>
      <w:r w:rsidRPr="00AD1DF3">
        <w:rPr>
          <w:rFonts w:ascii="Helvetica" w:eastAsia="Times New Roman" w:hAnsi="Helvetica" w:cs="Helvetica"/>
          <w:i/>
          <w:iCs/>
          <w:color w:val="3F3F3F"/>
          <w:sz w:val="24"/>
          <w:szCs w:val="24"/>
        </w:rPr>
        <w:t>Бюллетени о проводимых праздниках:</w:t>
      </w:r>
      <w:r w:rsidRPr="00AD1DF3">
        <w:rPr>
          <w:rFonts w:ascii="Helvetica" w:eastAsia="Times New Roman" w:hAnsi="Helvetica" w:cs="Helvetica"/>
          <w:color w:val="3F3F3F"/>
          <w:sz w:val="24"/>
          <w:szCs w:val="24"/>
        </w:rPr>
        <w:t> Ко Дню открытых дверей «</w:t>
      </w:r>
      <w:r w:rsidRPr="00AD1DF3">
        <w:rPr>
          <w:rFonts w:ascii="Helvetica" w:eastAsia="Times New Roman" w:hAnsi="Helvetica" w:cs="Helvetica"/>
          <w:b/>
          <w:bCs/>
          <w:color w:val="3F3F3F"/>
          <w:sz w:val="24"/>
          <w:szCs w:val="24"/>
        </w:rPr>
        <w:t>За всякое дело берись умело</w:t>
      </w:r>
      <w:r w:rsidRPr="00AD1DF3">
        <w:rPr>
          <w:rFonts w:ascii="Helvetica" w:eastAsia="Times New Roman" w:hAnsi="Helvetica" w:cs="Helvetica"/>
          <w:color w:val="3F3F3F"/>
          <w:sz w:val="24"/>
          <w:szCs w:val="24"/>
        </w:rPr>
        <w:t>», «Осенняя ярмарка», «Зима – пора чудес». «Праздничная игротека», «Живая нить традиций», «Рукам – работа, душе праздник», «Гордись Отечеством своим».</w:t>
      </w:r>
      <w:r w:rsidRPr="00AD1DF3">
        <w:rPr>
          <w:rFonts w:ascii="Helvetica" w:eastAsia="Times New Roman" w:hAnsi="Helvetica" w:cs="Helvetica"/>
          <w:color w:val="3F3F3F"/>
          <w:sz w:val="27"/>
          <w:szCs w:val="27"/>
        </w:rPr>
        <w:t> </w:t>
      </w:r>
      <w:r w:rsidRPr="00AD1DF3">
        <w:rPr>
          <w:rFonts w:ascii="Helvetica" w:eastAsia="Times New Roman" w:hAnsi="Helvetica" w:cs="Helvetica"/>
          <w:i/>
          <w:iCs/>
          <w:color w:val="3F3F3F"/>
          <w:sz w:val="24"/>
          <w:szCs w:val="24"/>
        </w:rPr>
        <w:t>Статьи о проводимых выставках</w:t>
      </w:r>
      <w:r w:rsidRPr="00AD1DF3">
        <w:rPr>
          <w:rFonts w:ascii="Helvetica" w:eastAsia="Times New Roman" w:hAnsi="Helvetica" w:cs="Helvetica"/>
          <w:color w:val="3F3F3F"/>
          <w:sz w:val="24"/>
          <w:szCs w:val="24"/>
        </w:rPr>
        <w:t>: Статья о районной выставке детских рисунков и работ «Чародейка осень», «Рождества волшебные мгновенья…», «Встречаем День Победы». Бюллетени о достижениях детей «Поздравляем победителей» … в районных, всероссийских и международных конкурсах», «Ребенок и творчество».</w:t>
      </w:r>
    </w:p>
    <w:p w:rsidR="00AD1DF3" w:rsidRPr="00AD1DF3" w:rsidRDefault="00AD1DF3" w:rsidP="00AD1DF3">
      <w:pPr>
        <w:shd w:val="clear" w:color="auto" w:fill="FFFFFF"/>
        <w:spacing w:after="0" w:line="311" w:lineRule="atLeast"/>
        <w:ind w:firstLine="708"/>
        <w:jc w:val="both"/>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        </w:t>
      </w:r>
    </w:p>
    <w:p w:rsidR="00AD1DF3" w:rsidRPr="00AD1DF3" w:rsidRDefault="00AD1DF3" w:rsidP="00AD1DF3">
      <w:pPr>
        <w:shd w:val="clear" w:color="auto" w:fill="FFFFFF"/>
        <w:spacing w:after="0" w:line="311" w:lineRule="atLeast"/>
        <w:ind w:firstLine="708"/>
        <w:jc w:val="both"/>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 </w:t>
      </w:r>
    </w:p>
    <w:p w:rsidR="00AD1DF3" w:rsidRPr="00AD1DF3" w:rsidRDefault="00AD1DF3" w:rsidP="00AD1DF3">
      <w:pPr>
        <w:shd w:val="clear" w:color="auto" w:fill="FFFFFF"/>
        <w:spacing w:after="0" w:line="311" w:lineRule="atLeast"/>
        <w:ind w:firstLine="708"/>
        <w:jc w:val="both"/>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 </w:t>
      </w:r>
    </w:p>
    <w:p w:rsidR="00AD1DF3" w:rsidRPr="00AD1DF3" w:rsidRDefault="00AD1DF3" w:rsidP="00AD1DF3">
      <w:pPr>
        <w:shd w:val="clear" w:color="auto" w:fill="FFFFFF"/>
        <w:spacing w:after="0" w:line="311" w:lineRule="atLeast"/>
        <w:ind w:firstLine="708"/>
        <w:jc w:val="both"/>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                  Общие выводы по воспитательному процессу в учреждении:</w:t>
      </w:r>
    </w:p>
    <w:p w:rsidR="00AD1DF3" w:rsidRPr="00AD1DF3" w:rsidRDefault="00AD1DF3" w:rsidP="00AD1DF3">
      <w:pPr>
        <w:shd w:val="clear" w:color="auto" w:fill="FFFFFF"/>
        <w:spacing w:after="0" w:line="311" w:lineRule="atLeast"/>
        <w:ind w:firstLine="708"/>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lastRenderedPageBreak/>
        <w:t>Организация воспитания учащихся представлена разнообразными формами и методами: беседы, практические занятия, викторины, игры, экскурсии, выставки, концертными и театральными выступления и т.п. При этом реже используются такие формы работы как творческие и проектные работы, мини-исследования, встречи с интересными людьми, ознакомление с деятельностью этнокультурных центров разных народов России, коллективно-творческие</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дела.</w:t>
      </w:r>
    </w:p>
    <w:p w:rsidR="00AD1DF3" w:rsidRPr="00AD1DF3" w:rsidRDefault="00AD1DF3" w:rsidP="00AD1DF3">
      <w:pPr>
        <w:shd w:val="clear" w:color="auto" w:fill="FFFFFF"/>
        <w:spacing w:after="0" w:line="311" w:lineRule="atLeast"/>
        <w:ind w:firstLine="708"/>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Исходя из анализа воспитательной работы, необходимо отметить, что в целом поставленные задачи воспитательной работы в 2019-2020 учебном году достигнуты на 80 %. Все направления воспитательной работы позволяют осуществлять личностно-ориентированный подход в воспитании при одновременной массовости воспитательных мероприятий и стимулировать творческие способности обучающихся во всех аспектах воспитательной работы.</w:t>
      </w:r>
    </w:p>
    <w:p w:rsidR="00AD1DF3" w:rsidRPr="00AD1DF3" w:rsidRDefault="00AD1DF3" w:rsidP="00AD1DF3">
      <w:pPr>
        <w:shd w:val="clear" w:color="auto" w:fill="FFFFFF"/>
        <w:spacing w:after="0" w:line="311" w:lineRule="atLeast"/>
        <w:ind w:firstLine="708"/>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Опираясь на имеющийся положительный опыт работы, педагогический коллектив находится в постоянном поиске новых форм и методов работы по данным направлениям.</w:t>
      </w:r>
    </w:p>
    <w:p w:rsidR="00AD1DF3" w:rsidRPr="00AD1DF3" w:rsidRDefault="00AD1DF3" w:rsidP="00AD1DF3">
      <w:pPr>
        <w:shd w:val="clear" w:color="auto" w:fill="FFFFFF"/>
        <w:spacing w:after="0" w:line="311" w:lineRule="atLeast"/>
        <w:ind w:firstLine="708"/>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Увеличение участников мероприятий происходит благодаря внедрению новых форм проведения и организации самих мероприятий, заинтересованности образовательных учреждений, детей, их значимости воспитания и развития подрастающего поколения.</w:t>
      </w:r>
    </w:p>
    <w:p w:rsidR="00AD1DF3" w:rsidRPr="00AD1DF3" w:rsidRDefault="00AD1DF3" w:rsidP="00AD1DF3">
      <w:pPr>
        <w:shd w:val="clear" w:color="auto" w:fill="FFFFFF"/>
        <w:spacing w:after="0" w:line="311" w:lineRule="atLeast"/>
        <w:ind w:firstLine="708"/>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w:t>
      </w:r>
    </w:p>
    <w:p w:rsidR="00AD1DF3" w:rsidRPr="00AD1DF3" w:rsidRDefault="00AD1DF3" w:rsidP="00AD1DF3">
      <w:pPr>
        <w:shd w:val="clear" w:color="auto" w:fill="FFFFFF"/>
        <w:spacing w:after="0" w:line="311" w:lineRule="atLeast"/>
        <w:ind w:left="284"/>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w:t>
      </w:r>
      <w:r w:rsidRPr="00AD1DF3">
        <w:rPr>
          <w:rFonts w:ascii="Helvetica" w:eastAsia="Times New Roman" w:hAnsi="Helvetica" w:cs="Helvetica"/>
          <w:b/>
          <w:bCs/>
          <w:color w:val="3F3F3F"/>
          <w:sz w:val="24"/>
          <w:szCs w:val="24"/>
        </w:rPr>
        <w:t>                                       8. Методическая работа</w:t>
      </w:r>
    </w:p>
    <w:p w:rsidR="00AD1DF3" w:rsidRPr="00AD1DF3" w:rsidRDefault="00AD1DF3" w:rsidP="00AD1DF3">
      <w:pPr>
        <w:shd w:val="clear" w:color="auto" w:fill="FFFFFF"/>
        <w:spacing w:after="0" w:line="311" w:lineRule="atLeast"/>
        <w:ind w:left="284"/>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w:t>
      </w:r>
    </w:p>
    <w:p w:rsidR="00AD1DF3" w:rsidRPr="00AD1DF3" w:rsidRDefault="00AD1DF3" w:rsidP="00AD1DF3">
      <w:pPr>
        <w:shd w:val="clear" w:color="auto" w:fill="FFFFFF"/>
        <w:spacing w:after="0" w:line="311" w:lineRule="atLeast"/>
        <w:ind w:firstLine="284"/>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Дом творчества как образовательный центр – особая образовательная инфраструктура, способствующая развитию личностного потенциала детей, что предполагает реализацию в учреждении дополнительных общеобразовательных программ, образовательных и досуговых проектов, организацию и проведение районных мероприятий: конкурсов, выставок, семинаров, конференций, фестивалей, слетов.</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Работа Дома творчества ведется в соответствии с планом работы на год. Коллектив учреждения находится постоянно в творческом поиске и работает над развитием своих потенциальных возможностей.</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Методическая работа с педагогами направлена на совершенствование профессионального мастерства, повышение эффективности занятий, совершенствование образовательно-воспитательного процесса, овладение педагогами новыми методиками и технологиями. Решению этих задач способствуют такие формы методической работы с педагогами как:</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тематические педагогические советы;</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-совещания при директоре;</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-творческие отчеты;</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-открытые занятия;</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-работа педагогов над темами самообразования;</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-аттестация педагогических работников;</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-курсовая подготовка и т.д.</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Педагогический коллектив работает над обновлением и совершенствованием учебно-дидактического и учебно-методического обеспечения образовательных программ, участвует в конкурсах методических идей и разработок.</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sz w:val="27"/>
          <w:szCs w:val="27"/>
        </w:rPr>
        <w:lastRenderedPageBreak/>
        <w:t>С учётом актуальности, уровня организации образовательного процесса педагогический коллектив работал над методической темой:</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b/>
          <w:bCs/>
          <w:sz w:val="27"/>
          <w:szCs w:val="27"/>
        </w:rPr>
        <w:t>«Творческое развитие личности в процессе личностно-ориентированного подхода в обучении и воспитании с использованием современных образовательных технологий».</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Созданы условия для успешной реализации намеченных направлений деятельности ДДТ, а также личностный профессиональный рост педагогов, как необходимое условие эффективности образовательного процесса.</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В связи с необходимостью рационально и оперативно использованы новые технологии, методики, приёмы и формы обучения и воспитания возросла</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роль методической работы.</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Педагогам регулярно оказывалась методическая помощь в форме проведения инструктажей, семинарских занятий, мастер-классов, открытых занятий, индивидуальных форм работы (консультаций, помощи по корректировке рабочих программ), при подготовке к аттестации. В помощь педагогу разработаны методические рекомендации по составлению и корректировке рабочих программ, учебно-тематического и календарно-тематического планирования, проведения занятий и воспитательных мероприятий, овладению ИКТ- технологиями, диагностике УВП, ведется ознакомление педагогов дистанционно с новой педагогической и методической литературой.</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Методическая работа в 2019-2020 г. проводилась по следующим критериям:  </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обмен опытом в виде открытых занятий, мероприятий;</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-выступление с сообщениями и докладами на методических мероприятиях МБУ ДО «ДДТ с. Ракитное»;</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пропаганда деятельности ДДТ в СМИ, публикация творческих работ педагогов и обучающихся;</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разработка и реализация программ нового поколения;</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 своевременное прохождение повышения квалификации или профессиональной переподготовки;</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награждение педагогов почётными грамотами, благодарностями и т.д.;</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самообразование (посещение и анализ открытых мероприятий в учреждении, районе.);</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использование современных образовательных технологий.</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Важнейшим направлением кадровой политики ДДТ является сохранение и развитие кадрового потенциала.</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С целью сохранения и развития кадрового потенциала в 2019-2020 учебном году в ДДТ проводилась следующая работа:</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-подготовка кадров; материальное и моральное стимулирование работников;</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-организация воспитательной работы с кадрами, направленная на формирование комфортных условий для трудового коллектива, и эффективной совместной деятельности</w:t>
      </w:r>
    </w:p>
    <w:p w:rsidR="00AD1DF3" w:rsidRPr="00AD1DF3" w:rsidRDefault="00AD1DF3" w:rsidP="00AD1DF3">
      <w:pPr>
        <w:shd w:val="clear" w:color="auto" w:fill="FFFFFF"/>
        <w:spacing w:after="0" w:line="240" w:lineRule="auto"/>
        <w:jc w:val="center"/>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Кадровое обеспечение</w:t>
      </w:r>
    </w:p>
    <w:tbl>
      <w:tblPr>
        <w:tblW w:w="0" w:type="auto"/>
        <w:tblInd w:w="135" w:type="dxa"/>
        <w:shd w:val="clear" w:color="auto" w:fill="FFFFFF"/>
        <w:tblCellMar>
          <w:left w:w="0" w:type="dxa"/>
          <w:right w:w="0" w:type="dxa"/>
        </w:tblCellMar>
        <w:tblLook w:val="04A0"/>
      </w:tblPr>
      <w:tblGrid>
        <w:gridCol w:w="6012"/>
        <w:gridCol w:w="1491"/>
        <w:gridCol w:w="1655"/>
      </w:tblGrid>
      <w:tr w:rsidR="00AD1DF3" w:rsidRPr="00AD1DF3" w:rsidTr="00AD1DF3">
        <w:trPr>
          <w:trHeight w:val="274"/>
        </w:trPr>
        <w:tc>
          <w:tcPr>
            <w:tcW w:w="60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Параметр</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14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Кол-во</w:t>
            </w:r>
          </w:p>
        </w:tc>
        <w:tc>
          <w:tcPr>
            <w:tcW w:w="165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w:t>
            </w:r>
          </w:p>
        </w:tc>
      </w:tr>
      <w:tr w:rsidR="00AD1DF3" w:rsidRPr="00AD1DF3" w:rsidTr="00AD1DF3">
        <w:trPr>
          <w:trHeight w:val="537"/>
        </w:trPr>
        <w:tc>
          <w:tcPr>
            <w:tcW w:w="60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Всего педагогических работников (вместе с совместителями)</w:t>
            </w:r>
          </w:p>
        </w:tc>
        <w:tc>
          <w:tcPr>
            <w:tcW w:w="1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45</w:t>
            </w:r>
          </w:p>
        </w:tc>
        <w:tc>
          <w:tcPr>
            <w:tcW w:w="16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r>
      <w:tr w:rsidR="00AD1DF3" w:rsidRPr="00AD1DF3" w:rsidTr="00AD1DF3">
        <w:tc>
          <w:tcPr>
            <w:tcW w:w="60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Укомплектованность штатов педагогическими работниками</w:t>
            </w:r>
          </w:p>
        </w:tc>
        <w:tc>
          <w:tcPr>
            <w:tcW w:w="1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w:t>
            </w:r>
          </w:p>
        </w:tc>
        <w:tc>
          <w:tcPr>
            <w:tcW w:w="16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100%</w:t>
            </w:r>
          </w:p>
        </w:tc>
      </w:tr>
      <w:tr w:rsidR="00AD1DF3" w:rsidRPr="00AD1DF3" w:rsidTr="00AD1DF3">
        <w:tc>
          <w:tcPr>
            <w:tcW w:w="60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lastRenderedPageBreak/>
              <w:t>Количество педагогических работников, имеющих высшее (высшее специальное*) образование</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Количество педагогических работников, имеющих среднее профессиональное, среднее специальное образование</w:t>
            </w:r>
          </w:p>
        </w:tc>
        <w:tc>
          <w:tcPr>
            <w:tcW w:w="1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31</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14</w:t>
            </w:r>
          </w:p>
        </w:tc>
        <w:tc>
          <w:tcPr>
            <w:tcW w:w="16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68,8%</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31,2%</w:t>
            </w:r>
          </w:p>
        </w:tc>
      </w:tr>
      <w:tr w:rsidR="00AD1DF3" w:rsidRPr="00AD1DF3" w:rsidTr="00AD1DF3">
        <w:trPr>
          <w:trHeight w:val="624"/>
        </w:trPr>
        <w:tc>
          <w:tcPr>
            <w:tcW w:w="60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Количество педагогических работников, имеющих ученую степень, почетные звания, </w:t>
            </w:r>
            <w:r w:rsidRPr="00AD1DF3">
              <w:rPr>
                <w:rFonts w:ascii="Times New Roman" w:eastAsia="Times New Roman" w:hAnsi="Times New Roman" w:cs="Times New Roman"/>
                <w:color w:val="3F3F3F"/>
                <w:u w:val="single"/>
              </w:rPr>
              <w:t>ведомственные награды и знаки</w:t>
            </w:r>
          </w:p>
        </w:tc>
        <w:tc>
          <w:tcPr>
            <w:tcW w:w="1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19</w:t>
            </w:r>
          </w:p>
        </w:tc>
        <w:tc>
          <w:tcPr>
            <w:tcW w:w="16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42%</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r>
      <w:tr w:rsidR="00AD1DF3" w:rsidRPr="00AD1DF3" w:rsidTr="00AD1DF3">
        <w:tc>
          <w:tcPr>
            <w:tcW w:w="60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Количество работников, имеющих квалификационную категорию. Из них:</w:t>
            </w:r>
          </w:p>
        </w:tc>
        <w:tc>
          <w:tcPr>
            <w:tcW w:w="1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16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r>
      <w:tr w:rsidR="00AD1DF3" w:rsidRPr="00AD1DF3" w:rsidTr="00AD1DF3">
        <w:tc>
          <w:tcPr>
            <w:tcW w:w="60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Высшую</w:t>
            </w:r>
          </w:p>
        </w:tc>
        <w:tc>
          <w:tcPr>
            <w:tcW w:w="1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10</w:t>
            </w:r>
          </w:p>
        </w:tc>
        <w:tc>
          <w:tcPr>
            <w:tcW w:w="16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22,2%</w:t>
            </w:r>
          </w:p>
        </w:tc>
      </w:tr>
      <w:tr w:rsidR="00AD1DF3" w:rsidRPr="00AD1DF3" w:rsidTr="00AD1DF3">
        <w:tc>
          <w:tcPr>
            <w:tcW w:w="60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Первую</w:t>
            </w:r>
          </w:p>
        </w:tc>
        <w:tc>
          <w:tcPr>
            <w:tcW w:w="1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14</w:t>
            </w:r>
          </w:p>
        </w:tc>
        <w:tc>
          <w:tcPr>
            <w:tcW w:w="16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31,1%</w:t>
            </w:r>
          </w:p>
        </w:tc>
      </w:tr>
      <w:tr w:rsidR="00AD1DF3" w:rsidRPr="00AD1DF3" w:rsidTr="00AD1DF3">
        <w:trPr>
          <w:trHeight w:val="335"/>
        </w:trPr>
        <w:tc>
          <w:tcPr>
            <w:tcW w:w="60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ind w:firstLine="34"/>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б/к</w:t>
            </w:r>
          </w:p>
        </w:tc>
        <w:tc>
          <w:tcPr>
            <w:tcW w:w="1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21</w:t>
            </w:r>
          </w:p>
        </w:tc>
        <w:tc>
          <w:tcPr>
            <w:tcW w:w="16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46,7%</w:t>
            </w:r>
          </w:p>
        </w:tc>
      </w:tr>
      <w:tr w:rsidR="00AD1DF3" w:rsidRPr="00AD1DF3" w:rsidTr="00AD1DF3">
        <w:trPr>
          <w:trHeight w:val="134"/>
        </w:trPr>
        <w:tc>
          <w:tcPr>
            <w:tcW w:w="60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134"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Аттестация на соответствие занимаемой должности</w:t>
            </w:r>
          </w:p>
        </w:tc>
        <w:tc>
          <w:tcPr>
            <w:tcW w:w="1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134"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w:t>
            </w:r>
          </w:p>
        </w:tc>
        <w:tc>
          <w:tcPr>
            <w:tcW w:w="16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134"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100%</w:t>
            </w:r>
          </w:p>
        </w:tc>
      </w:tr>
      <w:tr w:rsidR="00AD1DF3" w:rsidRPr="00AD1DF3" w:rsidTr="00AD1DF3">
        <w:trPr>
          <w:trHeight w:val="108"/>
        </w:trPr>
        <w:tc>
          <w:tcPr>
            <w:tcW w:w="60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Количество работников, прошедших курсы повышения квалификации за последние 5 лет.</w:t>
            </w:r>
          </w:p>
          <w:p w:rsidR="00AD1DF3" w:rsidRPr="00AD1DF3" w:rsidRDefault="00AD1DF3" w:rsidP="00AD1DF3">
            <w:pPr>
              <w:spacing w:after="0" w:line="108"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(из числа штатных педагогов)</w:t>
            </w:r>
          </w:p>
        </w:tc>
        <w:tc>
          <w:tcPr>
            <w:tcW w:w="1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108"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5</w:t>
            </w:r>
          </w:p>
        </w:tc>
        <w:tc>
          <w:tcPr>
            <w:tcW w:w="16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108"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100%</w:t>
            </w:r>
          </w:p>
        </w:tc>
      </w:tr>
      <w:tr w:rsidR="00AD1DF3" w:rsidRPr="00AD1DF3" w:rsidTr="00AD1DF3">
        <w:trPr>
          <w:trHeight w:val="151"/>
        </w:trPr>
        <w:tc>
          <w:tcPr>
            <w:tcW w:w="60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15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Кол-во штатных совместителей</w:t>
            </w:r>
          </w:p>
        </w:tc>
        <w:tc>
          <w:tcPr>
            <w:tcW w:w="14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15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40</w:t>
            </w:r>
          </w:p>
        </w:tc>
        <w:tc>
          <w:tcPr>
            <w:tcW w:w="16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15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88,8%</w:t>
            </w:r>
          </w:p>
        </w:tc>
      </w:tr>
    </w:tbl>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w:t>
      </w:r>
    </w:p>
    <w:p w:rsidR="00AD1DF3" w:rsidRPr="00AD1DF3" w:rsidRDefault="00AD1DF3" w:rsidP="00AD1DF3">
      <w:pPr>
        <w:shd w:val="clear" w:color="auto" w:fill="FFFFFF"/>
        <w:spacing w:after="0" w:line="311" w:lineRule="atLeast"/>
        <w:ind w:firstLine="708"/>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w:t>
      </w:r>
    </w:p>
    <w:p w:rsidR="00AD1DF3" w:rsidRPr="00AD1DF3" w:rsidRDefault="00AD1DF3" w:rsidP="00AD1DF3">
      <w:pPr>
        <w:shd w:val="clear" w:color="auto" w:fill="FFFFFF"/>
        <w:spacing w:after="0" w:line="311" w:lineRule="atLeast"/>
        <w:ind w:firstLine="708"/>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w:t>
      </w:r>
    </w:p>
    <w:p w:rsidR="00AD1DF3" w:rsidRPr="00AD1DF3" w:rsidRDefault="00AD1DF3" w:rsidP="00AD1DF3">
      <w:pPr>
        <w:shd w:val="clear" w:color="auto" w:fill="FFFFFF"/>
        <w:spacing w:after="0" w:line="311" w:lineRule="atLeast"/>
        <w:ind w:firstLine="708"/>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Важным направлением деятельности ДДТ является совершенствование     профессионализма педагогов через курсовую переподготовку и аттестацию педагогический кадров.</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Все педагоги прошли конкурсное задание   во Всероссийском конкурсе профессионального мастерства педагогических работников им. А.С Макаренко на портале «Единый урок РФ»  (осень 2019г.</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Директор МБУ ДО «ДДТ с. Ракитное» Сидоренко Т.М. прошла курсовую подготовку в ООО</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«Институт новых технологий в образовании»</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г. Омск (февраль 2020г.) по программе «Методика противодействия коррупции образовательных организациях: анализ, выявление, профилактика и принятие обязательных организационных мер».</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 Педагог дополнительного образования Сидоренко А.И. прошел обучение в</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АНО ДПО</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Сибирский институт практической психологии, педагогики и социальной работы» г. Новосибирск   по теме «Организация образовательного процесса по настольному теннису в учреждении дополнительного образования спортивной направленности».</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Педагоги    Выхованец Е.В. и Сидоренко А.И., работающие с детьми  ОВЗ обучались</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на курсах повышения квалификации в</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 Академия «Просвещения» </w:t>
      </w:r>
      <w:r w:rsidRPr="00AD1DF3">
        <w:rPr>
          <w:rFonts w:ascii="Helvetica" w:eastAsia="Times New Roman" w:hAnsi="Helvetica" w:cs="Helvetica"/>
          <w:color w:val="3F3F3F"/>
          <w:sz w:val="27"/>
          <w:szCs w:val="27"/>
        </w:rPr>
        <w:t> </w:t>
      </w:r>
      <w:hyperlink r:id="rId16" w:tgtFrame="_blank" w:history="1">
        <w:r w:rsidRPr="00AD1DF3">
          <w:rPr>
            <w:rFonts w:ascii="Helvetica" w:eastAsia="Times New Roman" w:hAnsi="Helvetica" w:cs="Helvetica"/>
            <w:sz w:val="24"/>
            <w:szCs w:val="24"/>
          </w:rPr>
          <w:t>http://academy.prosv.ru/</w:t>
        </w:r>
      </w:hyperlink>
      <w:r w:rsidRPr="00AD1DF3">
        <w:rPr>
          <w:rFonts w:ascii="Helvetica" w:eastAsia="Times New Roman" w:hAnsi="Helvetica" w:cs="Helvetica"/>
          <w:color w:val="3F3F3F"/>
          <w:sz w:val="24"/>
          <w:szCs w:val="24"/>
        </w:rPr>
        <w:t>  </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Тема курсов: «Организация и осуществление дополнительного образования детей с ограниченными возможностями здоровья и инвалидностью от 5 до 18 лет».</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Большую роль для повышения мастерства педагогов имеет самообразование: систематизирован материал педагогов:</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мастер-класс «Современные технологии в обучении детей настольному теннису»</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(Сидоренко А.И.)</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 открытое занятие «Использование игровых технологий на занятиях в Изостудии «Радуга» (Башкирцева Н.В.)</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занятие – практикум по теме «Узорное панно в технике «Филигрань»  (Выхованец Е.В.)</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lastRenderedPageBreak/>
        <w:t>- доклад «Организация познавательной деятельности учащихся в малых группах на занятиях кружка  Настольный теннис     (Сидоренко А.И.)</w:t>
      </w:r>
    </w:p>
    <w:p w:rsidR="00AD1DF3" w:rsidRPr="00AD1DF3" w:rsidRDefault="00AD1DF3" w:rsidP="00AD1DF3">
      <w:pPr>
        <w:shd w:val="clear" w:color="auto" w:fill="FFFFFF"/>
        <w:spacing w:after="0" w:line="240" w:lineRule="auto"/>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мастер-класс по теме «Куклы из фоамирана» (Башкирцева Н.В.) </w:t>
      </w:r>
    </w:p>
    <w:p w:rsidR="00AD1DF3" w:rsidRPr="00AD1DF3" w:rsidRDefault="00AD1DF3" w:rsidP="00AD1DF3">
      <w:pPr>
        <w:shd w:val="clear" w:color="auto" w:fill="FFFFFF"/>
        <w:spacing w:after="0" w:line="240" w:lineRule="auto"/>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За активное участие воспитанников, за высокий художественный уровень творческих работ, за подготовку победителей и призеров российских, международных дистанционных конкурсов педагоги дополнительного образования   отмечены сертификатами и благодарственными письмами от организаторов конкурсов:</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w:t>
      </w:r>
    </w:p>
    <w:tbl>
      <w:tblPr>
        <w:tblW w:w="9571" w:type="dxa"/>
        <w:shd w:val="clear" w:color="auto" w:fill="FFFFFF"/>
        <w:tblCellMar>
          <w:left w:w="0" w:type="dxa"/>
          <w:right w:w="0" w:type="dxa"/>
        </w:tblCellMar>
        <w:tblLook w:val="04A0"/>
      </w:tblPr>
      <w:tblGrid>
        <w:gridCol w:w="478"/>
        <w:gridCol w:w="7431"/>
        <w:gridCol w:w="876"/>
        <w:gridCol w:w="786"/>
      </w:tblGrid>
      <w:tr w:rsidR="00AD1DF3" w:rsidRPr="00AD1DF3" w:rsidTr="00AD1DF3">
        <w:tc>
          <w:tcPr>
            <w:tcW w:w="19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Ф.И.О. педагога</w:t>
            </w:r>
          </w:p>
        </w:tc>
        <w:tc>
          <w:tcPr>
            <w:tcW w:w="29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Название сайта</w:t>
            </w:r>
          </w:p>
        </w:tc>
        <w:tc>
          <w:tcPr>
            <w:tcW w:w="23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Название конкурса</w:t>
            </w:r>
          </w:p>
        </w:tc>
        <w:tc>
          <w:tcPr>
            <w:tcW w:w="237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Оценка</w:t>
            </w:r>
          </w:p>
        </w:tc>
      </w:tr>
      <w:tr w:rsidR="00AD1DF3" w:rsidRPr="00AD1DF3" w:rsidTr="00AD1DF3">
        <w:tc>
          <w:tcPr>
            <w:tcW w:w="19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Башкирцева Н.В.</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Выхованец Е.В.</w:t>
            </w:r>
          </w:p>
        </w:tc>
        <w:tc>
          <w:tcPr>
            <w:tcW w:w="29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Творческий сайт «Палитра радости»</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hyperlink r:id="rId17" w:history="1">
              <w:r w:rsidRPr="00AD1DF3">
                <w:rPr>
                  <w:rFonts w:ascii="Times New Roman" w:eastAsia="Times New Roman" w:hAnsi="Times New Roman" w:cs="Times New Roman"/>
                  <w:lang w:val="en-US"/>
                </w:rPr>
                <w:t>info</w:t>
              </w:r>
              <w:r w:rsidRPr="00AD1DF3">
                <w:rPr>
                  <w:rFonts w:ascii="Times New Roman" w:eastAsia="Times New Roman" w:hAnsi="Times New Roman" w:cs="Times New Roman"/>
                </w:rPr>
                <w:t>@</w:t>
              </w:r>
              <w:r w:rsidRPr="00AD1DF3">
                <w:rPr>
                  <w:rFonts w:ascii="Times New Roman" w:eastAsia="Times New Roman" w:hAnsi="Times New Roman" w:cs="Times New Roman"/>
                  <w:lang w:val="en-US"/>
                </w:rPr>
                <w:t>palitra</w:t>
              </w:r>
              <w:r w:rsidRPr="00AD1DF3">
                <w:rPr>
                  <w:rFonts w:ascii="Times New Roman" w:eastAsia="Times New Roman" w:hAnsi="Times New Roman" w:cs="Times New Roman"/>
                </w:rPr>
                <w:t>-</w:t>
              </w:r>
              <w:r w:rsidRPr="00AD1DF3">
                <w:rPr>
                  <w:rFonts w:ascii="Times New Roman" w:eastAsia="Times New Roman" w:hAnsi="Times New Roman" w:cs="Times New Roman"/>
                  <w:lang w:val="en-US"/>
                </w:rPr>
                <w:t>rad</w:t>
              </w:r>
              <w:r w:rsidRPr="00AD1DF3">
                <w:rPr>
                  <w:rFonts w:ascii="Times New Roman" w:eastAsia="Times New Roman" w:hAnsi="Times New Roman" w:cs="Times New Roman"/>
                </w:rPr>
                <w:t>.</w:t>
              </w:r>
              <w:r w:rsidRPr="00AD1DF3">
                <w:rPr>
                  <w:rFonts w:ascii="Times New Roman" w:eastAsia="Times New Roman" w:hAnsi="Times New Roman" w:cs="Times New Roman"/>
                  <w:lang w:val="en-US"/>
                </w:rPr>
                <w:t>ru</w:t>
              </w:r>
            </w:hyperlink>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u w:val="single"/>
              </w:rPr>
              <w:t>г.Уфа,</w:t>
            </w:r>
            <w:r w:rsidRPr="00AD1DF3">
              <w:rPr>
                <w:rFonts w:ascii="Times New Roman" w:eastAsia="Times New Roman" w:hAnsi="Times New Roman" w:cs="Times New Roman"/>
                <w:color w:val="3F3F3F"/>
              </w:rPr>
              <w:t>(октябрь 2019г</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23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lang w:val="en-US"/>
              </w:rPr>
              <w:t>VI</w:t>
            </w:r>
            <w:r w:rsidRPr="00AD1DF3">
              <w:rPr>
                <w:rFonts w:ascii="Times New Roman" w:eastAsia="Times New Roman" w:hAnsi="Times New Roman" w:cs="Times New Roman"/>
                <w:color w:val="3F3F3F"/>
                <w:sz w:val="24"/>
                <w:szCs w:val="24"/>
              </w:rPr>
              <w:t> </w:t>
            </w:r>
            <w:r w:rsidRPr="00AD1DF3">
              <w:rPr>
                <w:rFonts w:ascii="Times New Roman" w:eastAsia="Times New Roman" w:hAnsi="Times New Roman" w:cs="Times New Roman"/>
                <w:color w:val="3F3F3F"/>
              </w:rPr>
              <w:t>ежегодный  Всероссийский творческий конкурс</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«Мой красочный мир»</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23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Благодарственные</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письма</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За высокий художественный уровень творческих работ призеров конкурса.</w:t>
            </w:r>
          </w:p>
        </w:tc>
      </w:tr>
      <w:tr w:rsidR="00AD1DF3" w:rsidRPr="00AD1DF3" w:rsidTr="00AD1DF3">
        <w:tc>
          <w:tcPr>
            <w:tcW w:w="19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Выхованец Е.В.</w:t>
            </w:r>
          </w:p>
        </w:tc>
        <w:tc>
          <w:tcPr>
            <w:tcW w:w="29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Творческий сайт «Палитра радости»</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hyperlink r:id="rId18" w:history="1">
              <w:r w:rsidRPr="00AD1DF3">
                <w:rPr>
                  <w:rFonts w:ascii="Times New Roman" w:eastAsia="Times New Roman" w:hAnsi="Times New Roman" w:cs="Times New Roman"/>
                  <w:lang w:val="en-US"/>
                </w:rPr>
                <w:t>info</w:t>
              </w:r>
              <w:r w:rsidRPr="00AD1DF3">
                <w:rPr>
                  <w:rFonts w:ascii="Times New Roman" w:eastAsia="Times New Roman" w:hAnsi="Times New Roman" w:cs="Times New Roman"/>
                </w:rPr>
                <w:t>@</w:t>
              </w:r>
              <w:r w:rsidRPr="00AD1DF3">
                <w:rPr>
                  <w:rFonts w:ascii="Times New Roman" w:eastAsia="Times New Roman" w:hAnsi="Times New Roman" w:cs="Times New Roman"/>
                  <w:lang w:val="en-US"/>
                </w:rPr>
                <w:t>palitra</w:t>
              </w:r>
              <w:r w:rsidRPr="00AD1DF3">
                <w:rPr>
                  <w:rFonts w:ascii="Times New Roman" w:eastAsia="Times New Roman" w:hAnsi="Times New Roman" w:cs="Times New Roman"/>
                </w:rPr>
                <w:t>-</w:t>
              </w:r>
              <w:r w:rsidRPr="00AD1DF3">
                <w:rPr>
                  <w:rFonts w:ascii="Times New Roman" w:eastAsia="Times New Roman" w:hAnsi="Times New Roman" w:cs="Times New Roman"/>
                  <w:lang w:val="en-US"/>
                </w:rPr>
                <w:t>rad</w:t>
              </w:r>
              <w:r w:rsidRPr="00AD1DF3">
                <w:rPr>
                  <w:rFonts w:ascii="Times New Roman" w:eastAsia="Times New Roman" w:hAnsi="Times New Roman" w:cs="Times New Roman"/>
                </w:rPr>
                <w:t>.</w:t>
              </w:r>
              <w:r w:rsidRPr="00AD1DF3">
                <w:rPr>
                  <w:rFonts w:ascii="Times New Roman" w:eastAsia="Times New Roman" w:hAnsi="Times New Roman" w:cs="Times New Roman"/>
                  <w:lang w:val="en-US"/>
                </w:rPr>
                <w:t>ru</w:t>
              </w:r>
            </w:hyperlink>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u w:val="single"/>
              </w:rPr>
              <w:t>г.Уфа,</w:t>
            </w:r>
            <w:r w:rsidRPr="00AD1DF3">
              <w:rPr>
                <w:rFonts w:ascii="Times New Roman" w:eastAsia="Times New Roman" w:hAnsi="Times New Roman" w:cs="Times New Roman"/>
                <w:color w:val="3F3F3F"/>
              </w:rPr>
              <w:t>(октябрь 2019г</w:t>
            </w:r>
          </w:p>
        </w:tc>
        <w:tc>
          <w:tcPr>
            <w:tcW w:w="23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Всероссийский творческий конкурс</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«Мелодия осени»</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23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Благодарственное письмо</w:t>
            </w:r>
          </w:p>
        </w:tc>
      </w:tr>
      <w:tr w:rsidR="00AD1DF3" w:rsidRPr="00AD1DF3" w:rsidTr="00AD1DF3">
        <w:tc>
          <w:tcPr>
            <w:tcW w:w="19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xml:space="preserve">Цыгунова </w:t>
            </w:r>
            <w:r w:rsidRPr="00AD1DF3">
              <w:rPr>
                <w:rFonts w:ascii="Times New Roman" w:eastAsia="Times New Roman" w:hAnsi="Times New Roman" w:cs="Times New Roman"/>
                <w:color w:val="3F3F3F"/>
              </w:rPr>
              <w:lastRenderedPageBreak/>
              <w:t>И.М.</w:t>
            </w:r>
          </w:p>
        </w:tc>
        <w:tc>
          <w:tcPr>
            <w:tcW w:w="29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lastRenderedPageBreak/>
              <w:t>Фонд «ЭРА»</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(ноябрь 2019г.)</w:t>
            </w:r>
          </w:p>
        </w:tc>
        <w:tc>
          <w:tcPr>
            <w:tcW w:w="23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Всероссийский</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Экологическ</w:t>
            </w:r>
            <w:r w:rsidRPr="00AD1DF3">
              <w:rPr>
                <w:rFonts w:ascii="Times New Roman" w:eastAsia="Times New Roman" w:hAnsi="Times New Roman" w:cs="Times New Roman"/>
                <w:color w:val="3F3F3F"/>
              </w:rPr>
              <w:lastRenderedPageBreak/>
              <w:t>ий урок</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«Разделяй с нами»</w:t>
            </w:r>
          </w:p>
        </w:tc>
        <w:tc>
          <w:tcPr>
            <w:tcW w:w="23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lastRenderedPageBreak/>
              <w:t>Диплом за проведение урока</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lastRenderedPageBreak/>
              <w:t> </w:t>
            </w:r>
          </w:p>
        </w:tc>
      </w:tr>
      <w:tr w:rsidR="00AD1DF3" w:rsidRPr="00AD1DF3" w:rsidTr="00AD1DF3">
        <w:tc>
          <w:tcPr>
            <w:tcW w:w="19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lastRenderedPageBreak/>
              <w:t>Выхованец Е.В.</w:t>
            </w:r>
          </w:p>
        </w:tc>
        <w:tc>
          <w:tcPr>
            <w:tcW w:w="29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сайт ЦГМИ «Идея»</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r w:rsidRPr="00AD1DF3">
              <w:rPr>
                <w:rFonts w:ascii="Times New Roman" w:eastAsia="Times New Roman" w:hAnsi="Times New Roman" w:cs="Times New Roman"/>
                <w:color w:val="3F3F3F"/>
                <w:lang w:val="en-US"/>
              </w:rPr>
              <w:t>e</w:t>
            </w:r>
            <w:r w:rsidRPr="00AD1DF3">
              <w:rPr>
                <w:rFonts w:ascii="Times New Roman" w:eastAsia="Times New Roman" w:hAnsi="Times New Roman" w:cs="Times New Roman"/>
                <w:color w:val="3F3F3F"/>
              </w:rPr>
              <w:t>-</w:t>
            </w:r>
            <w:r w:rsidRPr="00AD1DF3">
              <w:rPr>
                <w:rFonts w:ascii="Times New Roman" w:eastAsia="Times New Roman" w:hAnsi="Times New Roman" w:cs="Times New Roman"/>
                <w:color w:val="3F3F3F"/>
                <w:lang w:val="en-US"/>
              </w:rPr>
              <w:t>mail</w:t>
            </w:r>
            <w:r w:rsidRPr="00AD1DF3">
              <w:rPr>
                <w:rFonts w:ascii="Times New Roman" w:eastAsia="Times New Roman" w:hAnsi="Times New Roman" w:cs="Times New Roman"/>
                <w:color w:val="3F3F3F"/>
              </w:rPr>
              <w:t>:</w:t>
            </w:r>
            <w:r w:rsidRPr="00AD1DF3">
              <w:rPr>
                <w:rFonts w:ascii="Times New Roman" w:eastAsia="Times New Roman" w:hAnsi="Times New Roman" w:cs="Times New Roman"/>
                <w:color w:val="3F3F3F"/>
                <w:sz w:val="24"/>
                <w:szCs w:val="24"/>
              </w:rPr>
              <w:t> </w:t>
            </w:r>
            <w:hyperlink r:id="rId19" w:history="1">
              <w:r w:rsidRPr="00AD1DF3">
                <w:rPr>
                  <w:rFonts w:ascii="Times New Roman" w:eastAsia="Times New Roman" w:hAnsi="Times New Roman" w:cs="Times New Roman"/>
                  <w:lang w:val="en-US"/>
                </w:rPr>
                <w:t>centrideia</w:t>
              </w:r>
              <w:r w:rsidRPr="00AD1DF3">
                <w:rPr>
                  <w:rFonts w:ascii="Times New Roman" w:eastAsia="Times New Roman" w:hAnsi="Times New Roman" w:cs="Times New Roman"/>
                </w:rPr>
                <w:t>@</w:t>
              </w:r>
              <w:r w:rsidRPr="00AD1DF3">
                <w:rPr>
                  <w:rFonts w:ascii="Times New Roman" w:eastAsia="Times New Roman" w:hAnsi="Times New Roman" w:cs="Times New Roman"/>
                  <w:lang w:val="en-US"/>
                </w:rPr>
                <w:t>mail</w:t>
              </w:r>
              <w:r w:rsidRPr="00AD1DF3">
                <w:rPr>
                  <w:rFonts w:ascii="Times New Roman" w:eastAsia="Times New Roman" w:hAnsi="Times New Roman" w:cs="Times New Roman"/>
                </w:rPr>
                <w:t>.</w:t>
              </w:r>
              <w:r w:rsidRPr="00AD1DF3">
                <w:rPr>
                  <w:rFonts w:ascii="Times New Roman" w:eastAsia="Times New Roman" w:hAnsi="Times New Roman" w:cs="Times New Roman"/>
                  <w:lang w:val="en-US"/>
                </w:rPr>
                <w:t>ru</w:t>
              </w:r>
            </w:hyperlink>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(ноябрь)</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23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Всероссийский конкурс моделирования и рисования пластилином «Мы рисуем пластилином разноцветные картины!».п</w:t>
            </w:r>
          </w:p>
        </w:tc>
        <w:tc>
          <w:tcPr>
            <w:tcW w:w="23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Благодарственное письмо</w:t>
            </w:r>
          </w:p>
        </w:tc>
      </w:tr>
      <w:tr w:rsidR="00AD1DF3" w:rsidRPr="00AD1DF3" w:rsidTr="00AD1DF3">
        <w:tc>
          <w:tcPr>
            <w:tcW w:w="19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Выхованец Е.В.</w:t>
            </w:r>
          </w:p>
        </w:tc>
        <w:tc>
          <w:tcPr>
            <w:tcW w:w="29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Сайт ЦГМИ «Идея»</w:t>
            </w:r>
            <w:r w:rsidRPr="00AD1DF3">
              <w:rPr>
                <w:rFonts w:ascii="Times New Roman" w:eastAsia="Times New Roman" w:hAnsi="Times New Roman" w:cs="Times New Roman"/>
                <w:color w:val="3F3F3F"/>
                <w:sz w:val="24"/>
                <w:szCs w:val="24"/>
              </w:rPr>
              <w:t> </w:t>
            </w:r>
            <w:r w:rsidRPr="00AD1DF3">
              <w:rPr>
                <w:rFonts w:ascii="Times New Roman" w:eastAsia="Times New Roman" w:hAnsi="Times New Roman" w:cs="Times New Roman"/>
                <w:color w:val="3F3F3F"/>
                <w:lang w:val="en-US"/>
              </w:rPr>
              <w:t>e</w:t>
            </w:r>
            <w:r w:rsidRPr="00AD1DF3">
              <w:rPr>
                <w:rFonts w:ascii="Times New Roman" w:eastAsia="Times New Roman" w:hAnsi="Times New Roman" w:cs="Times New Roman"/>
                <w:color w:val="3F3F3F"/>
              </w:rPr>
              <w:t>-</w:t>
            </w:r>
            <w:r w:rsidRPr="00AD1DF3">
              <w:rPr>
                <w:rFonts w:ascii="Times New Roman" w:eastAsia="Times New Roman" w:hAnsi="Times New Roman" w:cs="Times New Roman"/>
                <w:color w:val="3F3F3F"/>
                <w:lang w:val="en-US"/>
              </w:rPr>
              <w:t>mail</w:t>
            </w:r>
            <w:r w:rsidRPr="00AD1DF3">
              <w:rPr>
                <w:rFonts w:ascii="Times New Roman" w:eastAsia="Times New Roman" w:hAnsi="Times New Roman" w:cs="Times New Roman"/>
                <w:color w:val="3F3F3F"/>
              </w:rPr>
              <w:t>:</w:t>
            </w:r>
            <w:r w:rsidRPr="00AD1DF3">
              <w:rPr>
                <w:rFonts w:ascii="Times New Roman" w:eastAsia="Times New Roman" w:hAnsi="Times New Roman" w:cs="Times New Roman"/>
                <w:color w:val="3F3F3F"/>
                <w:sz w:val="24"/>
                <w:szCs w:val="24"/>
              </w:rPr>
              <w:t> </w:t>
            </w:r>
            <w:hyperlink r:id="rId20" w:history="1">
              <w:r w:rsidRPr="00AD1DF3">
                <w:rPr>
                  <w:rFonts w:ascii="Times New Roman" w:eastAsia="Times New Roman" w:hAnsi="Times New Roman" w:cs="Times New Roman"/>
                  <w:lang w:val="en-US"/>
                </w:rPr>
                <w:t>centrideia</w:t>
              </w:r>
              <w:r w:rsidRPr="00AD1DF3">
                <w:rPr>
                  <w:rFonts w:ascii="Times New Roman" w:eastAsia="Times New Roman" w:hAnsi="Times New Roman" w:cs="Times New Roman"/>
                </w:rPr>
                <w:t>@</w:t>
              </w:r>
              <w:r w:rsidRPr="00AD1DF3">
                <w:rPr>
                  <w:rFonts w:ascii="Times New Roman" w:eastAsia="Times New Roman" w:hAnsi="Times New Roman" w:cs="Times New Roman"/>
                  <w:lang w:val="en-US"/>
                </w:rPr>
                <w:t>mail</w:t>
              </w:r>
              <w:r w:rsidRPr="00AD1DF3">
                <w:rPr>
                  <w:rFonts w:ascii="Times New Roman" w:eastAsia="Times New Roman" w:hAnsi="Times New Roman" w:cs="Times New Roman"/>
                </w:rPr>
                <w:t>.</w:t>
              </w:r>
              <w:r w:rsidRPr="00AD1DF3">
                <w:rPr>
                  <w:rFonts w:ascii="Times New Roman" w:eastAsia="Times New Roman" w:hAnsi="Times New Roman" w:cs="Times New Roman"/>
                  <w:lang w:val="en-US"/>
                </w:rPr>
                <w:t>ru</w:t>
              </w:r>
            </w:hyperlink>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Г. Оренбург</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(ноябрь)</w:t>
            </w:r>
          </w:p>
        </w:tc>
        <w:tc>
          <w:tcPr>
            <w:tcW w:w="23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.Всероссийский конкурс «Цветами улыбается земля</w:t>
            </w:r>
            <w:r w:rsidRPr="00AD1DF3">
              <w:rPr>
                <w:rFonts w:ascii="Times New Roman" w:eastAsia="Times New Roman" w:hAnsi="Times New Roman" w:cs="Times New Roman"/>
                <w:b/>
                <w:bCs/>
                <w:color w:val="3F3F3F"/>
              </w:rPr>
              <w:t>»</w:t>
            </w:r>
          </w:p>
        </w:tc>
        <w:tc>
          <w:tcPr>
            <w:tcW w:w="23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Благодарственное письмо</w:t>
            </w:r>
          </w:p>
        </w:tc>
      </w:tr>
      <w:tr w:rsidR="00AD1DF3" w:rsidRPr="00AD1DF3" w:rsidTr="00AD1DF3">
        <w:tc>
          <w:tcPr>
            <w:tcW w:w="19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Цыгунова И.М.</w:t>
            </w:r>
          </w:p>
        </w:tc>
        <w:tc>
          <w:tcPr>
            <w:tcW w:w="29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«Всероссийский фонд природы»</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(декабрь 2019г)</w:t>
            </w:r>
          </w:p>
        </w:tc>
        <w:tc>
          <w:tcPr>
            <w:tcW w:w="23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Всероссийский экологический урок</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«Моря России: сохранение морских экосистем»</w:t>
            </w:r>
          </w:p>
        </w:tc>
        <w:tc>
          <w:tcPr>
            <w:tcW w:w="23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Диплом за проведение урока</w:t>
            </w:r>
          </w:p>
        </w:tc>
      </w:tr>
      <w:tr w:rsidR="00AD1DF3" w:rsidRPr="00AD1DF3" w:rsidTr="00AD1DF3">
        <w:tc>
          <w:tcPr>
            <w:tcW w:w="19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xml:space="preserve">Выхованец </w:t>
            </w:r>
            <w:r w:rsidRPr="00AD1DF3">
              <w:rPr>
                <w:rFonts w:ascii="Times New Roman" w:eastAsia="Times New Roman" w:hAnsi="Times New Roman" w:cs="Times New Roman"/>
                <w:color w:val="3F3F3F"/>
              </w:rPr>
              <w:lastRenderedPageBreak/>
              <w:t>Е.В.</w:t>
            </w:r>
          </w:p>
        </w:tc>
        <w:tc>
          <w:tcPr>
            <w:tcW w:w="29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lastRenderedPageBreak/>
              <w:t>Сайт</w:t>
            </w:r>
            <w:r w:rsidRPr="00AD1DF3">
              <w:rPr>
                <w:rFonts w:ascii="Times New Roman" w:eastAsia="Times New Roman" w:hAnsi="Times New Roman" w:cs="Times New Roman"/>
                <w:color w:val="3F3F3F"/>
                <w:sz w:val="24"/>
                <w:szCs w:val="24"/>
              </w:rPr>
              <w:t> </w:t>
            </w:r>
            <w:hyperlink r:id="rId21" w:history="1">
              <w:r w:rsidRPr="00AD1DF3">
                <w:rPr>
                  <w:rFonts w:ascii="Times New Roman" w:eastAsia="Times New Roman" w:hAnsi="Times New Roman" w:cs="Times New Roman"/>
                  <w:lang w:val="en-US"/>
                </w:rPr>
                <w:t>info</w:t>
              </w:r>
              <w:r w:rsidRPr="00AD1DF3">
                <w:rPr>
                  <w:rFonts w:ascii="Times New Roman" w:eastAsia="Times New Roman" w:hAnsi="Times New Roman" w:cs="Times New Roman"/>
                </w:rPr>
                <w:t>@</w:t>
              </w:r>
              <w:r w:rsidRPr="00AD1DF3">
                <w:rPr>
                  <w:rFonts w:ascii="Times New Roman" w:eastAsia="Times New Roman" w:hAnsi="Times New Roman" w:cs="Times New Roman"/>
                  <w:lang w:val="en-US"/>
                </w:rPr>
                <w:t>palitra</w:t>
              </w:r>
              <w:r w:rsidRPr="00AD1DF3">
                <w:rPr>
                  <w:rFonts w:ascii="Times New Roman" w:eastAsia="Times New Roman" w:hAnsi="Times New Roman" w:cs="Times New Roman"/>
                </w:rPr>
                <w:t>-</w:t>
              </w:r>
              <w:r w:rsidRPr="00AD1DF3">
                <w:rPr>
                  <w:rFonts w:ascii="Times New Roman" w:eastAsia="Times New Roman" w:hAnsi="Times New Roman" w:cs="Times New Roman"/>
                  <w:lang w:val="en-US"/>
                </w:rPr>
                <w:t>rad</w:t>
              </w:r>
              <w:r w:rsidRPr="00AD1DF3">
                <w:rPr>
                  <w:rFonts w:ascii="Times New Roman" w:eastAsia="Times New Roman" w:hAnsi="Times New Roman" w:cs="Times New Roman"/>
                </w:rPr>
                <w:t>.</w:t>
              </w:r>
              <w:r w:rsidRPr="00AD1DF3">
                <w:rPr>
                  <w:rFonts w:ascii="Times New Roman" w:eastAsia="Times New Roman" w:hAnsi="Times New Roman" w:cs="Times New Roman"/>
                  <w:lang w:val="en-US"/>
                </w:rPr>
                <w:t>ru</w:t>
              </w:r>
            </w:hyperlink>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u w:val="single"/>
              </w:rPr>
              <w:t>г.Уфа,  (4 декабря 2019)</w:t>
            </w:r>
          </w:p>
        </w:tc>
        <w:tc>
          <w:tcPr>
            <w:tcW w:w="23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xml:space="preserve">Всероссийский творческий </w:t>
            </w:r>
            <w:r w:rsidRPr="00AD1DF3">
              <w:rPr>
                <w:rFonts w:ascii="Times New Roman" w:eastAsia="Times New Roman" w:hAnsi="Times New Roman" w:cs="Times New Roman"/>
                <w:color w:val="3F3F3F"/>
              </w:rPr>
              <w:lastRenderedPageBreak/>
              <w:t>конкурс «В маминых теплых объятиях», посвященном Дню матери»</w:t>
            </w:r>
          </w:p>
        </w:tc>
        <w:tc>
          <w:tcPr>
            <w:tcW w:w="23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lastRenderedPageBreak/>
              <w:t>Благодарственное пись</w:t>
            </w:r>
            <w:r w:rsidRPr="00AD1DF3">
              <w:rPr>
                <w:rFonts w:ascii="Times New Roman" w:eastAsia="Times New Roman" w:hAnsi="Times New Roman" w:cs="Times New Roman"/>
                <w:color w:val="3F3F3F"/>
              </w:rPr>
              <w:lastRenderedPageBreak/>
              <w:t>мо</w:t>
            </w:r>
          </w:p>
        </w:tc>
      </w:tr>
      <w:tr w:rsidR="00AD1DF3" w:rsidRPr="00AD1DF3" w:rsidTr="00AD1DF3">
        <w:tc>
          <w:tcPr>
            <w:tcW w:w="19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lastRenderedPageBreak/>
              <w:t>Выхованец Е.В.</w:t>
            </w:r>
          </w:p>
        </w:tc>
        <w:tc>
          <w:tcPr>
            <w:tcW w:w="29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(сайт ЦГМИ «Идея»</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r w:rsidRPr="00AD1DF3">
              <w:rPr>
                <w:rFonts w:ascii="Times New Roman" w:eastAsia="Times New Roman" w:hAnsi="Times New Roman" w:cs="Times New Roman"/>
                <w:color w:val="3F3F3F"/>
                <w:lang w:val="en-US"/>
              </w:rPr>
              <w:t>e</w:t>
            </w:r>
            <w:r w:rsidRPr="00AD1DF3">
              <w:rPr>
                <w:rFonts w:ascii="Times New Roman" w:eastAsia="Times New Roman" w:hAnsi="Times New Roman" w:cs="Times New Roman"/>
                <w:color w:val="3F3F3F"/>
              </w:rPr>
              <w:t>-</w:t>
            </w:r>
            <w:r w:rsidRPr="00AD1DF3">
              <w:rPr>
                <w:rFonts w:ascii="Times New Roman" w:eastAsia="Times New Roman" w:hAnsi="Times New Roman" w:cs="Times New Roman"/>
                <w:color w:val="3F3F3F"/>
                <w:lang w:val="en-US"/>
              </w:rPr>
              <w:t>mail</w:t>
            </w:r>
            <w:hyperlink r:id="rId22" w:history="1">
              <w:r w:rsidRPr="00AD1DF3">
                <w:rPr>
                  <w:rFonts w:ascii="Times New Roman" w:eastAsia="Times New Roman" w:hAnsi="Times New Roman" w:cs="Times New Roman"/>
                  <w:lang w:val="en-US"/>
                </w:rPr>
                <w:t>centrideia</w:t>
              </w:r>
              <w:r w:rsidRPr="00AD1DF3">
                <w:rPr>
                  <w:rFonts w:ascii="Times New Roman" w:eastAsia="Times New Roman" w:hAnsi="Times New Roman" w:cs="Times New Roman"/>
                </w:rPr>
                <w:t>@</w:t>
              </w:r>
              <w:r w:rsidRPr="00AD1DF3">
                <w:rPr>
                  <w:rFonts w:ascii="Times New Roman" w:eastAsia="Times New Roman" w:hAnsi="Times New Roman" w:cs="Times New Roman"/>
                  <w:lang w:val="en-US"/>
                </w:rPr>
                <w:t>mail</w:t>
              </w:r>
              <w:r w:rsidRPr="00AD1DF3">
                <w:rPr>
                  <w:rFonts w:ascii="Times New Roman" w:eastAsia="Times New Roman" w:hAnsi="Times New Roman" w:cs="Times New Roman"/>
                </w:rPr>
                <w:t>.</w:t>
              </w:r>
              <w:r w:rsidRPr="00AD1DF3">
                <w:rPr>
                  <w:rFonts w:ascii="Times New Roman" w:eastAsia="Times New Roman" w:hAnsi="Times New Roman" w:cs="Times New Roman"/>
                  <w:lang w:val="en-US"/>
                </w:rPr>
                <w:t>r</w:t>
              </w:r>
            </w:hyperlink>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u w:val="single"/>
              </w:rPr>
              <w:t>(</w:t>
            </w:r>
            <w:r w:rsidRPr="00AD1DF3">
              <w:rPr>
                <w:rFonts w:ascii="Times New Roman" w:eastAsia="Times New Roman" w:hAnsi="Times New Roman" w:cs="Times New Roman"/>
                <w:color w:val="3F3F3F"/>
              </w:rPr>
              <w:t>10 декабря 2019 г)</w:t>
            </w:r>
          </w:p>
        </w:tc>
        <w:tc>
          <w:tcPr>
            <w:tcW w:w="23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Всероссийский конкурс декоративно-прикладного творчества</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«Фантазии полёт и рук творенье…».</w:t>
            </w:r>
          </w:p>
        </w:tc>
        <w:tc>
          <w:tcPr>
            <w:tcW w:w="23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Благодарственное письмо</w:t>
            </w:r>
          </w:p>
        </w:tc>
      </w:tr>
      <w:tr w:rsidR="00AD1DF3" w:rsidRPr="00AD1DF3" w:rsidTr="00AD1DF3">
        <w:tc>
          <w:tcPr>
            <w:tcW w:w="19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Выхованец Е.В.</w:t>
            </w:r>
          </w:p>
        </w:tc>
        <w:tc>
          <w:tcPr>
            <w:tcW w:w="29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Творческий сайт «Палитра радости»</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hyperlink r:id="rId23" w:history="1">
              <w:r w:rsidRPr="00AD1DF3">
                <w:rPr>
                  <w:rFonts w:ascii="Times New Roman" w:eastAsia="Times New Roman" w:hAnsi="Times New Roman" w:cs="Times New Roman"/>
                  <w:lang w:val="en-US"/>
                </w:rPr>
                <w:t>info</w:t>
              </w:r>
              <w:r w:rsidRPr="00AD1DF3">
                <w:rPr>
                  <w:rFonts w:ascii="Times New Roman" w:eastAsia="Times New Roman" w:hAnsi="Times New Roman" w:cs="Times New Roman"/>
                </w:rPr>
                <w:t>@</w:t>
              </w:r>
              <w:r w:rsidRPr="00AD1DF3">
                <w:rPr>
                  <w:rFonts w:ascii="Times New Roman" w:eastAsia="Times New Roman" w:hAnsi="Times New Roman" w:cs="Times New Roman"/>
                  <w:lang w:val="en-US"/>
                </w:rPr>
                <w:t>palitra</w:t>
              </w:r>
              <w:r w:rsidRPr="00AD1DF3">
                <w:rPr>
                  <w:rFonts w:ascii="Times New Roman" w:eastAsia="Times New Roman" w:hAnsi="Times New Roman" w:cs="Times New Roman"/>
                </w:rPr>
                <w:t>-</w:t>
              </w:r>
              <w:r w:rsidRPr="00AD1DF3">
                <w:rPr>
                  <w:rFonts w:ascii="Times New Roman" w:eastAsia="Times New Roman" w:hAnsi="Times New Roman" w:cs="Times New Roman"/>
                  <w:lang w:val="en-US"/>
                </w:rPr>
                <w:t>rad</w:t>
              </w:r>
              <w:r w:rsidRPr="00AD1DF3">
                <w:rPr>
                  <w:rFonts w:ascii="Times New Roman" w:eastAsia="Times New Roman" w:hAnsi="Times New Roman" w:cs="Times New Roman"/>
                </w:rPr>
                <w:t>.</w:t>
              </w:r>
              <w:r w:rsidRPr="00AD1DF3">
                <w:rPr>
                  <w:rFonts w:ascii="Times New Roman" w:eastAsia="Times New Roman" w:hAnsi="Times New Roman" w:cs="Times New Roman"/>
                  <w:lang w:val="en-US"/>
                </w:rPr>
                <w:t>ru</w:t>
              </w:r>
            </w:hyperlink>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u w:val="single"/>
              </w:rPr>
              <w:t>г.Уфа, </w:t>
            </w:r>
            <w:r w:rsidRPr="00AD1DF3">
              <w:rPr>
                <w:rFonts w:ascii="Times New Roman" w:eastAsia="Times New Roman" w:hAnsi="Times New Roman" w:cs="Times New Roman"/>
                <w:color w:val="3F3F3F"/>
                <w:sz w:val="24"/>
                <w:szCs w:val="24"/>
              </w:rPr>
              <w:t> </w:t>
            </w:r>
            <w:r w:rsidRPr="00AD1DF3">
              <w:rPr>
                <w:rFonts w:ascii="Times New Roman" w:eastAsia="Times New Roman" w:hAnsi="Times New Roman" w:cs="Times New Roman"/>
                <w:color w:val="3F3F3F"/>
              </w:rPr>
              <w:t>  (10 февраля 2020)</w:t>
            </w:r>
          </w:p>
        </w:tc>
        <w:tc>
          <w:tcPr>
            <w:tcW w:w="23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Всероссийский творческий конкурс «Дыхание зимы»</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23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Благодарственное  письмо</w:t>
            </w:r>
          </w:p>
        </w:tc>
      </w:tr>
      <w:tr w:rsidR="00AD1DF3" w:rsidRPr="00AD1DF3" w:rsidTr="00AD1DF3">
        <w:tc>
          <w:tcPr>
            <w:tcW w:w="19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Филипась Л.Г.</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29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Ботанический сад-институт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Дальневосточного отделения Российской академии наук</w:t>
            </w:r>
          </w:p>
        </w:tc>
        <w:tc>
          <w:tcPr>
            <w:tcW w:w="23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Х</w:t>
            </w:r>
            <w:r w:rsidRPr="00AD1DF3">
              <w:rPr>
                <w:rFonts w:ascii="Times New Roman" w:eastAsia="Times New Roman" w:hAnsi="Times New Roman" w:cs="Times New Roman"/>
                <w:color w:val="3F3F3F"/>
                <w:lang w:val="en-US"/>
              </w:rPr>
              <w:t>VI</w:t>
            </w:r>
            <w:r w:rsidRPr="00AD1DF3">
              <w:rPr>
                <w:rFonts w:ascii="Times New Roman" w:eastAsia="Times New Roman" w:hAnsi="Times New Roman" w:cs="Times New Roman"/>
                <w:color w:val="3F3F3F"/>
              </w:rPr>
              <w:t>  региональная научно-практическая конференция школьников</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xml:space="preserve">с международным </w:t>
            </w:r>
            <w:r w:rsidRPr="00AD1DF3">
              <w:rPr>
                <w:rFonts w:ascii="Times New Roman" w:eastAsia="Times New Roman" w:hAnsi="Times New Roman" w:cs="Times New Roman"/>
                <w:color w:val="3F3F3F"/>
              </w:rPr>
              <w:lastRenderedPageBreak/>
              <w:t>участием «День рододендрона»</w:t>
            </w:r>
          </w:p>
        </w:tc>
        <w:tc>
          <w:tcPr>
            <w:tcW w:w="23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lastRenderedPageBreak/>
              <w:t>Благодарственное письмо за участие</w:t>
            </w:r>
          </w:p>
        </w:tc>
      </w:tr>
      <w:tr w:rsidR="00AD1DF3" w:rsidRPr="00AD1DF3" w:rsidTr="00AD1DF3">
        <w:tc>
          <w:tcPr>
            <w:tcW w:w="19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lastRenderedPageBreak/>
              <w:t>Цыгунова И.М.</w:t>
            </w:r>
          </w:p>
        </w:tc>
        <w:tc>
          <w:tcPr>
            <w:tcW w:w="29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Г. Арсеньев</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(апрель 2020г.)</w:t>
            </w:r>
          </w:p>
        </w:tc>
        <w:tc>
          <w:tcPr>
            <w:tcW w:w="23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Краевой фестиваль талантов «Достань свою звезду»</w:t>
            </w:r>
          </w:p>
        </w:tc>
        <w:tc>
          <w:tcPr>
            <w:tcW w:w="23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Диплом за профессиональное мастерство</w:t>
            </w:r>
          </w:p>
        </w:tc>
      </w:tr>
      <w:tr w:rsidR="00AD1DF3" w:rsidRPr="00AD1DF3" w:rsidTr="00AD1DF3">
        <w:tc>
          <w:tcPr>
            <w:tcW w:w="19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Выхованец Е.В.</w:t>
            </w:r>
          </w:p>
        </w:tc>
        <w:tc>
          <w:tcPr>
            <w:tcW w:w="29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r w:rsidRPr="00AD1DF3">
              <w:rPr>
                <w:rFonts w:ascii="Times New Roman" w:eastAsia="Times New Roman" w:hAnsi="Times New Roman" w:cs="Times New Roman"/>
                <w:i/>
                <w:iCs/>
                <w:color w:val="3F3F3F"/>
              </w:rPr>
              <w:t>Всероссийский Центр гражданских и молодёжных инициатив «Идея» г. Оренбурга</w:t>
            </w:r>
            <w:hyperlink r:id="rId24" w:history="1">
              <w:r w:rsidRPr="00AD1DF3">
                <w:rPr>
                  <w:rFonts w:ascii="Times New Roman" w:eastAsia="Times New Roman" w:hAnsi="Times New Roman" w:cs="Times New Roman"/>
                  <w:lang w:val="en-US"/>
                </w:rPr>
                <w:t>centrideia</w:t>
              </w:r>
              <w:r w:rsidRPr="00AD1DF3">
                <w:rPr>
                  <w:rFonts w:ascii="Times New Roman" w:eastAsia="Times New Roman" w:hAnsi="Times New Roman" w:cs="Times New Roman"/>
                </w:rPr>
                <w:t>@</w:t>
              </w:r>
              <w:r w:rsidRPr="00AD1DF3">
                <w:rPr>
                  <w:rFonts w:ascii="Times New Roman" w:eastAsia="Times New Roman" w:hAnsi="Times New Roman" w:cs="Times New Roman"/>
                  <w:lang w:val="en-US"/>
                </w:rPr>
                <w:t>mail</w:t>
              </w:r>
              <w:r w:rsidRPr="00AD1DF3">
                <w:rPr>
                  <w:rFonts w:ascii="Times New Roman" w:eastAsia="Times New Roman" w:hAnsi="Times New Roman" w:cs="Times New Roman"/>
                </w:rPr>
                <w:t>.</w:t>
              </w:r>
              <w:r w:rsidRPr="00AD1DF3">
                <w:rPr>
                  <w:rFonts w:ascii="Times New Roman" w:eastAsia="Times New Roman" w:hAnsi="Times New Roman" w:cs="Times New Roman"/>
                  <w:lang w:val="en-US"/>
                </w:rPr>
                <w:t>ru</w:t>
              </w:r>
            </w:hyperlink>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u w:val="single"/>
              </w:rPr>
              <w:t>(апрель 2020)</w:t>
            </w:r>
          </w:p>
        </w:tc>
        <w:tc>
          <w:tcPr>
            <w:tcW w:w="23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Всероссийский фестиваль детских рисунков и поделок «Весна-подружка, цветущая красавица</w:t>
            </w:r>
          </w:p>
        </w:tc>
        <w:tc>
          <w:tcPr>
            <w:tcW w:w="23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Благодарственное письмо</w:t>
            </w:r>
          </w:p>
        </w:tc>
      </w:tr>
      <w:tr w:rsidR="00AD1DF3" w:rsidRPr="00AD1DF3" w:rsidTr="00AD1DF3">
        <w:trPr>
          <w:trHeight w:val="710"/>
        </w:trPr>
        <w:tc>
          <w:tcPr>
            <w:tcW w:w="19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Цыгунова И.М.</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29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ЭкоЦентр «Заповедники»</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(Апрель 2020г)</w:t>
            </w:r>
          </w:p>
        </w:tc>
        <w:tc>
          <w:tcPr>
            <w:tcW w:w="23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Интерактивный урок «Открываем Арктику вместе»</w:t>
            </w:r>
          </w:p>
        </w:tc>
        <w:tc>
          <w:tcPr>
            <w:tcW w:w="23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Диплом за проведение</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урока </w:t>
            </w:r>
          </w:p>
        </w:tc>
      </w:tr>
      <w:tr w:rsidR="00AD1DF3" w:rsidRPr="00AD1DF3" w:rsidTr="00AD1DF3">
        <w:tc>
          <w:tcPr>
            <w:tcW w:w="19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Башкирцева Н.В.</w:t>
            </w:r>
          </w:p>
        </w:tc>
        <w:tc>
          <w:tcPr>
            <w:tcW w:w="29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Г. Арсеньев</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(Апрель 2020г)</w:t>
            </w:r>
          </w:p>
        </w:tc>
        <w:tc>
          <w:tcPr>
            <w:tcW w:w="23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Краевой конкурс выставка декоративно-прикладного творче</w:t>
            </w:r>
            <w:r w:rsidRPr="00AD1DF3">
              <w:rPr>
                <w:rFonts w:ascii="Times New Roman" w:eastAsia="Times New Roman" w:hAnsi="Times New Roman" w:cs="Times New Roman"/>
                <w:color w:val="3F3F3F"/>
              </w:rPr>
              <w:lastRenderedPageBreak/>
              <w:t>ства  «Город мастеров»</w:t>
            </w:r>
          </w:p>
        </w:tc>
        <w:tc>
          <w:tcPr>
            <w:tcW w:w="23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lastRenderedPageBreak/>
              <w:t>Диплом «За профессиональное мастерство»</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xml:space="preserve">в </w:t>
            </w:r>
            <w:r w:rsidRPr="00AD1DF3">
              <w:rPr>
                <w:rFonts w:ascii="Times New Roman" w:eastAsia="Times New Roman" w:hAnsi="Times New Roman" w:cs="Times New Roman"/>
                <w:color w:val="3F3F3F"/>
              </w:rPr>
              <w:lastRenderedPageBreak/>
              <w:t>подготовке призеров конкурса</w:t>
            </w:r>
          </w:p>
        </w:tc>
      </w:tr>
      <w:tr w:rsidR="00AD1DF3" w:rsidRPr="00AD1DF3" w:rsidTr="00AD1DF3">
        <w:tc>
          <w:tcPr>
            <w:tcW w:w="19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lastRenderedPageBreak/>
              <w:t>Бортникова Л. М.</w:t>
            </w:r>
          </w:p>
        </w:tc>
        <w:tc>
          <w:tcPr>
            <w:tcW w:w="29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Г. Арсеньев</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(Апрель 2020г)</w:t>
            </w:r>
          </w:p>
        </w:tc>
        <w:tc>
          <w:tcPr>
            <w:tcW w:w="23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Краевой конкурс выставка декоративно-прикладного творчества  «Город мастеров»</w:t>
            </w:r>
          </w:p>
        </w:tc>
        <w:tc>
          <w:tcPr>
            <w:tcW w:w="23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Диплом «За профессиональное мастерство»</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в подготовке призеров конкурса</w:t>
            </w:r>
          </w:p>
        </w:tc>
      </w:tr>
    </w:tbl>
    <w:p w:rsidR="00AD1DF3" w:rsidRPr="00AD1DF3" w:rsidRDefault="00AD1DF3" w:rsidP="00AD1DF3">
      <w:pPr>
        <w:shd w:val="clear" w:color="auto" w:fill="FFFFFF"/>
        <w:spacing w:after="0" w:line="240" w:lineRule="auto"/>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  </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    В течение учебного года педагоги опубликовали материалы на сайте</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 </w:t>
      </w:r>
      <w:r w:rsidRPr="00AD1DF3">
        <w:rPr>
          <w:rFonts w:ascii="Helvetica" w:eastAsia="Times New Roman" w:hAnsi="Helvetica" w:cs="Helvetica"/>
          <w:color w:val="3F3F3F"/>
          <w:sz w:val="24"/>
          <w:szCs w:val="24"/>
        </w:rPr>
        <w:t>Всероссийского образовательного портала «Продленка»</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www.prodlenka.org -</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Открытое занятие «Точечная роспись на блюде» (Башкирцева Н.В.)</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презентация «Изготовление подсвечников из жестяных банок» (Выхованец Е.В.)</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открытое занятие «Информационно-коммуникационные технологии как фактор повышения качества освоения образовательной программы «Настольный теннис» (Сидоренко А. И.)</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В образовательном СМИ «Педагогический альманах» опубликована Презентация на тему «Мастер класс по изготовлению витражных цветов» (Выхованец Е.В.).  Все представленные для публикации работы апробированы в учреждении.</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На сайте МБУ ДО «ДДТ с. Ракитное» предоставлены следующие материалы</w:t>
      </w:r>
      <w:r w:rsidRPr="00AD1DF3">
        <w:rPr>
          <w:rFonts w:ascii="Helvetica" w:eastAsia="Times New Roman" w:hAnsi="Helvetica" w:cs="Helvetica"/>
          <w:color w:val="3F3F3F"/>
          <w:sz w:val="24"/>
          <w:szCs w:val="24"/>
        </w:rPr>
        <w:t>:</w:t>
      </w:r>
    </w:p>
    <w:p w:rsidR="00AD1DF3" w:rsidRPr="00AD1DF3" w:rsidRDefault="00AD1DF3" w:rsidP="00AD1DF3">
      <w:pPr>
        <w:shd w:val="clear" w:color="auto" w:fill="FFFFFF"/>
        <w:spacing w:after="0" w:line="311" w:lineRule="atLeast"/>
        <w:ind w:left="360"/>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 Образовательная программа ДДТ 2019-2020 учебный год;</w:t>
      </w:r>
    </w:p>
    <w:p w:rsidR="00AD1DF3" w:rsidRPr="00AD1DF3" w:rsidRDefault="00AD1DF3" w:rsidP="00AD1DF3">
      <w:pPr>
        <w:shd w:val="clear" w:color="auto" w:fill="FFFFFF"/>
        <w:spacing w:after="0" w:line="311" w:lineRule="atLeast"/>
        <w:ind w:left="360"/>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 Публичный доклад</w:t>
      </w:r>
    </w:p>
    <w:p w:rsidR="00AD1DF3" w:rsidRPr="00AD1DF3" w:rsidRDefault="00AD1DF3" w:rsidP="00AD1DF3">
      <w:pPr>
        <w:shd w:val="clear" w:color="auto" w:fill="FFFFFF"/>
        <w:spacing w:after="0" w:line="311" w:lineRule="atLeast"/>
        <w:ind w:left="360"/>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 Отчет по итогам само обследования МБУ ДО «ДДТ с. Ракитное»;</w:t>
      </w:r>
    </w:p>
    <w:p w:rsidR="00AD1DF3" w:rsidRPr="00AD1DF3" w:rsidRDefault="00AD1DF3" w:rsidP="00AD1DF3">
      <w:pPr>
        <w:shd w:val="clear" w:color="auto" w:fill="FFFFFF"/>
        <w:spacing w:after="0" w:line="311" w:lineRule="atLeast"/>
        <w:ind w:left="360"/>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 Информационные справки, отчеты по проверкам работы учреждения;</w:t>
      </w:r>
    </w:p>
    <w:p w:rsidR="00AD1DF3" w:rsidRPr="00AD1DF3" w:rsidRDefault="00AD1DF3" w:rsidP="00AD1DF3">
      <w:pPr>
        <w:shd w:val="clear" w:color="auto" w:fill="FFFFFF"/>
        <w:spacing w:after="0" w:line="311" w:lineRule="atLeast"/>
        <w:ind w:left="360"/>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 План работы учреждения;</w:t>
      </w:r>
    </w:p>
    <w:p w:rsidR="00AD1DF3" w:rsidRPr="00AD1DF3" w:rsidRDefault="00AD1DF3" w:rsidP="00AD1DF3">
      <w:pPr>
        <w:shd w:val="clear" w:color="auto" w:fill="FFFFFF"/>
        <w:spacing w:after="0" w:line="311" w:lineRule="atLeast"/>
        <w:ind w:left="360"/>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 Положения о проведении конкурсов и выставок:</w:t>
      </w:r>
    </w:p>
    <w:p w:rsidR="00AD1DF3" w:rsidRPr="00AD1DF3" w:rsidRDefault="00AD1DF3" w:rsidP="00AD1DF3">
      <w:pPr>
        <w:shd w:val="clear" w:color="auto" w:fill="FFFFFF"/>
        <w:spacing w:after="0" w:line="311" w:lineRule="atLeast"/>
        <w:ind w:left="360"/>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  Районный конкурс рисунков и поделок из природного материала «Осень чародейка»</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 Районная выставка декоративно-прикладного и художественного творчества</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«Рождественская сказка»;</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 Районная Выставка декоративно-прикладного творчества «Мир детства»;</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  Конкурс рисунков и   декоративно-прикладного творчества «Пасхальные традиции»</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  Районная выставка, посвященная 75-летию Победы «Встречаем День Победы»;</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lastRenderedPageBreak/>
        <w:t>             - Районный конкурс рисунков, посвященный 75-летию Победы «О подвиге, о доблести,</w:t>
      </w:r>
    </w:p>
    <w:p w:rsidR="00AD1DF3" w:rsidRPr="00AD1DF3" w:rsidRDefault="00AD1DF3" w:rsidP="00AD1DF3">
      <w:pPr>
        <w:shd w:val="clear" w:color="auto" w:fill="FFFFFF"/>
        <w:spacing w:after="0" w:line="311" w:lineRule="atLeast"/>
        <w:ind w:left="567" w:hanging="567"/>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о славе».</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Результаты анализа показали:</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Сильные стороны</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положительная динамика показателей охвата учащихся дополнительным образованием;</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-положительная динамика показателей призовых мест участия в муниципальных, краевых, межрайонных конкурсах, всероссийских (дистанционных) конкурсах;</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традиционные мероприятия районного масштаба;</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интеграция учреждения дополнительного образования со школой;</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Слабые стороны</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-несоответствие ресурсов (финансовых, материально-технических, пр.) конкретному социальному заказу;</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-недостаточное взаимодействие субъектов социума в решении проблем дополнительного образования детей;</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качество образовательного процесса по реализуемым программам дополнительного образования детей не всегда соответствует современным требованиям;</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Угрозы (ограничения)</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Относительно низкий культурный уровень социума.</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Удаленность школ от учреждения дополнительного образования.</w:t>
      </w:r>
    </w:p>
    <w:p w:rsidR="00AD1DF3" w:rsidRPr="00AD1DF3" w:rsidRDefault="00AD1DF3" w:rsidP="00AD1DF3">
      <w:pPr>
        <w:shd w:val="clear" w:color="auto" w:fill="FFFFFF"/>
        <w:spacing w:after="0" w:line="311" w:lineRule="atLeast"/>
        <w:ind w:left="720"/>
        <w:rPr>
          <w:rFonts w:ascii="Helvetica" w:eastAsia="Times New Roman" w:hAnsi="Helvetica" w:cs="Helvetica"/>
          <w:color w:val="3F3F3F"/>
          <w:sz w:val="27"/>
          <w:szCs w:val="27"/>
        </w:rPr>
      </w:pPr>
      <w:bookmarkStart w:id="4" w:name="bookmark53"/>
      <w:bookmarkEnd w:id="4"/>
      <w:r w:rsidRPr="00AD1DF3">
        <w:rPr>
          <w:rFonts w:ascii="Helvetica" w:eastAsia="Times New Roman" w:hAnsi="Helvetica" w:cs="Helvetica"/>
          <w:color w:val="3F3F3F"/>
          <w:sz w:val="24"/>
          <w:szCs w:val="24"/>
        </w:rPr>
        <w:t>9.Система управления</w:t>
      </w:r>
    </w:p>
    <w:p w:rsidR="00AD1DF3" w:rsidRPr="00AD1DF3" w:rsidRDefault="00AD1DF3" w:rsidP="00AD1DF3">
      <w:pPr>
        <w:shd w:val="clear" w:color="auto" w:fill="FFFFFF"/>
        <w:spacing w:after="0" w:line="311" w:lineRule="atLeast"/>
        <w:ind w:left="720"/>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w:t>
      </w:r>
    </w:p>
    <w:p w:rsidR="00AD1DF3" w:rsidRPr="00AD1DF3" w:rsidRDefault="00AD1DF3" w:rsidP="00AD1DF3">
      <w:pPr>
        <w:shd w:val="clear" w:color="auto" w:fill="FFFFFF"/>
        <w:spacing w:after="0" w:line="311" w:lineRule="atLeast"/>
        <w:ind w:firstLine="708"/>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Организация управления ДДТ полностью соответствует уставным требованиям и регламентируется собственной организационно-распорядительной документацией согласно действующему законодательству, программе развития учреждения, образовательным программам, долгосрочным проектам.</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Управление деятельностью ДДТ осуществляется по основным направлениям деятельности:</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-Учебно-воспитательная деятельность</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-Методическое сопровождение образовательного процесса.</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-Социально-досуговая и воспитательная деятельность.</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-Финансово-хозяйственное управление.</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Управление осуществляется на основе системного планирования, анализа, организации деятельности педагогического совета и общего собрания работников.</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Важным, в системе управления, является создание инфраструктуры, для реализации целей ДДТ - комфортной образовательной среды, совершенствование материально технической базы, совершенствование организации образовательного процесса, подбор и расстановка кадров.</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С целью результативного управления в 2019-2020 учебном году проведена:</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 практическая реализация управленческих решений</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повышение результативности и эффективности работы сотрудников через систему стимулирования и доведения средней з/платы до уровня среднего размера по региону;</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lastRenderedPageBreak/>
        <w:t>-проводилась работа по обеспечению психологической комфортности и комфортности условий труда и деятельности в учреждении как для учащихся, так и для сотрудников;</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-планирование, организация и контроль над деятельностью всех служб ДДТ.</w:t>
      </w:r>
    </w:p>
    <w:p w:rsidR="00AD1DF3" w:rsidRPr="00AD1DF3" w:rsidRDefault="00AD1DF3" w:rsidP="00AD1DF3">
      <w:pPr>
        <w:shd w:val="clear" w:color="auto" w:fill="FFFFFF"/>
        <w:spacing w:after="0" w:line="311" w:lineRule="atLeast"/>
        <w:ind w:firstLine="708"/>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Механизмы стимулирования педагогических работников</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В ДДТ действуют эффективные механизмы стимулирования и поддержки непрерывного профессионального развития педагогических и управленческих кадров:</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В 2019-2020 учебном году произведена корректировка Положения о материальном стимулировании работников и Положение о комиссии по распределению надбавок и доплат. Производятся ежемесячные выплаты работникам учреждения.</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w:t>
      </w:r>
    </w:p>
    <w:p w:rsidR="00AD1DF3" w:rsidRPr="00AD1DF3" w:rsidRDefault="00AD1DF3" w:rsidP="00AD1DF3">
      <w:pPr>
        <w:shd w:val="clear" w:color="auto" w:fill="FFFFFF"/>
        <w:spacing w:after="0" w:line="311" w:lineRule="atLeast"/>
        <w:jc w:val="center"/>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10.Административный контроль</w:t>
      </w:r>
    </w:p>
    <w:tbl>
      <w:tblPr>
        <w:tblW w:w="0" w:type="auto"/>
        <w:shd w:val="clear" w:color="auto" w:fill="FFFFFF"/>
        <w:tblCellMar>
          <w:left w:w="0" w:type="dxa"/>
          <w:right w:w="0" w:type="dxa"/>
        </w:tblCellMar>
        <w:tblLook w:val="04A0"/>
      </w:tblPr>
      <w:tblGrid>
        <w:gridCol w:w="710"/>
        <w:gridCol w:w="4219"/>
        <w:gridCol w:w="4642"/>
      </w:tblGrid>
      <w:tr w:rsidR="00AD1DF3" w:rsidRPr="00AD1DF3" w:rsidTr="00AD1DF3">
        <w:tc>
          <w:tcPr>
            <w:tcW w:w="6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AD1DF3" w:rsidRPr="00AD1DF3" w:rsidRDefault="00AD1DF3" w:rsidP="00AD1DF3">
            <w:pPr>
              <w:spacing w:after="0" w:line="240" w:lineRule="auto"/>
              <w:ind w:left="284"/>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w:t>
            </w:r>
          </w:p>
        </w:tc>
        <w:tc>
          <w:tcPr>
            <w:tcW w:w="43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ind w:left="644"/>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Содержание</w:t>
            </w:r>
          </w:p>
          <w:p w:rsidR="00AD1DF3" w:rsidRPr="00AD1DF3" w:rsidRDefault="00AD1DF3" w:rsidP="00AD1DF3">
            <w:pPr>
              <w:spacing w:after="0" w:line="240" w:lineRule="auto"/>
              <w:ind w:left="644"/>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деятельности</w:t>
            </w:r>
          </w:p>
        </w:tc>
        <w:tc>
          <w:tcPr>
            <w:tcW w:w="47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ind w:left="644"/>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Исполнение</w:t>
            </w:r>
          </w:p>
        </w:tc>
      </w:tr>
      <w:tr w:rsidR="00AD1DF3" w:rsidRPr="00AD1DF3" w:rsidTr="00AD1DF3">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ind w:left="284"/>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1.</w:t>
            </w:r>
          </w:p>
        </w:tc>
        <w:tc>
          <w:tcPr>
            <w:tcW w:w="4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Контроль        над</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выполнением требований по технике безопасности, охраны труда, противопожарной безопасности и режимом работы.</w:t>
            </w:r>
          </w:p>
        </w:tc>
        <w:tc>
          <w:tcPr>
            <w:tcW w:w="47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Издание приказов, ведение журналов учёта, проведение тренировочных мероприятий по эвакуации и т.д.</w:t>
            </w:r>
          </w:p>
        </w:tc>
      </w:tr>
      <w:tr w:rsidR="00AD1DF3" w:rsidRPr="00AD1DF3" w:rsidTr="00AD1DF3">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2.</w:t>
            </w:r>
          </w:p>
        </w:tc>
        <w:tc>
          <w:tcPr>
            <w:tcW w:w="4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Контроль и руководство</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образовательным</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процессом.</w:t>
            </w:r>
          </w:p>
        </w:tc>
        <w:tc>
          <w:tcPr>
            <w:tcW w:w="47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Систематизирована методическая работа по подготовке образовательных программ;</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Осуществляется контроль над реализацией программ и выполнением санитарно-гигиенических требований к проведению занятий.</w:t>
            </w:r>
          </w:p>
        </w:tc>
      </w:tr>
      <w:tr w:rsidR="00AD1DF3" w:rsidRPr="00AD1DF3" w:rsidTr="00AD1DF3">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3.</w:t>
            </w:r>
          </w:p>
        </w:tc>
        <w:tc>
          <w:tcPr>
            <w:tcW w:w="4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Руководство аттестацией педагогов</w:t>
            </w:r>
          </w:p>
        </w:tc>
        <w:tc>
          <w:tcPr>
            <w:tcW w:w="47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Полностью систематизирована работа по прохождению педагогами аттестации и подтверждению соответствия должности.</w:t>
            </w:r>
          </w:p>
        </w:tc>
      </w:tr>
      <w:tr w:rsidR="00AD1DF3" w:rsidRPr="00AD1DF3" w:rsidTr="00AD1DF3">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4.</w:t>
            </w:r>
          </w:p>
        </w:tc>
        <w:tc>
          <w:tcPr>
            <w:tcW w:w="4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Контроль за санитарно</w:t>
            </w:r>
            <w:r w:rsidRPr="00AD1DF3">
              <w:rPr>
                <w:rFonts w:ascii="Times New Roman" w:eastAsia="Times New Roman" w:hAnsi="Times New Roman" w:cs="Times New Roman"/>
                <w:color w:val="3F3F3F"/>
              </w:rPr>
              <w:softHyphen/>
              <w:t>гигиеническими</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условиями.</w:t>
            </w:r>
          </w:p>
        </w:tc>
        <w:tc>
          <w:tcPr>
            <w:tcW w:w="47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xml:space="preserve">Своевременное выполнение ремонтных работ; контроль над оформлением санитарных книжек, выполнение санитарно </w:t>
            </w:r>
            <w:r w:rsidRPr="00AD1DF3">
              <w:rPr>
                <w:rFonts w:ascii="Times New Roman" w:eastAsia="Times New Roman" w:hAnsi="Times New Roman" w:cs="Times New Roman"/>
                <w:color w:val="3F3F3F"/>
              </w:rPr>
              <w:softHyphen/>
              <w:t>эпидемиологического режима.</w:t>
            </w:r>
          </w:p>
        </w:tc>
      </w:tr>
      <w:tr w:rsidR="00AD1DF3" w:rsidRPr="00AD1DF3" w:rsidTr="00AD1DF3">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5.</w:t>
            </w:r>
          </w:p>
        </w:tc>
        <w:tc>
          <w:tcPr>
            <w:tcW w:w="4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Контроль за финансово-хозяйственной  деятельностью.</w:t>
            </w:r>
          </w:p>
        </w:tc>
        <w:tc>
          <w:tcPr>
            <w:tcW w:w="47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Заключение договоров, оформление первичной бухгалтерской документации.</w:t>
            </w:r>
          </w:p>
        </w:tc>
      </w:tr>
      <w:tr w:rsidR="00AD1DF3" w:rsidRPr="00AD1DF3" w:rsidTr="00AD1DF3">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7.</w:t>
            </w:r>
          </w:p>
        </w:tc>
        <w:tc>
          <w:tcPr>
            <w:tcW w:w="4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Контроль        над состоянием материальной базы и территории.</w:t>
            </w:r>
          </w:p>
        </w:tc>
        <w:tc>
          <w:tcPr>
            <w:tcW w:w="47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Проведена инвентаризация; успешно пройдены проверки по исполнению предписаний пожарного надзора.</w:t>
            </w:r>
          </w:p>
        </w:tc>
      </w:tr>
      <w:tr w:rsidR="00AD1DF3" w:rsidRPr="00AD1DF3" w:rsidTr="00AD1DF3">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8.</w:t>
            </w:r>
          </w:p>
        </w:tc>
        <w:tc>
          <w:tcPr>
            <w:tcW w:w="4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ind w:left="-577" w:firstLine="577"/>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Руководство организационно</w:t>
            </w:r>
            <w:r w:rsidRPr="00AD1DF3">
              <w:rPr>
                <w:rFonts w:ascii="Times New Roman" w:eastAsia="Times New Roman" w:hAnsi="Times New Roman" w:cs="Times New Roman"/>
                <w:color w:val="3F3F3F"/>
              </w:rPr>
              <w:softHyphen/>
              <w:t>-</w:t>
            </w:r>
          </w:p>
          <w:p w:rsidR="00AD1DF3" w:rsidRPr="00AD1DF3" w:rsidRDefault="00AD1DF3" w:rsidP="00AD1DF3">
            <w:pPr>
              <w:spacing w:after="0" w:line="240" w:lineRule="auto"/>
              <w:ind w:left="-577" w:firstLine="577"/>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методической работой.</w:t>
            </w:r>
          </w:p>
        </w:tc>
        <w:tc>
          <w:tcPr>
            <w:tcW w:w="47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Осуществляется в системе сопровождение процесса повышения квалификации работников, создана и откорректирована база программ дополнительного образования.</w:t>
            </w:r>
          </w:p>
        </w:tc>
      </w:tr>
      <w:tr w:rsidR="00AD1DF3" w:rsidRPr="00AD1DF3" w:rsidTr="00AD1DF3">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9.</w:t>
            </w:r>
          </w:p>
        </w:tc>
        <w:tc>
          <w:tcPr>
            <w:tcW w:w="4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Руководство расстановкой кадров и выполнение</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должностных обязанностей.</w:t>
            </w:r>
          </w:p>
        </w:tc>
        <w:tc>
          <w:tcPr>
            <w:tcW w:w="47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Корректировка и утверждение должностных инструкций. Распределение нагрузки в соответствии с достигнутыми за год результатами педагогов. Систематизирован контроль рабочего времени.</w:t>
            </w:r>
          </w:p>
        </w:tc>
      </w:tr>
      <w:tr w:rsidR="00AD1DF3" w:rsidRPr="00AD1DF3" w:rsidTr="00AD1DF3">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10.</w:t>
            </w:r>
          </w:p>
        </w:tc>
        <w:tc>
          <w:tcPr>
            <w:tcW w:w="4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Контроль и руководство общественными органами.</w:t>
            </w:r>
          </w:p>
        </w:tc>
        <w:tc>
          <w:tcPr>
            <w:tcW w:w="47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Осуществлён контроль        над            выполнением решений педагогического совета и Общего собрания работников ДДТ.</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r>
      <w:tr w:rsidR="00AD1DF3" w:rsidRPr="00AD1DF3" w:rsidTr="00AD1DF3">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lastRenderedPageBreak/>
              <w:t>11.</w:t>
            </w:r>
          </w:p>
        </w:tc>
        <w:tc>
          <w:tcPr>
            <w:tcW w:w="4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Работа с родителями.</w:t>
            </w:r>
          </w:p>
        </w:tc>
        <w:tc>
          <w:tcPr>
            <w:tcW w:w="47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Опубликован публичный отчёт о деятельности учреждения. Проводится постоянная работа по информированию общественности о деятельности ДДТ через социальные сети, СМИ и сайт учреждения.</w:t>
            </w:r>
          </w:p>
        </w:tc>
      </w:tr>
      <w:tr w:rsidR="00AD1DF3" w:rsidRPr="00AD1DF3" w:rsidTr="00AD1DF3">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12.</w:t>
            </w:r>
          </w:p>
        </w:tc>
        <w:tc>
          <w:tcPr>
            <w:tcW w:w="4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Контроль        над</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выполнением требований к ведению педагогической документации.</w:t>
            </w:r>
          </w:p>
        </w:tc>
        <w:tc>
          <w:tcPr>
            <w:tcW w:w="47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Систематизирован мониторинг педагогической документации.</w:t>
            </w:r>
          </w:p>
        </w:tc>
      </w:tr>
    </w:tbl>
    <w:p w:rsidR="00AD1DF3" w:rsidRPr="00AD1DF3" w:rsidRDefault="00AD1DF3" w:rsidP="00AD1DF3">
      <w:pPr>
        <w:shd w:val="clear" w:color="auto" w:fill="FFFFFF"/>
        <w:spacing w:after="0" w:line="311" w:lineRule="atLeast"/>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w:t>
      </w:r>
    </w:p>
    <w:p w:rsidR="00AD1DF3" w:rsidRPr="00AD1DF3" w:rsidRDefault="00AD1DF3" w:rsidP="00AD1DF3">
      <w:pPr>
        <w:shd w:val="clear" w:color="auto" w:fill="FFFFFF"/>
        <w:spacing w:after="0" w:line="311" w:lineRule="atLeast"/>
        <w:ind w:left="360"/>
        <w:jc w:val="center"/>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Результаты выполнения решений педагогических советов в 2019-2020 учебном году</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По итогам 2019-2020 учебного года проведен Педагогический совет, на котором был представлен подробный отчет о деятельности коллектива за учебный год, озвучены проблемы, которые предложено использовать при планировании работы в 2020-2021 учебном году.</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Всего за прошедший год было проведено 4 заседания. Решения педагогического совета выполняются в соответствии с поставленными сроками. Материалы подведения итогового Педагогического совета вошли в Публичный доклад, Анализ работы за год и учтены при планировании на 2020-2021 годы.</w:t>
      </w:r>
    </w:p>
    <w:p w:rsidR="00AD1DF3" w:rsidRPr="00AD1DF3" w:rsidRDefault="00AD1DF3" w:rsidP="00AD1DF3">
      <w:pPr>
        <w:shd w:val="clear" w:color="auto" w:fill="FFFFFF"/>
        <w:spacing w:after="0" w:line="311" w:lineRule="atLeast"/>
        <w:ind w:left="360"/>
        <w:jc w:val="both"/>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 </w:t>
      </w:r>
    </w:p>
    <w:tbl>
      <w:tblPr>
        <w:tblW w:w="0" w:type="auto"/>
        <w:tblInd w:w="108" w:type="dxa"/>
        <w:shd w:val="clear" w:color="auto" w:fill="FFFFFF"/>
        <w:tblCellMar>
          <w:left w:w="0" w:type="dxa"/>
          <w:right w:w="0" w:type="dxa"/>
        </w:tblCellMar>
        <w:tblLook w:val="04A0"/>
      </w:tblPr>
      <w:tblGrid>
        <w:gridCol w:w="421"/>
        <w:gridCol w:w="2117"/>
        <w:gridCol w:w="1405"/>
        <w:gridCol w:w="5520"/>
      </w:tblGrid>
      <w:tr w:rsidR="00AD1DF3" w:rsidRPr="00AD1DF3" w:rsidTr="00AD1DF3">
        <w:tc>
          <w:tcPr>
            <w:tcW w:w="4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21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Педагогический совет</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Срок проведения</w:t>
            </w:r>
          </w:p>
        </w:tc>
        <w:tc>
          <w:tcPr>
            <w:tcW w:w="581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Проект решения</w:t>
            </w:r>
          </w:p>
        </w:tc>
      </w:tr>
      <w:tr w:rsidR="00AD1DF3" w:rsidRPr="00AD1DF3" w:rsidTr="00AD1DF3">
        <w:trPr>
          <w:trHeight w:val="1491"/>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1.</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ind w:firstLine="34"/>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«Современное дополнительное образование – как личное образовательное пространство детства. Ориентиры развития ДДТ в учебном году.</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ind w:firstLine="34"/>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31.08.2019г</w:t>
            </w: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План работы учреждения 2020 -2021 утвержден.</w:t>
            </w:r>
          </w:p>
        </w:tc>
      </w:tr>
      <w:tr w:rsidR="00AD1DF3" w:rsidRPr="00AD1DF3" w:rsidTr="00AD1DF3">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2</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1.Эффективность и результативность воспитательной работы в учреждении дополнительного образования детей за 1 полугодие.</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2.Результативность участия в мероприятиях разного уровня.</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Декабрь</w:t>
            </w: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Считать удовлетворительными результаты работы коллектива за 1 полугодие 2019 учебного года. Информацию принять к сведению, использовать в работе.</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2.С целью повышения результативности образовательного процесса, систематизации и выполнения требований к результатам обучения, использовать в работе современные подходы, методы и технологии оценивания образовательных результатов.</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4.Считать развитие инновационных процессов в ДДТ стратегической задачей коллектива, положительное решение которой окажет влияние на повышение, качества образования повышение качества образования.</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xml:space="preserve">5.Систематизировать опыт педагогов ДДТ с целью создания банка идей по использованию инновационных методик, технологий обучения педагогической </w:t>
            </w:r>
            <w:r w:rsidRPr="00AD1DF3">
              <w:rPr>
                <w:rFonts w:ascii="Times New Roman" w:eastAsia="Times New Roman" w:hAnsi="Times New Roman" w:cs="Times New Roman"/>
                <w:color w:val="3F3F3F"/>
              </w:rPr>
              <w:lastRenderedPageBreak/>
              <w:t>деятельности с последующим размещением материалов на сайте учреждения</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6.Провести единый методический день с целью обмена опытом «Вариативные технологии контроля над результатами образовательной деятельности учащихся».</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7. Продолжить обновление   инфраструктуры учреждения в части создания благоприятных, безопасных и насыщенных интеллектуальных условий образовательной среды, для достижения нового качества дополнительного образования</w:t>
            </w:r>
          </w:p>
        </w:tc>
      </w:tr>
      <w:tr w:rsidR="00AD1DF3" w:rsidRPr="00AD1DF3" w:rsidTr="00AD1DF3">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lastRenderedPageBreak/>
              <w:t> </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3</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ind w:left="-86"/>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Круглый стол</w:t>
            </w:r>
          </w:p>
          <w:p w:rsidR="00AD1DF3" w:rsidRPr="00AD1DF3" w:rsidRDefault="00AD1DF3" w:rsidP="00AD1DF3">
            <w:pPr>
              <w:spacing w:after="0" w:line="311" w:lineRule="atLeast"/>
              <w:ind w:left="-86"/>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«Самоанализ учебно-воспитательной деятельности в детских объединениях за 2019 -2020 учебный год»</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ind w:left="-86"/>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Март</w:t>
            </w: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ind w:left="-86"/>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Директор, Педагоги дополнительного образования</w:t>
            </w:r>
          </w:p>
          <w:p w:rsidR="00AD1DF3" w:rsidRPr="00AD1DF3" w:rsidRDefault="00AD1DF3" w:rsidP="00AD1DF3">
            <w:pPr>
              <w:spacing w:after="0" w:line="311" w:lineRule="atLeast"/>
              <w:ind w:left="-86"/>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r>
      <w:tr w:rsidR="00AD1DF3" w:rsidRPr="00AD1DF3" w:rsidTr="00AD1DF3">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4</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ind w:left="-86"/>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Анализ работы за год.</w:t>
            </w:r>
          </w:p>
          <w:p w:rsidR="00AD1DF3" w:rsidRPr="00AD1DF3" w:rsidRDefault="00AD1DF3" w:rsidP="00AD1DF3">
            <w:pPr>
              <w:spacing w:after="0" w:line="311" w:lineRule="atLeast"/>
              <w:ind w:left="-86"/>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Планирование на2020-21г.</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ind w:left="-86"/>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Май 2020</w:t>
            </w: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ind w:left="-86"/>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Директор, методист</w:t>
            </w:r>
          </w:p>
        </w:tc>
      </w:tr>
    </w:tbl>
    <w:p w:rsidR="00AD1DF3" w:rsidRPr="00AD1DF3" w:rsidRDefault="00AD1DF3" w:rsidP="00AD1DF3">
      <w:pPr>
        <w:shd w:val="clear" w:color="auto" w:fill="FFFFFF"/>
        <w:spacing w:after="0" w:line="311" w:lineRule="atLeast"/>
        <w:ind w:left="720"/>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w:t>
      </w:r>
    </w:p>
    <w:p w:rsidR="00AD1DF3" w:rsidRPr="00AD1DF3" w:rsidRDefault="00AD1DF3" w:rsidP="00AD1DF3">
      <w:pPr>
        <w:shd w:val="clear" w:color="auto" w:fill="FFFFFF"/>
        <w:spacing w:after="0" w:line="311" w:lineRule="atLeast"/>
        <w:ind w:left="720"/>
        <w:jc w:val="both"/>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                                Формирование имиджа учреждения</w:t>
      </w:r>
    </w:p>
    <w:p w:rsidR="00AD1DF3" w:rsidRPr="00AD1DF3" w:rsidRDefault="00AD1DF3" w:rsidP="00AD1DF3">
      <w:pPr>
        <w:shd w:val="clear" w:color="auto" w:fill="FFFFFF"/>
        <w:spacing w:after="0" w:line="311" w:lineRule="atLeast"/>
        <w:ind w:firstLine="708"/>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В 2019-2020 учебном году семьям с детьми предоставлен доступ к полной объективной информации о деятельности ДДТ через официальный сайт учреждения, Навигатор. Обеспечена консультационная поддержка в выборе программ и планировании индивидуальных образовательных траекторий.</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Для формирования внутреннего имиджа ДДТ в 2019-2020 учебном году велась работа в направлениях:</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-кадровая политика организации (решения в отношении уровня заработной платы, полномочий сотрудников в той или иной должности, премий и другое),</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-повышение квалификации сотрудников, программы поощрения сотрудников и пр.</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К составляющим внешнего имиджа можно отнести следующую деятельность:</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-деловая репутация, надёжность, лояльность к партнёрам, информационная открытость, сохранность контингента и обеспечение роста охвата контингента (разработана новая современная, более мобильная версия сайта, -учреждение обеспечено условиями безопасного нахождения детей,</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-уважительного отношения к посетителям и партнёрам, обеспечение полного -выполнения программ, в том числе досуговых, предоставление доступа ко всей необходимой информации для участников образовательного процесса, расширение спектра услуг и другое)</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-социальный имидж организации — представление мероприятий районного уровня широкой общественности, в том числе публикация в районной газете, -</w:t>
      </w:r>
      <w:r w:rsidRPr="00AD1DF3">
        <w:rPr>
          <w:rFonts w:ascii="Helvetica" w:eastAsia="Times New Roman" w:hAnsi="Helvetica" w:cs="Helvetica"/>
          <w:color w:val="3F3F3F"/>
          <w:sz w:val="24"/>
          <w:szCs w:val="24"/>
        </w:rPr>
        <w:lastRenderedPageBreak/>
        <w:t>приобщение к культурной жизни (совместная организация мероприятий, посвященных празднованию юбилейных дат.</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-имидж организации для государственных структур — повышение значимости ДДТ для района, участие в районных мероприятиях и другое.</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w:t>
      </w:r>
    </w:p>
    <w:p w:rsidR="00AD1DF3" w:rsidRPr="00AD1DF3" w:rsidRDefault="00AD1DF3" w:rsidP="00AD1DF3">
      <w:pPr>
        <w:shd w:val="clear" w:color="auto" w:fill="FFFFFF"/>
        <w:spacing w:after="0" w:line="311" w:lineRule="atLeast"/>
        <w:jc w:val="center"/>
        <w:rPr>
          <w:rFonts w:ascii="Helvetica" w:eastAsia="Times New Roman" w:hAnsi="Helvetica" w:cs="Helvetica"/>
          <w:color w:val="3F3F3F"/>
          <w:sz w:val="27"/>
          <w:szCs w:val="27"/>
        </w:rPr>
      </w:pPr>
      <w:bookmarkStart w:id="5" w:name="bookmark56"/>
      <w:bookmarkEnd w:id="5"/>
      <w:r w:rsidRPr="00AD1DF3">
        <w:rPr>
          <w:rFonts w:ascii="Helvetica" w:eastAsia="Times New Roman" w:hAnsi="Helvetica" w:cs="Helvetica"/>
          <w:b/>
          <w:bCs/>
          <w:color w:val="3F3F3F"/>
          <w:sz w:val="24"/>
          <w:szCs w:val="24"/>
        </w:rPr>
        <w:t>Финансово-хозяйственная деятельность учреждения</w:t>
      </w:r>
    </w:p>
    <w:p w:rsidR="00AD1DF3" w:rsidRPr="00AD1DF3" w:rsidRDefault="00AD1DF3" w:rsidP="00AD1DF3">
      <w:pPr>
        <w:shd w:val="clear" w:color="auto" w:fill="FFFFFF"/>
        <w:spacing w:after="0" w:line="311" w:lineRule="atLeast"/>
        <w:ind w:firstLine="708"/>
        <w:jc w:val="both"/>
        <w:rPr>
          <w:rFonts w:ascii="Helvetica" w:eastAsia="Times New Roman" w:hAnsi="Helvetica" w:cs="Helvetica"/>
          <w:color w:val="3F3F3F"/>
          <w:sz w:val="27"/>
          <w:szCs w:val="27"/>
        </w:rPr>
      </w:pPr>
      <w:bookmarkStart w:id="6" w:name="bookmark57"/>
      <w:bookmarkEnd w:id="6"/>
      <w:r w:rsidRPr="00AD1DF3">
        <w:rPr>
          <w:rFonts w:ascii="Helvetica" w:eastAsia="Times New Roman" w:hAnsi="Helvetica" w:cs="Helvetica"/>
          <w:color w:val="3F3F3F"/>
          <w:sz w:val="24"/>
          <w:szCs w:val="24"/>
        </w:rPr>
        <w:t>Важным критерием развития в Учреждении экономической эффективности является уровень удовлетворения конечных потребителей услуг, потребностей, которые связаны с развитием личности. Экономической эффективностью обладает та организация, которая в наибольшей степени обеспечивает удовлетворение многообразных потребностей: материальных, социальных, духовных, гарантирует высокий уровень и качество услуги. Основой такой эффективности служит оптимальное распределение имеющихся ресурсов, во благо развития экономической эффективности деятельности Учреждения.</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Финансовая деятельность учреждения осуществляется через систему следующих мероприятий:</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Обеспечение финансово-экономической самостоятельности - при заключении Договоров хозяйствования,</w:t>
      </w:r>
      <w:bookmarkStart w:id="7" w:name="bookmark58"/>
      <w:bookmarkEnd w:id="7"/>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Развитие материально-технической базы.</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 </w:t>
      </w:r>
      <w:r w:rsidRPr="00AD1DF3">
        <w:rPr>
          <w:rFonts w:ascii="Helvetica" w:eastAsia="Times New Roman" w:hAnsi="Helvetica" w:cs="Helvetica"/>
          <w:color w:val="3F3F3F"/>
          <w:sz w:val="24"/>
          <w:szCs w:val="24"/>
        </w:rPr>
        <w:t>- Соответствие условий для проведения образовательного процесса в ДДТ нормативно-правовым актам федерального, регионального и местного уровней;</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Отсутствие предписаний контролирующих органов.</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Для выполнения этих условий в 2019-2020 учебном году в ДДТ проводились следующие мероприятия:</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Заменено покрытие крыши;</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Заменены новые ПВХ окна на 1-ом и 2-ом этажах;</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Произведена полная замена труб водяного отопления;</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Произведен ремонт вентиляционных каналов</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Заменены 2 двери входного и запасного выходов.</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Установлена система громоотвода.</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Закуплены хозяйственные и электротовары, канцелярия;</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Для повышения безопасности и продолжения развития учреждения в соответствии с современными требованиями, необходимо оборудовать, произвести запланированный ремонт коридоров и холлов.</w:t>
      </w:r>
    </w:p>
    <w:p w:rsidR="00AD1DF3" w:rsidRPr="00AD1DF3" w:rsidRDefault="00AD1DF3" w:rsidP="00AD1DF3">
      <w:pPr>
        <w:shd w:val="clear" w:color="auto" w:fill="FFFFFF"/>
        <w:spacing w:after="0" w:line="311" w:lineRule="atLeast"/>
        <w:jc w:val="center"/>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w:t>
      </w:r>
    </w:p>
    <w:p w:rsidR="00AD1DF3" w:rsidRPr="00AD1DF3" w:rsidRDefault="00AD1DF3" w:rsidP="00AD1DF3">
      <w:pPr>
        <w:shd w:val="clear" w:color="auto" w:fill="FFFFFF"/>
        <w:spacing w:after="0" w:line="311" w:lineRule="atLeast"/>
        <w:jc w:val="center"/>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 </w:t>
      </w:r>
    </w:p>
    <w:p w:rsidR="00AD1DF3" w:rsidRPr="00AD1DF3" w:rsidRDefault="00AD1DF3" w:rsidP="00AD1DF3">
      <w:pPr>
        <w:shd w:val="clear" w:color="auto" w:fill="FFFFFF"/>
        <w:spacing w:after="0" w:line="311" w:lineRule="atLeast"/>
        <w:jc w:val="center"/>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 </w:t>
      </w:r>
    </w:p>
    <w:p w:rsidR="00AD1DF3" w:rsidRPr="00AD1DF3" w:rsidRDefault="00AD1DF3" w:rsidP="00AD1DF3">
      <w:pPr>
        <w:shd w:val="clear" w:color="auto" w:fill="FFFFFF"/>
        <w:spacing w:after="0" w:line="311" w:lineRule="atLeast"/>
        <w:jc w:val="center"/>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 </w:t>
      </w:r>
    </w:p>
    <w:p w:rsidR="00AD1DF3" w:rsidRPr="00AD1DF3" w:rsidRDefault="00AD1DF3" w:rsidP="00AD1DF3">
      <w:pPr>
        <w:shd w:val="clear" w:color="auto" w:fill="FFFFFF"/>
        <w:spacing w:after="0" w:line="311" w:lineRule="atLeast"/>
        <w:jc w:val="center"/>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 </w:t>
      </w:r>
    </w:p>
    <w:p w:rsidR="00AD1DF3" w:rsidRPr="00AD1DF3" w:rsidRDefault="00AD1DF3" w:rsidP="00AD1DF3">
      <w:pPr>
        <w:shd w:val="clear" w:color="auto" w:fill="FFFFFF"/>
        <w:spacing w:after="0" w:line="311" w:lineRule="atLeast"/>
        <w:jc w:val="center"/>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 </w:t>
      </w:r>
    </w:p>
    <w:p w:rsidR="00AD1DF3" w:rsidRPr="00AD1DF3" w:rsidRDefault="00AD1DF3" w:rsidP="00AD1DF3">
      <w:pPr>
        <w:shd w:val="clear" w:color="auto" w:fill="FFFFFF"/>
        <w:spacing w:after="0" w:line="311" w:lineRule="atLeast"/>
        <w:jc w:val="center"/>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 </w:t>
      </w:r>
    </w:p>
    <w:p w:rsidR="00AD1DF3" w:rsidRPr="00AD1DF3" w:rsidRDefault="00AD1DF3" w:rsidP="00AD1DF3">
      <w:pPr>
        <w:shd w:val="clear" w:color="auto" w:fill="FFFFFF"/>
        <w:spacing w:after="0" w:line="311" w:lineRule="atLeast"/>
        <w:jc w:val="center"/>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 </w:t>
      </w:r>
    </w:p>
    <w:p w:rsidR="00AD1DF3" w:rsidRPr="00AD1DF3" w:rsidRDefault="00AD1DF3" w:rsidP="00AD1DF3">
      <w:pPr>
        <w:shd w:val="clear" w:color="auto" w:fill="FFFFFF"/>
        <w:spacing w:after="0" w:line="311" w:lineRule="atLeast"/>
        <w:jc w:val="center"/>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 </w:t>
      </w:r>
    </w:p>
    <w:p w:rsidR="00AD1DF3" w:rsidRPr="00AD1DF3" w:rsidRDefault="00AD1DF3" w:rsidP="00AD1DF3">
      <w:pPr>
        <w:shd w:val="clear" w:color="auto" w:fill="FFFFFF"/>
        <w:spacing w:after="0" w:line="311" w:lineRule="atLeast"/>
        <w:jc w:val="center"/>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 </w:t>
      </w:r>
    </w:p>
    <w:p w:rsidR="00AD1DF3" w:rsidRPr="00AD1DF3" w:rsidRDefault="00AD1DF3" w:rsidP="00AD1DF3">
      <w:pPr>
        <w:shd w:val="clear" w:color="auto" w:fill="FFFFFF"/>
        <w:spacing w:after="0" w:line="311" w:lineRule="atLeast"/>
        <w:jc w:val="center"/>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 </w:t>
      </w:r>
    </w:p>
    <w:p w:rsidR="00AD1DF3" w:rsidRPr="00AD1DF3" w:rsidRDefault="00AD1DF3" w:rsidP="00AD1DF3">
      <w:pPr>
        <w:shd w:val="clear" w:color="auto" w:fill="FFFFFF"/>
        <w:spacing w:after="0" w:line="311" w:lineRule="atLeast"/>
        <w:jc w:val="center"/>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11.</w:t>
      </w:r>
      <w:r w:rsidRPr="00AD1DF3">
        <w:rPr>
          <w:rFonts w:ascii="Helvetica" w:eastAsia="Times New Roman" w:hAnsi="Helvetica" w:cs="Helvetica"/>
          <w:b/>
          <w:bCs/>
          <w:color w:val="3F3F3F"/>
          <w:sz w:val="24"/>
          <w:szCs w:val="24"/>
          <w:u w:val="single"/>
        </w:rPr>
        <w:t>  ОСНОВНЫЕ ЦЕЛИ И ЗАДАЧИ ПРОГРАММЫ НА 2020-2021г</w:t>
      </w:r>
      <w:r w:rsidRPr="00AD1DF3">
        <w:rPr>
          <w:rFonts w:ascii="Helvetica" w:eastAsia="Times New Roman" w:hAnsi="Helvetica" w:cs="Helvetica"/>
          <w:b/>
          <w:bCs/>
          <w:color w:val="3F3F3F"/>
          <w:sz w:val="24"/>
          <w:szCs w:val="24"/>
        </w:rPr>
        <w:t>.</w:t>
      </w:r>
    </w:p>
    <w:p w:rsidR="00AD1DF3" w:rsidRPr="00AD1DF3" w:rsidRDefault="00AD1DF3" w:rsidP="00AD1DF3">
      <w:pPr>
        <w:shd w:val="clear" w:color="auto" w:fill="FFFFFF"/>
        <w:spacing w:after="0" w:line="311" w:lineRule="atLeast"/>
        <w:jc w:val="center"/>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lastRenderedPageBreak/>
        <w:t> </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ЦЕЛЬ ПРОГРАММЫ -</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Создание организационных, методических условий для обеспечения функционирования и развития МБУ ДО «ДДТ с. Ракитное»,</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-повышения качества, доступности и конкурентоспособности дополнительного образования в интересах обучающихся, их родителей, социальных партнёров и общества в целом через создание единого интеграционного социокультурного и образовательного пространства.</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b/>
          <w:bCs/>
          <w:sz w:val="27"/>
          <w:szCs w:val="27"/>
        </w:rPr>
        <w:t>Основной деятельностью ДДТ</w:t>
      </w:r>
      <w:r w:rsidRPr="00AD1DF3">
        <w:rPr>
          <w:rFonts w:ascii="Helvetica" w:eastAsia="Times New Roman" w:hAnsi="Helvetica" w:cs="Helvetica"/>
          <w:color w:val="3F3F3F"/>
          <w:sz w:val="27"/>
          <w:szCs w:val="27"/>
        </w:rPr>
        <w:t> </w:t>
      </w:r>
      <w:r w:rsidRPr="00AD1DF3">
        <w:rPr>
          <w:rFonts w:ascii="Helvetica" w:eastAsia="Times New Roman" w:hAnsi="Helvetica" w:cs="Helvetica"/>
          <w:sz w:val="27"/>
          <w:szCs w:val="27"/>
        </w:rPr>
        <w:t>является:</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-реализация образовательных программ дополнительного образования;</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-создание оптимальных условий для развития детей и их адаптации в современных условиях;</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формирование общекультурной личности, как основы жизненного и профессионального самоопределения детей;</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организация содержательного досуга детей;</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конструирование педагогической системы направленной на формирование личности;</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выявление одаренных детей, организацию работы с детьми группы риска;</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создание условий для развития здоровьесберегающей образовательной среды</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повышение эффективности управления в учреждении.</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совершенствование нормативно-правовой базы деятельности Дома детского творчества.</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Обеспечение социального партнерства с семьей и общественностью района.</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-Создание имиджевой политики МБУ ДО «ДДТ с. Ракитное».</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-Укрепление материально-технической базы учреждения.</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Разработка и принятие Программы деятельности муниципального бюджетного учреждения дополнительного образования на 2020-2021 гг.  направлены на решение выше поставленных задач.</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Программа предназначена:</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для администрации и педагогов Дома детского творчества;</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-руководящих и педагогических кадров других образовательных и социокультурных учреждений и организаций, способствующих развитию образования в муниципальном образовании.</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Определяющие тенденции развития дополнительного образования:</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разработка воспитательной системы Дома детского творчества;</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разработка образовательной программы Дома детского творчества;</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-разработка образовательных программ дополнительного образования детей нового поколения;</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разработка авторских программ;</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обновление содержания дополнительного образования;</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Развитие системы методического обеспечения образовательного процесса:</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Систематизация нормативно-правовой базы и обновление и корректировка содержания образовательных программ;</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Увеличение к концу 2020-2021 учебного года охвата аттестованных педагогов на соответствие должности, на 1 и высшую категории.</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Увеличение охвата участников конкурсов профессионального мастерства среди педагогических работников ДДТ.</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lastRenderedPageBreak/>
        <w:t>Работа над повышением качества обучения;</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Реализация комплекса мероприятий по воспитательной и досуговой деятельности учреждения:</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Работа по поддержке одаренных детей;</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Развитие детской социальной инициативы (разработка локальных нормативных актов, систематизация нормативно-правовой базы, учет и ведение баз данных; организация и проведение мероприятий);</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Систематизация профилактической работы, контроль и учет аварийности с участием детей, разработка детальных планов работы;</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Организация своевременной работы по отдыху и оздоровлению детей и молодежи в период ЛОК;</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Развитие финансово-экономической эффективности:</w:t>
      </w:r>
    </w:p>
    <w:p w:rsidR="00AD1DF3" w:rsidRPr="00AD1DF3" w:rsidRDefault="00AD1DF3" w:rsidP="00AD1DF3">
      <w:pPr>
        <w:shd w:val="clear" w:color="auto" w:fill="FFFFFF"/>
        <w:spacing w:after="0" w:line="311" w:lineRule="atLeast"/>
        <w:jc w:val="center"/>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 </w:t>
      </w:r>
    </w:p>
    <w:p w:rsidR="00AD1DF3" w:rsidRPr="00AD1DF3" w:rsidRDefault="00AD1DF3" w:rsidP="00AD1DF3">
      <w:pPr>
        <w:shd w:val="clear" w:color="auto" w:fill="FFFFFF"/>
        <w:spacing w:after="0" w:line="311" w:lineRule="atLeast"/>
        <w:jc w:val="center"/>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12. МЕХАНИЗМ РЕАЛИЗАЦИИ ПРОГРАММЫ</w:t>
      </w:r>
    </w:p>
    <w:p w:rsidR="00AD1DF3" w:rsidRPr="00AD1DF3" w:rsidRDefault="00AD1DF3" w:rsidP="00AD1DF3">
      <w:pPr>
        <w:shd w:val="clear" w:color="auto" w:fill="FFFFFF"/>
        <w:spacing w:after="0" w:line="311" w:lineRule="atLeast"/>
        <w:jc w:val="center"/>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w:t>
      </w:r>
    </w:p>
    <w:p w:rsidR="00AD1DF3" w:rsidRPr="00AD1DF3" w:rsidRDefault="00AD1DF3" w:rsidP="00AD1DF3">
      <w:pPr>
        <w:shd w:val="clear" w:color="auto" w:fill="FFFFFF"/>
        <w:spacing w:after="0" w:line="311" w:lineRule="atLeast"/>
        <w:ind w:firstLine="708"/>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Реализация программы будет осуществляться посредством конкретных мер по основным направлениям модернизации системы дополнительного образования:</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обеспечение</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доступности дополнительного образования детей;</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создание</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условий для повышения качества дополнительного образования детей;</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создание</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условий для повышения качества профессиональной подготовки педагогов дополнительного образования;</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управление развитием системы дополнительного образования детей;</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формирование</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нормативно-правового обеспечения;</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-формирование</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воспитательной системы.</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I. Оптимизация учебно-воспитательного процесса для сохранения контингента:</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Совершенствование содержания, организационных форм, методов и технологий дополнительного образования детей, с целью стабилизации контингента учащихся в объединениях;</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Постоянная работа над совершенствованием содержания образовательных программ;</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мониторинг качества реализации образовательных программ и выполнения плана;</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Развитие системы индивидуальной работы с учащимися;</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II. Реализация комплекса мероприятий по воспитательной и досуговой деятельности учреждения:</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Разработка комплексного плана мероприятий по комплектованию групп ДДТ;</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Интеграция воспитательных усилий семьи и ДДТ;</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Просветительская работа с родителями, педагогами и учащимися (создание рекламных материалов, информирование педагогов о перспективных планах районных, краевых, всероссийских мероприятий/конкурсов и т.д.).</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III. Создание комплекса мероприятий адресной поддержки одаренных детей и детей с особыми потребностями</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Создание паспорта объединений,</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Расширение доступа к услугам ДО детей с ограниченными возможностями здоровья, детей из малоимущих семей, детей-сирот, детей мигрантов;</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lastRenderedPageBreak/>
        <w:t>IV. Развитие системы методического обеспечения образовательного процесса:</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Развитие системы мониторинга качества реализации образовательных программ, контроль выполнения учебного плана;</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Формирование банка инновационных практик, педагогический технологий и форм обучения, актуализация инновационной деятельности (выбор методической темы учреждения, реализация направлений развития);</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V. Развитие системы работы с родителями с целью совершенствования учебно- воспитательного процесса:</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Родительские собрания;</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Активизация связи через сайт ДДТ; «Навигатор».</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Совершенствование системы привлечения родителей к участию в воспитательно–образовательном процессе.</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VI. Совершенствование деятельности</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Просветительская работа (сайт учреждения, выпуск газеты «Радуга творчества», своевременное информирование о мероприятиях ДДТ и результатах их проведения и т.д.);</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                </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                               Обеспечение доступности дополнительного образования детей</w:t>
      </w:r>
    </w:p>
    <w:tbl>
      <w:tblPr>
        <w:tblW w:w="9747" w:type="dxa"/>
        <w:shd w:val="clear" w:color="auto" w:fill="FFFFFF"/>
        <w:tblCellMar>
          <w:left w:w="0" w:type="dxa"/>
          <w:right w:w="0" w:type="dxa"/>
        </w:tblCellMar>
        <w:tblLook w:val="04A0"/>
      </w:tblPr>
      <w:tblGrid>
        <w:gridCol w:w="599"/>
        <w:gridCol w:w="4680"/>
        <w:gridCol w:w="2042"/>
        <w:gridCol w:w="2426"/>
      </w:tblGrid>
      <w:tr w:rsidR="00AD1DF3" w:rsidRPr="00AD1DF3" w:rsidTr="00AD1DF3">
        <w:tc>
          <w:tcPr>
            <w:tcW w:w="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п/п</w:t>
            </w:r>
          </w:p>
        </w:tc>
        <w:tc>
          <w:tcPr>
            <w:tcW w:w="46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Наименование мероприятий</w:t>
            </w:r>
          </w:p>
        </w:tc>
        <w:tc>
          <w:tcPr>
            <w:tcW w:w="20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Сроки</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исполнения</w:t>
            </w:r>
          </w:p>
        </w:tc>
        <w:tc>
          <w:tcPr>
            <w:tcW w:w="24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Исполнители</w:t>
            </w:r>
          </w:p>
        </w:tc>
      </w:tr>
      <w:tr w:rsidR="00AD1DF3" w:rsidRPr="00AD1DF3" w:rsidTr="00AD1DF3">
        <w:tc>
          <w:tcPr>
            <w:tcW w:w="5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1.</w:t>
            </w:r>
          </w:p>
        </w:tc>
        <w:tc>
          <w:tcPr>
            <w:tcW w:w="4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Сохранение и развитие сети образовательных творческих объединений на базах всех общеобразовательных учреждений.</w:t>
            </w:r>
          </w:p>
        </w:tc>
        <w:tc>
          <w:tcPr>
            <w:tcW w:w="20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весь период</w:t>
            </w:r>
          </w:p>
        </w:tc>
        <w:tc>
          <w:tcPr>
            <w:tcW w:w="2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Администрация, педагоги дополнительного образования</w:t>
            </w:r>
          </w:p>
        </w:tc>
      </w:tr>
      <w:tr w:rsidR="00AD1DF3" w:rsidRPr="00AD1DF3" w:rsidTr="00AD1DF3">
        <w:tc>
          <w:tcPr>
            <w:tcW w:w="5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2.</w:t>
            </w:r>
          </w:p>
        </w:tc>
        <w:tc>
          <w:tcPr>
            <w:tcW w:w="4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Взаимодействия основного и дополнительного образования.</w:t>
            </w:r>
          </w:p>
        </w:tc>
        <w:tc>
          <w:tcPr>
            <w:tcW w:w="20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Весь период</w:t>
            </w:r>
          </w:p>
        </w:tc>
        <w:tc>
          <w:tcPr>
            <w:tcW w:w="2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Администрация</w:t>
            </w:r>
          </w:p>
        </w:tc>
      </w:tr>
      <w:tr w:rsidR="00AD1DF3" w:rsidRPr="00AD1DF3" w:rsidTr="00AD1DF3">
        <w:tc>
          <w:tcPr>
            <w:tcW w:w="5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3.</w:t>
            </w:r>
          </w:p>
        </w:tc>
        <w:tc>
          <w:tcPr>
            <w:tcW w:w="4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Обеспечение социально-педагогической, психолого-педагогической поддержки детей в системе дополнительного образования.</w:t>
            </w:r>
          </w:p>
        </w:tc>
        <w:tc>
          <w:tcPr>
            <w:tcW w:w="20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Весь период</w:t>
            </w:r>
          </w:p>
        </w:tc>
        <w:tc>
          <w:tcPr>
            <w:tcW w:w="2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Педагоги дополнительного образования</w:t>
            </w:r>
          </w:p>
        </w:tc>
      </w:tr>
      <w:tr w:rsidR="00AD1DF3" w:rsidRPr="00AD1DF3" w:rsidTr="00AD1DF3">
        <w:tc>
          <w:tcPr>
            <w:tcW w:w="5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4.</w:t>
            </w:r>
          </w:p>
        </w:tc>
        <w:tc>
          <w:tcPr>
            <w:tcW w:w="4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Проведение мониторинга по изучению спроса на услуги дополнительного образования детей. Осуществление мер по изменению диапазона образовательных услуг</w:t>
            </w:r>
          </w:p>
        </w:tc>
        <w:tc>
          <w:tcPr>
            <w:tcW w:w="20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Весь период</w:t>
            </w:r>
          </w:p>
        </w:tc>
        <w:tc>
          <w:tcPr>
            <w:tcW w:w="2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Администрация МБУ ДО «ДДТ с. Ракитное»</w:t>
            </w:r>
          </w:p>
        </w:tc>
      </w:tr>
      <w:tr w:rsidR="00AD1DF3" w:rsidRPr="00AD1DF3" w:rsidTr="00AD1DF3">
        <w:tc>
          <w:tcPr>
            <w:tcW w:w="5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5.</w:t>
            </w:r>
          </w:p>
        </w:tc>
        <w:tc>
          <w:tcPr>
            <w:tcW w:w="4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Создание организационно-технологической базы по работе на сайте МБУ ДО «ДДТ с. Ракитное»</w:t>
            </w:r>
          </w:p>
        </w:tc>
        <w:tc>
          <w:tcPr>
            <w:tcW w:w="20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Весь период</w:t>
            </w:r>
          </w:p>
        </w:tc>
        <w:tc>
          <w:tcPr>
            <w:tcW w:w="2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Администрация ДДТ с. Ракитное»</w:t>
            </w:r>
          </w:p>
        </w:tc>
      </w:tr>
      <w:tr w:rsidR="00AD1DF3" w:rsidRPr="00AD1DF3" w:rsidTr="00AD1DF3">
        <w:tc>
          <w:tcPr>
            <w:tcW w:w="5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6.</w:t>
            </w:r>
          </w:p>
        </w:tc>
        <w:tc>
          <w:tcPr>
            <w:tcW w:w="4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Организация набора детей в творческие объединения, спортивные секции.</w:t>
            </w:r>
          </w:p>
        </w:tc>
        <w:tc>
          <w:tcPr>
            <w:tcW w:w="20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Сентябрь, октябрь</w:t>
            </w:r>
          </w:p>
        </w:tc>
        <w:tc>
          <w:tcPr>
            <w:tcW w:w="2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Администрация МБУ ДО ДДТ </w:t>
            </w:r>
          </w:p>
        </w:tc>
      </w:tr>
      <w:tr w:rsidR="00AD1DF3" w:rsidRPr="00AD1DF3" w:rsidTr="00AD1DF3">
        <w:tc>
          <w:tcPr>
            <w:tcW w:w="5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7.</w:t>
            </w:r>
          </w:p>
        </w:tc>
        <w:tc>
          <w:tcPr>
            <w:tcW w:w="4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Кадровое обеспечение системы дополнительного образования на текущий год</w:t>
            </w:r>
          </w:p>
        </w:tc>
        <w:tc>
          <w:tcPr>
            <w:tcW w:w="20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tc>
        <w:tc>
          <w:tcPr>
            <w:tcW w:w="2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Директор</w:t>
            </w:r>
          </w:p>
        </w:tc>
      </w:tr>
      <w:tr w:rsidR="00AD1DF3" w:rsidRPr="00AD1DF3" w:rsidTr="00AD1DF3">
        <w:tc>
          <w:tcPr>
            <w:tcW w:w="5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8.</w:t>
            </w:r>
          </w:p>
        </w:tc>
        <w:tc>
          <w:tcPr>
            <w:tcW w:w="4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xml:space="preserve">Подготовка расписания учебных занятий творческих объединений, спортивных </w:t>
            </w:r>
            <w:r w:rsidRPr="00AD1DF3">
              <w:rPr>
                <w:rFonts w:ascii="Times New Roman" w:eastAsia="Times New Roman" w:hAnsi="Times New Roman" w:cs="Times New Roman"/>
                <w:color w:val="3F3F3F"/>
                <w:sz w:val="24"/>
                <w:szCs w:val="24"/>
              </w:rPr>
              <w:lastRenderedPageBreak/>
              <w:t>секций в соответствии с требованиями СанПиН</w:t>
            </w:r>
          </w:p>
        </w:tc>
        <w:tc>
          <w:tcPr>
            <w:tcW w:w="20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lastRenderedPageBreak/>
              <w:t>До 15.09.2019г.</w:t>
            </w:r>
          </w:p>
        </w:tc>
        <w:tc>
          <w:tcPr>
            <w:tcW w:w="2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Методист.</w:t>
            </w:r>
          </w:p>
        </w:tc>
      </w:tr>
      <w:tr w:rsidR="00AD1DF3" w:rsidRPr="00AD1DF3" w:rsidTr="00AD1DF3">
        <w:tc>
          <w:tcPr>
            <w:tcW w:w="5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lastRenderedPageBreak/>
              <w:t>9.</w:t>
            </w:r>
          </w:p>
        </w:tc>
        <w:tc>
          <w:tcPr>
            <w:tcW w:w="46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Реализация образовательно-  воспитательной программы</w:t>
            </w:r>
          </w:p>
        </w:tc>
        <w:tc>
          <w:tcPr>
            <w:tcW w:w="20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В течение года</w:t>
            </w:r>
          </w:p>
        </w:tc>
        <w:tc>
          <w:tcPr>
            <w:tcW w:w="2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Методист. Педагоги дополнительного образования</w:t>
            </w:r>
          </w:p>
        </w:tc>
      </w:tr>
    </w:tbl>
    <w:p w:rsidR="00AD1DF3" w:rsidRPr="00AD1DF3" w:rsidRDefault="00AD1DF3" w:rsidP="00AD1DF3">
      <w:pPr>
        <w:shd w:val="clear" w:color="auto" w:fill="FFFFFF"/>
        <w:spacing w:after="0" w:line="311" w:lineRule="atLeast"/>
        <w:ind w:left="502"/>
        <w:jc w:val="both"/>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                                   13.Информационно-аналитическая деятельность</w:t>
      </w:r>
    </w:p>
    <w:tbl>
      <w:tblPr>
        <w:tblW w:w="9780" w:type="dxa"/>
        <w:tblInd w:w="-34" w:type="dxa"/>
        <w:shd w:val="clear" w:color="auto" w:fill="FFFFFF"/>
        <w:tblCellMar>
          <w:left w:w="0" w:type="dxa"/>
          <w:right w:w="0" w:type="dxa"/>
        </w:tblCellMar>
        <w:tblLook w:val="04A0"/>
      </w:tblPr>
      <w:tblGrid>
        <w:gridCol w:w="947"/>
        <w:gridCol w:w="4281"/>
        <w:gridCol w:w="275"/>
        <w:gridCol w:w="2239"/>
        <w:gridCol w:w="244"/>
        <w:gridCol w:w="1794"/>
      </w:tblGrid>
      <w:tr w:rsidR="00AD1DF3" w:rsidRPr="00AD1DF3" w:rsidTr="00AD1DF3">
        <w:tc>
          <w:tcPr>
            <w:tcW w:w="4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ind w:left="502"/>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w:t>
            </w:r>
          </w:p>
        </w:tc>
        <w:tc>
          <w:tcPr>
            <w:tcW w:w="5245"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ind w:left="502"/>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Мероприятие</w:t>
            </w:r>
          </w:p>
        </w:tc>
        <w:tc>
          <w:tcPr>
            <w:tcW w:w="255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Сроки</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Ответственные</w:t>
            </w:r>
          </w:p>
        </w:tc>
      </w:tr>
      <w:tr w:rsidR="00AD1DF3" w:rsidRPr="00AD1DF3" w:rsidTr="00AD1DF3">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1.</w:t>
            </w:r>
          </w:p>
        </w:tc>
        <w:tc>
          <w:tcPr>
            <w:tcW w:w="524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ind w:left="-567"/>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ППоПодготовка и сдача информации по количественному составу обучающихся, творческих объединений, спортивных секций</w:t>
            </w:r>
          </w:p>
        </w:tc>
        <w:tc>
          <w:tcPr>
            <w:tcW w:w="25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Сентябрь</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Январь</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Май</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Методист</w:t>
            </w:r>
          </w:p>
        </w:tc>
      </w:tr>
      <w:tr w:rsidR="00AD1DF3" w:rsidRPr="00AD1DF3" w:rsidTr="00AD1DF3">
        <w:trPr>
          <w:trHeight w:val="492"/>
        </w:trPr>
        <w:tc>
          <w:tcPr>
            <w:tcW w:w="426"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2</w:t>
            </w:r>
          </w:p>
        </w:tc>
        <w:tc>
          <w:tcPr>
            <w:tcW w:w="524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Сдача отчетности:</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учебный план;</w:t>
            </w:r>
          </w:p>
        </w:tc>
        <w:tc>
          <w:tcPr>
            <w:tcW w:w="25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к 10.09.</w:t>
            </w:r>
          </w:p>
        </w:tc>
        <w:tc>
          <w:tcPr>
            <w:tcW w:w="155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Методист</w:t>
            </w:r>
          </w:p>
        </w:tc>
      </w:tr>
      <w:tr w:rsidR="00AD1DF3" w:rsidRPr="00AD1DF3" w:rsidTr="00AD1DF3">
        <w:trPr>
          <w:trHeight w:val="504"/>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D1DF3" w:rsidRPr="00AD1DF3" w:rsidRDefault="00AD1DF3" w:rsidP="00AD1DF3">
            <w:pPr>
              <w:spacing w:after="0" w:line="240" w:lineRule="auto"/>
              <w:rPr>
                <w:rFonts w:ascii="Times New Roman" w:eastAsia="Times New Roman" w:hAnsi="Times New Roman" w:cs="Times New Roman"/>
                <w:color w:val="3F3F3F"/>
                <w:sz w:val="24"/>
                <w:szCs w:val="24"/>
              </w:rPr>
            </w:pPr>
          </w:p>
        </w:tc>
        <w:tc>
          <w:tcPr>
            <w:tcW w:w="524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списки обучающихся   на текущий учебный год;</w:t>
            </w:r>
          </w:p>
        </w:tc>
        <w:tc>
          <w:tcPr>
            <w:tcW w:w="25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к 15.09 штатные педагоги;</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к 01.10.совместители.</w:t>
            </w:r>
          </w:p>
        </w:tc>
        <w:tc>
          <w:tcPr>
            <w:tcW w:w="0" w:type="auto"/>
            <w:vMerge/>
            <w:tcBorders>
              <w:top w:val="nil"/>
              <w:left w:val="nil"/>
              <w:bottom w:val="single" w:sz="8" w:space="0" w:color="auto"/>
              <w:right w:val="single" w:sz="8" w:space="0" w:color="auto"/>
            </w:tcBorders>
            <w:shd w:val="clear" w:color="auto" w:fill="FFFFFF"/>
            <w:vAlign w:val="center"/>
            <w:hideMark/>
          </w:tcPr>
          <w:p w:rsidR="00AD1DF3" w:rsidRPr="00AD1DF3" w:rsidRDefault="00AD1DF3" w:rsidP="00AD1DF3">
            <w:pPr>
              <w:spacing w:after="0" w:line="240" w:lineRule="auto"/>
              <w:rPr>
                <w:rFonts w:ascii="Times New Roman" w:eastAsia="Times New Roman" w:hAnsi="Times New Roman" w:cs="Times New Roman"/>
                <w:color w:val="3F3F3F"/>
                <w:sz w:val="24"/>
                <w:szCs w:val="24"/>
              </w:rPr>
            </w:pPr>
          </w:p>
        </w:tc>
      </w:tr>
      <w:tr w:rsidR="00AD1DF3" w:rsidRPr="00AD1DF3" w:rsidTr="00AD1DF3">
        <w:trPr>
          <w:trHeight w:val="744"/>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D1DF3" w:rsidRPr="00AD1DF3" w:rsidRDefault="00AD1DF3" w:rsidP="00AD1DF3">
            <w:pPr>
              <w:spacing w:after="0" w:line="240" w:lineRule="auto"/>
              <w:rPr>
                <w:rFonts w:ascii="Times New Roman" w:eastAsia="Times New Roman" w:hAnsi="Times New Roman" w:cs="Times New Roman"/>
                <w:color w:val="3F3F3F"/>
                <w:sz w:val="24"/>
                <w:szCs w:val="24"/>
              </w:rPr>
            </w:pPr>
          </w:p>
        </w:tc>
        <w:tc>
          <w:tcPr>
            <w:tcW w:w="524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заявление от родителей.</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tc>
        <w:tc>
          <w:tcPr>
            <w:tcW w:w="25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к 15.09 (для детей первого года обучения)</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tc>
        <w:tc>
          <w:tcPr>
            <w:tcW w:w="0" w:type="auto"/>
            <w:vMerge/>
            <w:tcBorders>
              <w:top w:val="nil"/>
              <w:left w:val="nil"/>
              <w:bottom w:val="single" w:sz="8" w:space="0" w:color="auto"/>
              <w:right w:val="single" w:sz="8" w:space="0" w:color="auto"/>
            </w:tcBorders>
            <w:shd w:val="clear" w:color="auto" w:fill="FFFFFF"/>
            <w:vAlign w:val="center"/>
            <w:hideMark/>
          </w:tcPr>
          <w:p w:rsidR="00AD1DF3" w:rsidRPr="00AD1DF3" w:rsidRDefault="00AD1DF3" w:rsidP="00AD1DF3">
            <w:pPr>
              <w:spacing w:after="0" w:line="240" w:lineRule="auto"/>
              <w:rPr>
                <w:rFonts w:ascii="Times New Roman" w:eastAsia="Times New Roman" w:hAnsi="Times New Roman" w:cs="Times New Roman"/>
                <w:color w:val="3F3F3F"/>
                <w:sz w:val="24"/>
                <w:szCs w:val="24"/>
              </w:rPr>
            </w:pPr>
          </w:p>
        </w:tc>
      </w:tr>
      <w:tr w:rsidR="00AD1DF3" w:rsidRPr="00AD1DF3" w:rsidTr="00AD1DF3">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3</w:t>
            </w:r>
          </w:p>
        </w:tc>
        <w:tc>
          <w:tcPr>
            <w:tcW w:w="524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Сведения о количестве педагогических работников</w:t>
            </w:r>
          </w:p>
        </w:tc>
        <w:tc>
          <w:tcPr>
            <w:tcW w:w="25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Сентябрь</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Директор</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tc>
      </w:tr>
      <w:tr w:rsidR="00AD1DF3" w:rsidRPr="00AD1DF3" w:rsidTr="00AD1DF3">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4</w:t>
            </w:r>
          </w:p>
        </w:tc>
        <w:tc>
          <w:tcPr>
            <w:tcW w:w="524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Тарификация и штатное расписание на текущий учебный год</w:t>
            </w:r>
          </w:p>
        </w:tc>
        <w:tc>
          <w:tcPr>
            <w:tcW w:w="25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Сентябрь</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Директор</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tc>
      </w:tr>
      <w:tr w:rsidR="00AD1DF3" w:rsidRPr="00AD1DF3" w:rsidTr="00AD1DF3">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5</w:t>
            </w:r>
          </w:p>
        </w:tc>
        <w:tc>
          <w:tcPr>
            <w:tcW w:w="524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Анализ посещаемости обучающихся</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МБУ ДО «ДДТ с. Ракитное»</w:t>
            </w:r>
          </w:p>
        </w:tc>
        <w:tc>
          <w:tcPr>
            <w:tcW w:w="25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Ежемесячно</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Методист</w:t>
            </w:r>
          </w:p>
        </w:tc>
      </w:tr>
      <w:tr w:rsidR="00AD1DF3" w:rsidRPr="00AD1DF3" w:rsidTr="00AD1DF3">
        <w:trPr>
          <w:trHeight w:val="486"/>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6</w:t>
            </w:r>
          </w:p>
        </w:tc>
        <w:tc>
          <w:tcPr>
            <w:tcW w:w="524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Анализ работы за 1, 2 полугодие </w:t>
            </w:r>
          </w:p>
        </w:tc>
        <w:tc>
          <w:tcPr>
            <w:tcW w:w="25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Январь, май</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Методист</w:t>
            </w:r>
          </w:p>
        </w:tc>
      </w:tr>
      <w:tr w:rsidR="00AD1DF3" w:rsidRPr="00AD1DF3" w:rsidTr="00AD1DF3">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7</w:t>
            </w:r>
          </w:p>
        </w:tc>
        <w:tc>
          <w:tcPr>
            <w:tcW w:w="524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Анализ работы творческих объединений за прошедший учебный год.</w:t>
            </w:r>
          </w:p>
        </w:tc>
        <w:tc>
          <w:tcPr>
            <w:tcW w:w="25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Май</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Методист</w:t>
            </w:r>
          </w:p>
        </w:tc>
      </w:tr>
      <w:tr w:rsidR="00AD1DF3" w:rsidRPr="00AD1DF3" w:rsidTr="00AD1DF3">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8</w:t>
            </w:r>
          </w:p>
        </w:tc>
        <w:tc>
          <w:tcPr>
            <w:tcW w:w="524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Анализ работы по охране труда и технике безопасности в ОУ.</w:t>
            </w:r>
          </w:p>
        </w:tc>
        <w:tc>
          <w:tcPr>
            <w:tcW w:w="25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Май</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Методист</w:t>
            </w:r>
          </w:p>
        </w:tc>
      </w:tr>
      <w:tr w:rsidR="00AD1DF3" w:rsidRPr="00AD1DF3" w:rsidTr="00AD1DF3">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9</w:t>
            </w:r>
          </w:p>
        </w:tc>
        <w:tc>
          <w:tcPr>
            <w:tcW w:w="524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Анализ работы по укреплению материально-технической базы ОУ</w:t>
            </w:r>
          </w:p>
        </w:tc>
        <w:tc>
          <w:tcPr>
            <w:tcW w:w="25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Май</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Директор</w:t>
            </w:r>
          </w:p>
        </w:tc>
      </w:tr>
      <w:tr w:rsidR="00AD1DF3" w:rsidRPr="00AD1DF3" w:rsidTr="00AD1DF3">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10</w:t>
            </w:r>
          </w:p>
        </w:tc>
        <w:tc>
          <w:tcPr>
            <w:tcW w:w="524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Создание банка данных по выявлению и учету детей, находящихся в трудной жизненной ситуации</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несовершеннолетних, стоящих на учете в КДН,</w:t>
            </w:r>
          </w:p>
        </w:tc>
        <w:tc>
          <w:tcPr>
            <w:tcW w:w="25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Сентябрь, декабрь</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Выхованец Е.В.</w:t>
            </w:r>
          </w:p>
        </w:tc>
      </w:tr>
      <w:tr w:rsidR="00AD1DF3" w:rsidRPr="00AD1DF3" w:rsidTr="00AD1DF3">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11</w:t>
            </w:r>
          </w:p>
        </w:tc>
        <w:tc>
          <w:tcPr>
            <w:tcW w:w="524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Проверка ведения журналов</w:t>
            </w:r>
          </w:p>
        </w:tc>
        <w:tc>
          <w:tcPr>
            <w:tcW w:w="25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2 раза в полугодие</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Методист</w:t>
            </w:r>
          </w:p>
        </w:tc>
      </w:tr>
      <w:tr w:rsidR="00AD1DF3" w:rsidRPr="00AD1DF3" w:rsidTr="00AD1DF3">
        <w:tc>
          <w:tcPr>
            <w:tcW w:w="9781" w:type="dxa"/>
            <w:gridSpan w:val="6"/>
            <w:tcBorders>
              <w:top w:val="nil"/>
              <w:left w:val="nil"/>
              <w:bottom w:val="single" w:sz="8" w:space="0" w:color="auto"/>
              <w:right w:val="nil"/>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b/>
                <w:bCs/>
                <w:color w:val="3F3F3F"/>
                <w:sz w:val="24"/>
                <w:szCs w:val="24"/>
              </w:rPr>
              <w:t>                                                                                           </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b/>
                <w:bCs/>
                <w:color w:val="3F3F3F"/>
                <w:sz w:val="24"/>
                <w:szCs w:val="24"/>
              </w:rPr>
              <w:t>                                      14.  ПРОФИЛАКТИЧЕСКИЕ МЕРОПРИЯТИЯ</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b/>
                <w:bCs/>
                <w:color w:val="3F3F3F"/>
                <w:sz w:val="24"/>
                <w:szCs w:val="24"/>
              </w:rPr>
              <w:t> </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b/>
                <w:bCs/>
                <w:color w:val="3F3F3F"/>
                <w:sz w:val="24"/>
                <w:szCs w:val="24"/>
              </w:rPr>
              <w:t>                                     Мероприятия по профилактике</w:t>
            </w:r>
            <w:r w:rsidRPr="00AD1DF3">
              <w:rPr>
                <w:rFonts w:ascii="Times New Roman" w:eastAsia="Times New Roman" w:hAnsi="Times New Roman" w:cs="Times New Roman"/>
                <w:color w:val="3F3F3F"/>
                <w:sz w:val="24"/>
                <w:szCs w:val="24"/>
              </w:rPr>
              <w:t> </w:t>
            </w:r>
            <w:r w:rsidRPr="00AD1DF3">
              <w:rPr>
                <w:rFonts w:ascii="Times New Roman" w:eastAsia="Times New Roman" w:hAnsi="Times New Roman" w:cs="Times New Roman"/>
                <w:b/>
                <w:bCs/>
                <w:color w:val="3F3F3F"/>
                <w:sz w:val="24"/>
                <w:szCs w:val="24"/>
              </w:rPr>
              <w:t>экстремистских проявлений</w:t>
            </w:r>
          </w:p>
        </w:tc>
      </w:tr>
      <w:tr w:rsidR="00AD1DF3" w:rsidRPr="00AD1DF3" w:rsidTr="00AD1DF3">
        <w:trPr>
          <w:trHeight w:val="1344"/>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lastRenderedPageBreak/>
              <w:t>1</w:t>
            </w:r>
          </w:p>
        </w:tc>
        <w:tc>
          <w:tcPr>
            <w:tcW w:w="49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Проведение рейдов по проверке состояния охраны труда складских помещений, по содержанию лестничных клеток, запоров и подвального помещения на предмет выявления взрывчатых веществ или подозрительных предметов.</w:t>
            </w:r>
          </w:p>
        </w:tc>
        <w:tc>
          <w:tcPr>
            <w:tcW w:w="263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В течение года</w:t>
            </w:r>
          </w:p>
        </w:tc>
        <w:tc>
          <w:tcPr>
            <w:tcW w:w="181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Комиссия</w:t>
            </w:r>
          </w:p>
        </w:tc>
      </w:tr>
      <w:tr w:rsidR="00AD1DF3" w:rsidRPr="00AD1DF3" w:rsidTr="00AD1DF3">
        <w:trPr>
          <w:trHeight w:val="1550"/>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2</w:t>
            </w:r>
          </w:p>
        </w:tc>
        <w:tc>
          <w:tcPr>
            <w:tcW w:w="49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Изучение материала: «Методические рекомендации</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Минобрнауки России по внедрению программ психолого-педагогического сопровождения детей из семей участников религиозно-экстремистских объединений и псевдорелигиозных сект деструктивной направленности, а также методических материалов для педагогических и управляющих работников образовательных учреждений по противодействию распространения экстремизма в молодежной среде (письмо департамента образования и науки Приморского края от 17.05.2016 № 23/4218)</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памятка для сотрудников образовательных организаций «Об основах противодействия распространению экстремистской и террористической идеологии в молодежной среде»</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-письмо департамента образования и науки Приморского края от 06.07.2016 №23/6067 о направлении памятки по профилактике экстремистских проявлений среди несовершеннолетних и молодежи, разработанной прокуратурой Приморского края.</w:t>
            </w:r>
            <w:r w:rsidRPr="00AD1DF3">
              <w:rPr>
                <w:rFonts w:ascii="Times New Roman" w:eastAsia="Times New Roman" w:hAnsi="Times New Roman" w:cs="Times New Roman"/>
                <w:color w:val="3F3F3F"/>
                <w:sz w:val="24"/>
                <w:szCs w:val="24"/>
              </w:rPr>
              <w:t> </w:t>
            </w:r>
            <w:r w:rsidRPr="00AD1DF3">
              <w:rPr>
                <w:rFonts w:ascii="Times New Roman" w:eastAsia="Times New Roman" w:hAnsi="Times New Roman" w:cs="Times New Roman"/>
                <w:color w:val="3F3F3F"/>
              </w:rPr>
              <w:t>Проведение педагогами дополнительного образования разъяснительных бесед с учащимися образовательного процесса о поведении в ЧС- памятка для сотрудников образовательных организаций «Об основах противодействия распространению экстремистской и террористической идеологии в молодежной среде»</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xml:space="preserve">2. -письмо департамента образования и науки Приморского края от 06.07.2016 </w:t>
            </w:r>
            <w:r w:rsidRPr="00AD1DF3">
              <w:rPr>
                <w:rFonts w:ascii="Times New Roman" w:eastAsia="Times New Roman" w:hAnsi="Times New Roman" w:cs="Times New Roman"/>
                <w:color w:val="3F3F3F"/>
              </w:rPr>
              <w:lastRenderedPageBreak/>
              <w:t>№23/6067 о направлении памятки по профилактике экстремистских проявлений среди несовершеннолетних и молодежи, разработанной прокуратурой Приморского края.</w:t>
            </w:r>
          </w:p>
        </w:tc>
        <w:tc>
          <w:tcPr>
            <w:tcW w:w="263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lastRenderedPageBreak/>
              <w:t>октябрь</w:t>
            </w:r>
          </w:p>
        </w:tc>
        <w:tc>
          <w:tcPr>
            <w:tcW w:w="181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Директор</w:t>
            </w:r>
          </w:p>
        </w:tc>
      </w:tr>
      <w:tr w:rsidR="00AD1DF3" w:rsidRPr="00AD1DF3" w:rsidTr="00AD1DF3">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lastRenderedPageBreak/>
              <w:t>3</w:t>
            </w:r>
          </w:p>
        </w:tc>
        <w:tc>
          <w:tcPr>
            <w:tcW w:w="49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Запланировать и провести тренировки по эвакуации детей и работников на случай возникновения ЧС согласно плану эвакуации</w:t>
            </w:r>
          </w:p>
        </w:tc>
        <w:tc>
          <w:tcPr>
            <w:tcW w:w="263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2 раза в год</w:t>
            </w:r>
          </w:p>
        </w:tc>
        <w:tc>
          <w:tcPr>
            <w:tcW w:w="181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Сидоренко А.И.</w:t>
            </w:r>
          </w:p>
        </w:tc>
      </w:tr>
      <w:tr w:rsidR="00AD1DF3" w:rsidRPr="00AD1DF3" w:rsidTr="00AD1DF3">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4</w:t>
            </w:r>
          </w:p>
        </w:tc>
        <w:tc>
          <w:tcPr>
            <w:tcW w:w="49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Ограничить нахождение посторонних лиц в учреждении и запретить въезд и стоянку посторонних автомобилей на территории центра.</w:t>
            </w:r>
          </w:p>
        </w:tc>
        <w:tc>
          <w:tcPr>
            <w:tcW w:w="263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Ежедневно</w:t>
            </w:r>
          </w:p>
        </w:tc>
        <w:tc>
          <w:tcPr>
            <w:tcW w:w="181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Дежурный педагог</w:t>
            </w:r>
          </w:p>
        </w:tc>
      </w:tr>
      <w:tr w:rsidR="00AD1DF3" w:rsidRPr="00AD1DF3" w:rsidTr="00AD1DF3">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5</w:t>
            </w:r>
          </w:p>
        </w:tc>
        <w:tc>
          <w:tcPr>
            <w:tcW w:w="49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Ведение журнала регистрации посещения учреждения посторонних лиц.</w:t>
            </w:r>
          </w:p>
        </w:tc>
        <w:tc>
          <w:tcPr>
            <w:tcW w:w="263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Ежедневно</w:t>
            </w:r>
          </w:p>
        </w:tc>
        <w:tc>
          <w:tcPr>
            <w:tcW w:w="181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Дежурный педагог</w:t>
            </w:r>
          </w:p>
        </w:tc>
      </w:tr>
      <w:tr w:rsidR="00AD1DF3" w:rsidRPr="00AD1DF3" w:rsidTr="00AD1DF3">
        <w:tc>
          <w:tcPr>
            <w:tcW w:w="945" w:type="dxa"/>
            <w:tcBorders>
              <w:top w:val="nil"/>
              <w:left w:val="nil"/>
              <w:bottom w:val="nil"/>
              <w:right w:val="nil"/>
            </w:tcBorders>
            <w:shd w:val="clear" w:color="auto" w:fill="FFFFFF"/>
            <w:vAlign w:val="center"/>
            <w:hideMark/>
          </w:tcPr>
          <w:p w:rsidR="00AD1DF3" w:rsidRPr="00AD1DF3" w:rsidRDefault="00AD1DF3" w:rsidP="00AD1DF3">
            <w:pPr>
              <w:spacing w:after="0" w:line="240" w:lineRule="auto"/>
              <w:rPr>
                <w:rFonts w:ascii="Helvetica" w:eastAsia="Times New Roman" w:hAnsi="Helvetica" w:cs="Helvetica"/>
                <w:color w:val="3F3F3F"/>
                <w:sz w:val="27"/>
                <w:szCs w:val="27"/>
              </w:rPr>
            </w:pPr>
            <w:r w:rsidRPr="00AD1DF3">
              <w:rPr>
                <w:rFonts w:ascii="Helvetica" w:eastAsia="Times New Roman" w:hAnsi="Helvetica" w:cs="Helvetica"/>
                <w:color w:val="3F3F3F"/>
                <w:sz w:val="27"/>
                <w:szCs w:val="27"/>
              </w:rPr>
              <w:t> </w:t>
            </w:r>
          </w:p>
        </w:tc>
        <w:tc>
          <w:tcPr>
            <w:tcW w:w="4290" w:type="dxa"/>
            <w:tcBorders>
              <w:top w:val="nil"/>
              <w:left w:val="nil"/>
              <w:bottom w:val="nil"/>
              <w:right w:val="nil"/>
            </w:tcBorders>
            <w:shd w:val="clear" w:color="auto" w:fill="FFFFFF"/>
            <w:vAlign w:val="center"/>
            <w:hideMark/>
          </w:tcPr>
          <w:p w:rsidR="00AD1DF3" w:rsidRPr="00AD1DF3" w:rsidRDefault="00AD1DF3" w:rsidP="00AD1DF3">
            <w:pPr>
              <w:spacing w:after="0" w:line="240" w:lineRule="auto"/>
              <w:rPr>
                <w:rFonts w:ascii="Helvetica" w:eastAsia="Times New Roman" w:hAnsi="Helvetica" w:cs="Helvetica"/>
                <w:color w:val="3F3F3F"/>
                <w:sz w:val="27"/>
                <w:szCs w:val="27"/>
              </w:rPr>
            </w:pPr>
            <w:r w:rsidRPr="00AD1DF3">
              <w:rPr>
                <w:rFonts w:ascii="Helvetica" w:eastAsia="Times New Roman" w:hAnsi="Helvetica" w:cs="Helvetica"/>
                <w:color w:val="3F3F3F"/>
                <w:sz w:val="27"/>
                <w:szCs w:val="27"/>
              </w:rPr>
              <w:t> </w:t>
            </w:r>
          </w:p>
        </w:tc>
        <w:tc>
          <w:tcPr>
            <w:tcW w:w="255" w:type="dxa"/>
            <w:tcBorders>
              <w:top w:val="nil"/>
              <w:left w:val="nil"/>
              <w:bottom w:val="nil"/>
              <w:right w:val="nil"/>
            </w:tcBorders>
            <w:shd w:val="clear" w:color="auto" w:fill="FFFFFF"/>
            <w:vAlign w:val="center"/>
            <w:hideMark/>
          </w:tcPr>
          <w:p w:rsidR="00AD1DF3" w:rsidRPr="00AD1DF3" w:rsidRDefault="00AD1DF3" w:rsidP="00AD1DF3">
            <w:pPr>
              <w:spacing w:after="0" w:line="240" w:lineRule="auto"/>
              <w:rPr>
                <w:rFonts w:ascii="Helvetica" w:eastAsia="Times New Roman" w:hAnsi="Helvetica" w:cs="Helvetica"/>
                <w:color w:val="3F3F3F"/>
                <w:sz w:val="27"/>
                <w:szCs w:val="27"/>
              </w:rPr>
            </w:pPr>
            <w:r w:rsidRPr="00AD1DF3">
              <w:rPr>
                <w:rFonts w:ascii="Helvetica" w:eastAsia="Times New Roman" w:hAnsi="Helvetica" w:cs="Helvetica"/>
                <w:color w:val="3F3F3F"/>
                <w:sz w:val="27"/>
                <w:szCs w:val="27"/>
              </w:rPr>
              <w:t> </w:t>
            </w:r>
          </w:p>
        </w:tc>
        <w:tc>
          <w:tcPr>
            <w:tcW w:w="2265" w:type="dxa"/>
            <w:tcBorders>
              <w:top w:val="nil"/>
              <w:left w:val="nil"/>
              <w:bottom w:val="nil"/>
              <w:right w:val="nil"/>
            </w:tcBorders>
            <w:shd w:val="clear" w:color="auto" w:fill="FFFFFF"/>
            <w:vAlign w:val="center"/>
            <w:hideMark/>
          </w:tcPr>
          <w:p w:rsidR="00AD1DF3" w:rsidRPr="00AD1DF3" w:rsidRDefault="00AD1DF3" w:rsidP="00AD1DF3">
            <w:pPr>
              <w:spacing w:after="0" w:line="240" w:lineRule="auto"/>
              <w:rPr>
                <w:rFonts w:ascii="Helvetica" w:eastAsia="Times New Roman" w:hAnsi="Helvetica" w:cs="Helvetica"/>
                <w:color w:val="3F3F3F"/>
                <w:sz w:val="27"/>
                <w:szCs w:val="27"/>
              </w:rPr>
            </w:pPr>
            <w:r w:rsidRPr="00AD1DF3">
              <w:rPr>
                <w:rFonts w:ascii="Helvetica" w:eastAsia="Times New Roman" w:hAnsi="Helvetica" w:cs="Helvetica"/>
                <w:color w:val="3F3F3F"/>
                <w:sz w:val="27"/>
                <w:szCs w:val="27"/>
              </w:rPr>
              <w:t> </w:t>
            </w:r>
          </w:p>
        </w:tc>
        <w:tc>
          <w:tcPr>
            <w:tcW w:w="225" w:type="dxa"/>
            <w:tcBorders>
              <w:top w:val="nil"/>
              <w:left w:val="nil"/>
              <w:bottom w:val="nil"/>
              <w:right w:val="nil"/>
            </w:tcBorders>
            <w:shd w:val="clear" w:color="auto" w:fill="FFFFFF"/>
            <w:vAlign w:val="center"/>
            <w:hideMark/>
          </w:tcPr>
          <w:p w:rsidR="00AD1DF3" w:rsidRPr="00AD1DF3" w:rsidRDefault="00AD1DF3" w:rsidP="00AD1DF3">
            <w:pPr>
              <w:spacing w:after="0" w:line="240" w:lineRule="auto"/>
              <w:rPr>
                <w:rFonts w:ascii="Helvetica" w:eastAsia="Times New Roman" w:hAnsi="Helvetica" w:cs="Helvetica"/>
                <w:color w:val="3F3F3F"/>
                <w:sz w:val="27"/>
                <w:szCs w:val="27"/>
              </w:rPr>
            </w:pPr>
            <w:r w:rsidRPr="00AD1DF3">
              <w:rPr>
                <w:rFonts w:ascii="Helvetica" w:eastAsia="Times New Roman" w:hAnsi="Helvetica" w:cs="Helvetica"/>
                <w:color w:val="3F3F3F"/>
                <w:sz w:val="27"/>
                <w:szCs w:val="27"/>
              </w:rPr>
              <w:t> </w:t>
            </w:r>
          </w:p>
        </w:tc>
        <w:tc>
          <w:tcPr>
            <w:tcW w:w="1800" w:type="dxa"/>
            <w:tcBorders>
              <w:top w:val="nil"/>
              <w:left w:val="nil"/>
              <w:bottom w:val="nil"/>
              <w:right w:val="nil"/>
            </w:tcBorders>
            <w:shd w:val="clear" w:color="auto" w:fill="FFFFFF"/>
            <w:vAlign w:val="center"/>
            <w:hideMark/>
          </w:tcPr>
          <w:p w:rsidR="00AD1DF3" w:rsidRPr="00AD1DF3" w:rsidRDefault="00AD1DF3" w:rsidP="00AD1DF3">
            <w:pPr>
              <w:spacing w:after="0" w:line="240" w:lineRule="auto"/>
              <w:rPr>
                <w:rFonts w:ascii="Helvetica" w:eastAsia="Times New Roman" w:hAnsi="Helvetica" w:cs="Helvetica"/>
                <w:color w:val="3F3F3F"/>
                <w:sz w:val="27"/>
                <w:szCs w:val="27"/>
              </w:rPr>
            </w:pPr>
            <w:r w:rsidRPr="00AD1DF3">
              <w:rPr>
                <w:rFonts w:ascii="Helvetica" w:eastAsia="Times New Roman" w:hAnsi="Helvetica" w:cs="Helvetica"/>
                <w:color w:val="3F3F3F"/>
                <w:sz w:val="27"/>
                <w:szCs w:val="27"/>
              </w:rPr>
              <w:t> </w:t>
            </w:r>
          </w:p>
        </w:tc>
      </w:tr>
    </w:tbl>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b/>
          <w:bCs/>
          <w:color w:val="3F3F3F"/>
        </w:rPr>
        <w:t>                               </w:t>
      </w:r>
    </w:p>
    <w:p w:rsidR="00AD1DF3" w:rsidRPr="00AD1DF3" w:rsidRDefault="00AD1DF3" w:rsidP="00AD1DF3">
      <w:pPr>
        <w:shd w:val="clear" w:color="auto" w:fill="FFFFFF"/>
        <w:spacing w:after="0" w:line="311" w:lineRule="atLeast"/>
        <w:rPr>
          <w:rFonts w:ascii="Helvetica" w:eastAsia="Times New Roman" w:hAnsi="Helvetica" w:cs="Helvetica"/>
          <w:color w:val="3F3F3F"/>
          <w:sz w:val="27"/>
          <w:szCs w:val="27"/>
        </w:rPr>
      </w:pPr>
      <w:r w:rsidRPr="00AD1DF3">
        <w:rPr>
          <w:rFonts w:ascii="Helvetica" w:eastAsia="Times New Roman" w:hAnsi="Helvetica" w:cs="Helvetica"/>
          <w:b/>
          <w:bCs/>
          <w:color w:val="3F3F3F"/>
        </w:rPr>
        <w:t>                                                 </w:t>
      </w:r>
      <w:r w:rsidRPr="00AD1DF3">
        <w:rPr>
          <w:rFonts w:ascii="Helvetica" w:eastAsia="Times New Roman" w:hAnsi="Helvetica" w:cs="Helvetica"/>
          <w:color w:val="3F3F3F"/>
          <w:sz w:val="27"/>
          <w:szCs w:val="27"/>
        </w:rPr>
        <w:t> </w:t>
      </w:r>
      <w:r w:rsidRPr="00AD1DF3">
        <w:rPr>
          <w:rFonts w:ascii="Helvetica" w:eastAsia="Times New Roman" w:hAnsi="Helvetica" w:cs="Helvetica"/>
          <w:b/>
          <w:bCs/>
          <w:color w:val="3F3F3F"/>
          <w:sz w:val="24"/>
          <w:szCs w:val="24"/>
        </w:rPr>
        <w:t>Здоровье сберегающая деятельность</w:t>
      </w:r>
    </w:p>
    <w:tbl>
      <w:tblPr>
        <w:tblW w:w="9780" w:type="dxa"/>
        <w:tblInd w:w="135" w:type="dxa"/>
        <w:shd w:val="clear" w:color="auto" w:fill="FFFFFF"/>
        <w:tblCellMar>
          <w:left w:w="0" w:type="dxa"/>
          <w:right w:w="0" w:type="dxa"/>
        </w:tblCellMar>
        <w:tblLook w:val="04A0"/>
      </w:tblPr>
      <w:tblGrid>
        <w:gridCol w:w="426"/>
        <w:gridCol w:w="5594"/>
        <w:gridCol w:w="2115"/>
        <w:gridCol w:w="1645"/>
      </w:tblGrid>
      <w:tr w:rsidR="00AD1DF3" w:rsidRPr="00AD1DF3" w:rsidTr="00AD1DF3">
        <w:tc>
          <w:tcPr>
            <w:tcW w:w="4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w:t>
            </w:r>
          </w:p>
        </w:tc>
        <w:tc>
          <w:tcPr>
            <w:tcW w:w="57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rPr>
                <w:rFonts w:ascii="Helvetica" w:eastAsia="Times New Roman" w:hAnsi="Helvetica" w:cs="Helvetica"/>
                <w:color w:val="3F3F3F"/>
                <w:sz w:val="27"/>
                <w:szCs w:val="27"/>
              </w:rPr>
            </w:pPr>
            <w:r w:rsidRPr="00AD1DF3">
              <w:rPr>
                <w:rFonts w:ascii="Helvetica" w:eastAsia="Times New Roman" w:hAnsi="Helvetica" w:cs="Helvetica"/>
                <w:color w:val="3F3F3F"/>
                <w:sz w:val="27"/>
                <w:szCs w:val="27"/>
              </w:rPr>
              <w:t> </w:t>
            </w:r>
          </w:p>
        </w:tc>
        <w:tc>
          <w:tcPr>
            <w:tcW w:w="21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Сроки</w:t>
            </w:r>
          </w:p>
        </w:tc>
        <w:tc>
          <w:tcPr>
            <w:tcW w:w="14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Ответственные</w:t>
            </w:r>
          </w:p>
        </w:tc>
      </w:tr>
      <w:tr w:rsidR="00AD1DF3" w:rsidRPr="00AD1DF3" w:rsidTr="00AD1DF3">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1.</w:t>
            </w:r>
          </w:p>
        </w:tc>
        <w:tc>
          <w:tcPr>
            <w:tcW w:w="57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Контроль за соблюдением санитарно-гигиенических требований:</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в учебных кабинетах;</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в дополнительных общественных помещениях</w:t>
            </w:r>
          </w:p>
        </w:tc>
        <w:tc>
          <w:tcPr>
            <w:tcW w:w="21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В течение года</w:t>
            </w:r>
          </w:p>
        </w:tc>
        <w:tc>
          <w:tcPr>
            <w:tcW w:w="14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Выхованец Е.В., ответственная за охрану труда</w:t>
            </w:r>
          </w:p>
        </w:tc>
      </w:tr>
      <w:tr w:rsidR="00AD1DF3" w:rsidRPr="00AD1DF3" w:rsidTr="00AD1DF3">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2.</w:t>
            </w:r>
          </w:p>
        </w:tc>
        <w:tc>
          <w:tcPr>
            <w:tcW w:w="57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Проведение инструктажей по ОТ и ТБ с обучающимися в учебное время, во время проведения культурно-массовых, спортивных мероприятий.</w:t>
            </w:r>
          </w:p>
        </w:tc>
        <w:tc>
          <w:tcPr>
            <w:tcW w:w="21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В течение года</w:t>
            </w:r>
          </w:p>
        </w:tc>
        <w:tc>
          <w:tcPr>
            <w:tcW w:w="14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Педагоги дополн. образования</w:t>
            </w:r>
          </w:p>
        </w:tc>
      </w:tr>
      <w:tr w:rsidR="00AD1DF3" w:rsidRPr="00AD1DF3" w:rsidTr="00AD1DF3">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3.</w:t>
            </w:r>
          </w:p>
        </w:tc>
        <w:tc>
          <w:tcPr>
            <w:tcW w:w="57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Организация работы по профилактике детского травматизма, пропаганде ПДД.</w:t>
            </w:r>
          </w:p>
        </w:tc>
        <w:tc>
          <w:tcPr>
            <w:tcW w:w="21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В течение года</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14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Педагоги</w:t>
            </w:r>
          </w:p>
        </w:tc>
      </w:tr>
      <w:tr w:rsidR="00AD1DF3" w:rsidRPr="00AD1DF3" w:rsidTr="00AD1DF3">
        <w:trPr>
          <w:trHeight w:val="744"/>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4.</w:t>
            </w:r>
          </w:p>
        </w:tc>
        <w:tc>
          <w:tcPr>
            <w:tcW w:w="57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Организация работы по проведению предупредительных мер режима безопасности, предупреждению террористических актов.</w:t>
            </w:r>
          </w:p>
        </w:tc>
        <w:tc>
          <w:tcPr>
            <w:tcW w:w="21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В течение года</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по отдельному плану</w:t>
            </w:r>
          </w:p>
        </w:tc>
        <w:tc>
          <w:tcPr>
            <w:tcW w:w="14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Педагоги</w:t>
            </w:r>
          </w:p>
        </w:tc>
      </w:tr>
      <w:tr w:rsidR="00AD1DF3" w:rsidRPr="00AD1DF3" w:rsidTr="00AD1DF3">
        <w:trPr>
          <w:trHeight w:val="732"/>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5.</w:t>
            </w:r>
          </w:p>
        </w:tc>
        <w:tc>
          <w:tcPr>
            <w:tcW w:w="57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Проведение предупредительных мер режима безопасности, предупреждению террористических актов.</w:t>
            </w:r>
          </w:p>
        </w:tc>
        <w:tc>
          <w:tcPr>
            <w:tcW w:w="21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По плану       </w:t>
            </w:r>
          </w:p>
        </w:tc>
        <w:tc>
          <w:tcPr>
            <w:tcW w:w="14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r>
      <w:tr w:rsidR="00AD1DF3" w:rsidRPr="00AD1DF3" w:rsidTr="00AD1DF3">
        <w:trPr>
          <w:trHeight w:val="900"/>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6.</w:t>
            </w:r>
          </w:p>
        </w:tc>
        <w:tc>
          <w:tcPr>
            <w:tcW w:w="57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Профилактические мероприятия, проводимые в детских объединениях (физкультминутки)</w:t>
            </w:r>
          </w:p>
        </w:tc>
        <w:tc>
          <w:tcPr>
            <w:tcW w:w="21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В течение учебного года</w:t>
            </w:r>
          </w:p>
        </w:tc>
        <w:tc>
          <w:tcPr>
            <w:tcW w:w="14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Педагоги</w:t>
            </w:r>
          </w:p>
        </w:tc>
      </w:tr>
    </w:tbl>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                      Работа с детьми по противопожарной безопасности на 2020-2021 год</w:t>
      </w:r>
    </w:p>
    <w:tbl>
      <w:tblPr>
        <w:tblW w:w="9750" w:type="dxa"/>
        <w:tblInd w:w="135" w:type="dxa"/>
        <w:shd w:val="clear" w:color="auto" w:fill="FFFFFF"/>
        <w:tblCellMar>
          <w:left w:w="0" w:type="dxa"/>
          <w:right w:w="0" w:type="dxa"/>
        </w:tblCellMar>
        <w:tblLook w:val="04A0"/>
      </w:tblPr>
      <w:tblGrid>
        <w:gridCol w:w="686"/>
        <w:gridCol w:w="5097"/>
        <w:gridCol w:w="1417"/>
        <w:gridCol w:w="2550"/>
      </w:tblGrid>
      <w:tr w:rsidR="00AD1DF3" w:rsidRPr="00AD1DF3" w:rsidTr="00AD1DF3">
        <w:trPr>
          <w:trHeight w:val="550"/>
        </w:trPr>
        <w:tc>
          <w:tcPr>
            <w:tcW w:w="6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51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ind w:left="807"/>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Мероприятия</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сроки</w:t>
            </w:r>
          </w:p>
        </w:tc>
        <w:tc>
          <w:tcPr>
            <w:tcW w:w="25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ответственные</w:t>
            </w:r>
          </w:p>
        </w:tc>
      </w:tr>
      <w:tr w:rsidR="00AD1DF3" w:rsidRPr="00AD1DF3" w:rsidTr="00AD1DF3">
        <w:trPr>
          <w:trHeight w:val="1398"/>
        </w:trPr>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ind w:left="360"/>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lastRenderedPageBreak/>
              <w:t>1</w:t>
            </w:r>
          </w:p>
        </w:tc>
        <w:tc>
          <w:tcPr>
            <w:tcW w:w="5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ind w:left="30"/>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1.Беседы в кружках:</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Безопасный дом</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Что делать в случае пожара в МБУ ДО «ДДТ</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 Ракитное»?</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-Почему горят леса?</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В течение года</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Педагоги доп. образования</w:t>
            </w:r>
          </w:p>
        </w:tc>
      </w:tr>
      <w:tr w:rsidR="00AD1DF3" w:rsidRPr="00AD1DF3" w:rsidTr="00AD1DF3">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2</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5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Просмотр видео роликов:</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-«Тайны огня»</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«Горят леса Сибири»</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сентябрь</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Сидоренко А.И.</w:t>
            </w:r>
          </w:p>
        </w:tc>
      </w:tr>
      <w:tr w:rsidR="00AD1DF3" w:rsidRPr="00AD1DF3" w:rsidTr="00AD1DF3">
        <w:trPr>
          <w:trHeight w:val="734"/>
        </w:trPr>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3</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5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Конкурсно-игровые программы:</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«С пожарной безопасностью на «ТЫ»</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«Огонь друг-огонь враг»</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октябрь</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Декабрь</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Выхованец Е.В.</w:t>
            </w:r>
          </w:p>
        </w:tc>
      </w:tr>
      <w:tr w:rsidR="00AD1DF3" w:rsidRPr="00AD1DF3" w:rsidTr="00AD1DF3">
        <w:trPr>
          <w:trHeight w:val="734"/>
        </w:trPr>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4</w:t>
            </w:r>
          </w:p>
        </w:tc>
        <w:tc>
          <w:tcPr>
            <w:tcW w:w="5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Конкурс рисунка « С огнем не шути!»</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март</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Выхованец</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Башкирцева</w:t>
            </w:r>
          </w:p>
        </w:tc>
      </w:tr>
      <w:tr w:rsidR="00AD1DF3" w:rsidRPr="00AD1DF3" w:rsidTr="00AD1DF3">
        <w:trPr>
          <w:trHeight w:val="713"/>
        </w:trPr>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5</w:t>
            </w:r>
          </w:p>
          <w:p w:rsidR="00AD1DF3" w:rsidRPr="00AD1DF3" w:rsidRDefault="00AD1DF3" w:rsidP="00AD1DF3">
            <w:pPr>
              <w:spacing w:after="0" w:line="240" w:lineRule="auto"/>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5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Участие в региональном этапе                          </w:t>
            </w:r>
          </w:p>
          <w:p w:rsidR="00AD1DF3" w:rsidRPr="00AD1DF3" w:rsidRDefault="00AD1DF3" w:rsidP="00AD1DF3">
            <w:pPr>
              <w:spacing w:after="0" w:line="240" w:lineRule="auto"/>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Всероссийского конкурса  рисунков по пожарной</w:t>
            </w:r>
          </w:p>
          <w:p w:rsidR="00AD1DF3" w:rsidRPr="00AD1DF3" w:rsidRDefault="00AD1DF3" w:rsidP="00AD1DF3">
            <w:pPr>
              <w:spacing w:after="0" w:line="240" w:lineRule="auto"/>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безопасности «Неопалимая Купина»</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апрель</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Выхованец Е.В.</w:t>
            </w:r>
          </w:p>
          <w:p w:rsidR="00AD1DF3" w:rsidRPr="00AD1DF3" w:rsidRDefault="00AD1DF3" w:rsidP="00AD1DF3">
            <w:pPr>
              <w:spacing w:after="0" w:line="240" w:lineRule="auto"/>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Башкирцева Н.В.</w:t>
            </w:r>
          </w:p>
        </w:tc>
      </w:tr>
      <w:tr w:rsidR="00AD1DF3" w:rsidRPr="00AD1DF3" w:rsidTr="00AD1DF3">
        <w:trPr>
          <w:trHeight w:val="1060"/>
        </w:trPr>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6</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5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Практические занятия с детьми по</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формированию навыков поведения в пожароопасной</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ситуации</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2 раза в год</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Сидоренко А.И. Педагоги дополнительного образования</w:t>
            </w:r>
          </w:p>
        </w:tc>
      </w:tr>
    </w:tbl>
    <w:p w:rsidR="00AD1DF3" w:rsidRPr="00AD1DF3" w:rsidRDefault="00AD1DF3" w:rsidP="00AD1DF3">
      <w:pPr>
        <w:shd w:val="clear" w:color="auto" w:fill="FFFFFF"/>
        <w:spacing w:after="0" w:line="240" w:lineRule="auto"/>
        <w:jc w:val="center"/>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 </w:t>
      </w:r>
    </w:p>
    <w:p w:rsidR="00AD1DF3" w:rsidRPr="00AD1DF3" w:rsidRDefault="00AD1DF3" w:rsidP="00AD1DF3">
      <w:pPr>
        <w:shd w:val="clear" w:color="auto" w:fill="FFFFFF"/>
        <w:spacing w:after="0" w:line="240" w:lineRule="auto"/>
        <w:jc w:val="center"/>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           </w:t>
      </w:r>
    </w:p>
    <w:p w:rsidR="00AD1DF3" w:rsidRPr="00AD1DF3" w:rsidRDefault="00AD1DF3" w:rsidP="00AD1DF3">
      <w:pPr>
        <w:shd w:val="clear" w:color="auto" w:fill="FFFFFF"/>
        <w:spacing w:after="0" w:line="240" w:lineRule="auto"/>
        <w:jc w:val="center"/>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 </w:t>
      </w:r>
      <w:r w:rsidRPr="00AD1DF3">
        <w:rPr>
          <w:rFonts w:ascii="Helvetica" w:eastAsia="Times New Roman" w:hAnsi="Helvetica" w:cs="Helvetica"/>
          <w:b/>
          <w:bCs/>
          <w:color w:val="000000"/>
          <w:sz w:val="24"/>
          <w:szCs w:val="24"/>
          <w:bdr w:val="none" w:sz="0" w:space="0" w:color="auto" w:frame="1"/>
        </w:rPr>
        <w:t>План</w:t>
      </w:r>
      <w:r w:rsidRPr="00AD1DF3">
        <w:rPr>
          <w:rFonts w:ascii="Helvetica" w:eastAsia="Times New Roman" w:hAnsi="Helvetica" w:cs="Helvetica"/>
          <w:color w:val="3F3F3F"/>
          <w:sz w:val="27"/>
          <w:szCs w:val="27"/>
        </w:rPr>
        <w:t> </w:t>
      </w:r>
      <w:r w:rsidRPr="00AD1DF3">
        <w:rPr>
          <w:rFonts w:ascii="Helvetica" w:eastAsia="Times New Roman" w:hAnsi="Helvetica" w:cs="Helvetica"/>
          <w:b/>
          <w:bCs/>
          <w:color w:val="000000"/>
          <w:sz w:val="24"/>
          <w:szCs w:val="24"/>
          <w:bdr w:val="none" w:sz="0" w:space="0" w:color="auto" w:frame="1"/>
        </w:rPr>
        <w:t>мероприятий по предупреждению детского дорожно-транспортного травматизма</w:t>
      </w:r>
      <w:r w:rsidRPr="00AD1DF3">
        <w:rPr>
          <w:rFonts w:ascii="Helvetica" w:eastAsia="Times New Roman" w:hAnsi="Helvetica" w:cs="Helvetica"/>
          <w:color w:val="000000"/>
          <w:sz w:val="24"/>
          <w:szCs w:val="24"/>
        </w:rPr>
        <w:t> </w:t>
      </w:r>
      <w:r w:rsidRPr="00AD1DF3">
        <w:rPr>
          <w:rFonts w:ascii="Helvetica" w:eastAsia="Times New Roman" w:hAnsi="Helvetica" w:cs="Helvetica"/>
          <w:b/>
          <w:bCs/>
          <w:color w:val="000000"/>
          <w:sz w:val="24"/>
          <w:szCs w:val="24"/>
          <w:bdr w:val="none" w:sz="0" w:space="0" w:color="auto" w:frame="1"/>
        </w:rPr>
        <w:t>на 2020–2021 учебный год</w:t>
      </w:r>
    </w:p>
    <w:tbl>
      <w:tblPr>
        <w:tblW w:w="9781" w:type="dxa"/>
        <w:tblInd w:w="-34" w:type="dxa"/>
        <w:shd w:val="clear" w:color="auto" w:fill="FFFFFF"/>
        <w:tblCellMar>
          <w:left w:w="0" w:type="dxa"/>
          <w:right w:w="0" w:type="dxa"/>
        </w:tblCellMar>
        <w:tblLook w:val="04A0"/>
      </w:tblPr>
      <w:tblGrid>
        <w:gridCol w:w="645"/>
        <w:gridCol w:w="3778"/>
        <w:gridCol w:w="1962"/>
        <w:gridCol w:w="3396"/>
      </w:tblGrid>
      <w:tr w:rsidR="00AD1DF3" w:rsidRPr="00AD1DF3" w:rsidTr="00AD1DF3">
        <w:tc>
          <w:tcPr>
            <w:tcW w:w="6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02"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П/п.</w:t>
            </w:r>
          </w:p>
        </w:tc>
        <w:tc>
          <w:tcPr>
            <w:tcW w:w="37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02"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Мероприятия</w:t>
            </w:r>
          </w:p>
        </w:tc>
        <w:tc>
          <w:tcPr>
            <w:tcW w:w="19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02"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Срок</w:t>
            </w:r>
          </w:p>
        </w:tc>
        <w:tc>
          <w:tcPr>
            <w:tcW w:w="339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02"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ответственные</w:t>
            </w:r>
          </w:p>
        </w:tc>
      </w:tr>
      <w:tr w:rsidR="00AD1DF3" w:rsidRPr="00AD1DF3" w:rsidTr="00AD1DF3">
        <w:trPr>
          <w:trHeight w:val="332"/>
        </w:trPr>
        <w:tc>
          <w:tcPr>
            <w:tcW w:w="6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02"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1.</w:t>
            </w:r>
          </w:p>
        </w:tc>
        <w:tc>
          <w:tcPr>
            <w:tcW w:w="37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000000"/>
                <w:sz w:val="23"/>
                <w:szCs w:val="23"/>
              </w:rPr>
              <w:t>Обновление уголка по ПДД</w:t>
            </w:r>
          </w:p>
          <w:p w:rsidR="00AD1DF3" w:rsidRPr="00AD1DF3" w:rsidRDefault="00AD1DF3" w:rsidP="00AD1DF3">
            <w:pPr>
              <w:spacing w:after="0" w:line="240" w:lineRule="auto"/>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000000"/>
                <w:sz w:val="23"/>
                <w:szCs w:val="23"/>
              </w:rPr>
              <w:t> </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02"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август</w:t>
            </w:r>
          </w:p>
        </w:tc>
        <w:tc>
          <w:tcPr>
            <w:tcW w:w="3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02"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Выхованец Е.В.</w:t>
            </w:r>
          </w:p>
        </w:tc>
      </w:tr>
      <w:tr w:rsidR="00AD1DF3" w:rsidRPr="00AD1DF3" w:rsidTr="00AD1DF3">
        <w:trPr>
          <w:trHeight w:val="332"/>
        </w:trPr>
        <w:tc>
          <w:tcPr>
            <w:tcW w:w="6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02"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2.</w:t>
            </w:r>
          </w:p>
        </w:tc>
        <w:tc>
          <w:tcPr>
            <w:tcW w:w="37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000000"/>
                <w:sz w:val="24"/>
                <w:szCs w:val="24"/>
              </w:rPr>
              <w:t>Проведение инструктажей по ПДД </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02"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В течение года</w:t>
            </w:r>
          </w:p>
        </w:tc>
        <w:tc>
          <w:tcPr>
            <w:tcW w:w="3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02"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Педагоги дополнительного образования</w:t>
            </w:r>
          </w:p>
        </w:tc>
      </w:tr>
      <w:tr w:rsidR="00AD1DF3" w:rsidRPr="00AD1DF3" w:rsidTr="00AD1DF3">
        <w:tc>
          <w:tcPr>
            <w:tcW w:w="6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02"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2.</w:t>
            </w:r>
          </w:p>
        </w:tc>
        <w:tc>
          <w:tcPr>
            <w:tcW w:w="37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02"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000000"/>
                <w:sz w:val="23"/>
                <w:szCs w:val="23"/>
              </w:rPr>
              <w:t>Конкурс рисунков</w:t>
            </w:r>
            <w:r w:rsidRPr="00AD1DF3">
              <w:rPr>
                <w:rFonts w:ascii="Times New Roman" w:eastAsia="Times New Roman" w:hAnsi="Times New Roman" w:cs="Times New Roman"/>
                <w:color w:val="3F3F3F"/>
                <w:sz w:val="24"/>
                <w:szCs w:val="24"/>
              </w:rPr>
              <w:t> </w:t>
            </w:r>
            <w:r w:rsidRPr="00AD1DF3">
              <w:rPr>
                <w:rFonts w:ascii="Times New Roman" w:eastAsia="Times New Roman" w:hAnsi="Times New Roman" w:cs="Times New Roman"/>
                <w:color w:val="333333"/>
                <w:sz w:val="24"/>
                <w:szCs w:val="24"/>
              </w:rPr>
              <w:t>"Правила дорожные все знаю и строго соблюдаю"</w:t>
            </w:r>
            <w:r w:rsidRPr="00AD1DF3">
              <w:rPr>
                <w:rFonts w:ascii="Times New Roman" w:eastAsia="Times New Roman" w:hAnsi="Times New Roman" w:cs="Times New Roman"/>
                <w:color w:val="000000"/>
                <w:sz w:val="24"/>
                <w:szCs w:val="24"/>
              </w:rPr>
              <w:t>»</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Октябрь</w:t>
            </w:r>
          </w:p>
        </w:tc>
        <w:tc>
          <w:tcPr>
            <w:tcW w:w="3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02"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Башкирцева Н.В.</w:t>
            </w:r>
          </w:p>
          <w:p w:rsidR="00AD1DF3" w:rsidRPr="00AD1DF3" w:rsidRDefault="00AD1DF3" w:rsidP="00AD1DF3">
            <w:pPr>
              <w:spacing w:after="0" w:line="302"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Выхованец Е.В.</w:t>
            </w:r>
          </w:p>
        </w:tc>
      </w:tr>
      <w:tr w:rsidR="00AD1DF3" w:rsidRPr="00AD1DF3" w:rsidTr="00AD1DF3">
        <w:trPr>
          <w:trHeight w:val="1545"/>
        </w:trPr>
        <w:tc>
          <w:tcPr>
            <w:tcW w:w="6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02"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3.</w:t>
            </w:r>
          </w:p>
        </w:tc>
        <w:tc>
          <w:tcPr>
            <w:tcW w:w="37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000000"/>
                <w:sz w:val="23"/>
                <w:szCs w:val="23"/>
              </w:rPr>
              <w:t>Беседы в  учебных группах:</w:t>
            </w:r>
          </w:p>
          <w:p w:rsidR="00AD1DF3" w:rsidRPr="00AD1DF3" w:rsidRDefault="00AD1DF3" w:rsidP="00AD1DF3">
            <w:pPr>
              <w:spacing w:after="0" w:line="240" w:lineRule="auto"/>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000000"/>
                <w:sz w:val="23"/>
                <w:szCs w:val="23"/>
              </w:rPr>
              <w:t> - «Азбука юного пешехода»</w:t>
            </w:r>
          </w:p>
          <w:p w:rsidR="00AD1DF3" w:rsidRPr="00AD1DF3" w:rsidRDefault="00AD1DF3" w:rsidP="00AD1DF3">
            <w:pPr>
              <w:spacing w:after="0" w:line="240" w:lineRule="auto"/>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000000"/>
                <w:sz w:val="23"/>
                <w:szCs w:val="23"/>
              </w:rPr>
              <w:t>-  «Для вас, юные велосипедисты», -  «Я и скутер»,</w:t>
            </w:r>
          </w:p>
          <w:p w:rsidR="00AD1DF3" w:rsidRPr="00AD1DF3" w:rsidRDefault="00AD1DF3" w:rsidP="00AD1DF3">
            <w:pPr>
              <w:spacing w:after="0" w:line="240" w:lineRule="auto"/>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000000"/>
                <w:sz w:val="23"/>
                <w:szCs w:val="23"/>
              </w:rPr>
              <w:t>-  «Поведение на дорогах в зимний</w:t>
            </w:r>
          </w:p>
          <w:p w:rsidR="00AD1DF3" w:rsidRPr="00AD1DF3" w:rsidRDefault="00AD1DF3" w:rsidP="00AD1DF3">
            <w:pPr>
              <w:spacing w:after="0" w:line="240" w:lineRule="auto"/>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000000"/>
                <w:sz w:val="23"/>
                <w:szCs w:val="23"/>
              </w:rPr>
              <w:t>период;</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Сентябрь</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Октябрь</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Октябрь</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Декабрь</w:t>
            </w:r>
          </w:p>
        </w:tc>
        <w:tc>
          <w:tcPr>
            <w:tcW w:w="3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02"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Педагоги в кружках</w:t>
            </w:r>
          </w:p>
        </w:tc>
      </w:tr>
      <w:tr w:rsidR="00AD1DF3" w:rsidRPr="00AD1DF3" w:rsidTr="00AD1DF3">
        <w:trPr>
          <w:trHeight w:val="876"/>
        </w:trPr>
        <w:tc>
          <w:tcPr>
            <w:tcW w:w="6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02"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4.</w:t>
            </w:r>
          </w:p>
        </w:tc>
        <w:tc>
          <w:tcPr>
            <w:tcW w:w="37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02"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Формирование правил безопасного поведения детей:</w:t>
            </w:r>
          </w:p>
          <w:p w:rsidR="00AD1DF3" w:rsidRPr="00AD1DF3" w:rsidRDefault="00AD1DF3" w:rsidP="00AD1DF3">
            <w:pPr>
              <w:spacing w:after="0" w:line="302"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Конкурсно-игровая программа</w:t>
            </w:r>
          </w:p>
          <w:p w:rsidR="00AD1DF3" w:rsidRPr="00AD1DF3" w:rsidRDefault="00AD1DF3" w:rsidP="00AD1DF3">
            <w:pPr>
              <w:spacing w:after="0" w:line="302"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«Дорожная скорая помощь»</w:t>
            </w:r>
          </w:p>
          <w:p w:rsidR="00AD1DF3" w:rsidRPr="00AD1DF3" w:rsidRDefault="00AD1DF3" w:rsidP="00AD1DF3">
            <w:pPr>
              <w:spacing w:after="0" w:line="302"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-Викторина «Дорожный ералаш»</w:t>
            </w:r>
          </w:p>
          <w:p w:rsidR="00AD1DF3" w:rsidRPr="00AD1DF3" w:rsidRDefault="00AD1DF3" w:rsidP="00AD1DF3">
            <w:pPr>
              <w:spacing w:after="0" w:line="302"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Декабрь</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март</w:t>
            </w:r>
          </w:p>
        </w:tc>
        <w:tc>
          <w:tcPr>
            <w:tcW w:w="3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02"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302"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302"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302"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Выхованец Е.В.</w:t>
            </w:r>
          </w:p>
        </w:tc>
      </w:tr>
      <w:tr w:rsidR="00AD1DF3" w:rsidRPr="00AD1DF3" w:rsidTr="00AD1DF3">
        <w:trPr>
          <w:trHeight w:val="792"/>
        </w:trPr>
        <w:tc>
          <w:tcPr>
            <w:tcW w:w="6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02"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5</w:t>
            </w:r>
          </w:p>
        </w:tc>
        <w:tc>
          <w:tcPr>
            <w:tcW w:w="37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000000"/>
                <w:sz w:val="23"/>
                <w:szCs w:val="23"/>
              </w:rPr>
              <w:t>Игра-соревнование юных велосипедистов</w:t>
            </w:r>
            <w:r w:rsidRPr="00AD1DF3">
              <w:rPr>
                <w:rFonts w:ascii="Times New Roman" w:eastAsia="Times New Roman" w:hAnsi="Times New Roman" w:cs="Times New Roman"/>
                <w:color w:val="3F3F3F"/>
                <w:sz w:val="24"/>
                <w:szCs w:val="24"/>
              </w:rPr>
              <w:t> </w:t>
            </w:r>
            <w:r w:rsidRPr="00AD1DF3">
              <w:rPr>
                <w:rFonts w:ascii="Times New Roman" w:eastAsia="Times New Roman" w:hAnsi="Times New Roman" w:cs="Times New Roman"/>
                <w:color w:val="333333"/>
                <w:sz w:val="24"/>
                <w:szCs w:val="24"/>
              </w:rPr>
              <w:t>«Велосипед – тоже транспорт»</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02"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Апрель</w:t>
            </w:r>
          </w:p>
        </w:tc>
        <w:tc>
          <w:tcPr>
            <w:tcW w:w="3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02"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Сидоренко А.И.</w:t>
            </w:r>
          </w:p>
        </w:tc>
      </w:tr>
      <w:tr w:rsidR="00AD1DF3" w:rsidRPr="00AD1DF3" w:rsidTr="00AD1DF3">
        <w:trPr>
          <w:trHeight w:val="172"/>
        </w:trPr>
        <w:tc>
          <w:tcPr>
            <w:tcW w:w="6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172" w:lineRule="atLeast"/>
              <w:ind w:left="-397" w:firstLine="397"/>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6.</w:t>
            </w:r>
          </w:p>
        </w:tc>
        <w:tc>
          <w:tcPr>
            <w:tcW w:w="37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172" w:lineRule="atLeast"/>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000000"/>
                <w:sz w:val="23"/>
                <w:szCs w:val="23"/>
              </w:rPr>
              <w:t xml:space="preserve">Участие в дистанционных, Всероссийских, краевых и </w:t>
            </w:r>
            <w:r w:rsidRPr="00AD1DF3">
              <w:rPr>
                <w:rFonts w:ascii="Times New Roman" w:eastAsia="Times New Roman" w:hAnsi="Times New Roman" w:cs="Times New Roman"/>
                <w:color w:val="000000"/>
                <w:sz w:val="23"/>
                <w:szCs w:val="23"/>
              </w:rPr>
              <w:lastRenderedPageBreak/>
              <w:t>районных конкурсах рисунков, поделок на тему профилактика дорожного травматизма</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172"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lastRenderedPageBreak/>
              <w:t>В течение года</w:t>
            </w:r>
          </w:p>
        </w:tc>
        <w:tc>
          <w:tcPr>
            <w:tcW w:w="3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172"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Педагоги художественной направленности</w:t>
            </w:r>
          </w:p>
        </w:tc>
      </w:tr>
    </w:tbl>
    <w:p w:rsidR="00AD1DF3" w:rsidRPr="00AD1DF3" w:rsidRDefault="00AD1DF3" w:rsidP="00AD1DF3">
      <w:pPr>
        <w:shd w:val="clear" w:color="auto" w:fill="FFFFFF"/>
        <w:spacing w:after="0" w:line="311" w:lineRule="atLeast"/>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lastRenderedPageBreak/>
        <w:t> </w:t>
      </w:r>
    </w:p>
    <w:p w:rsidR="00AD1DF3" w:rsidRPr="00AD1DF3" w:rsidRDefault="00AD1DF3" w:rsidP="00AD1DF3">
      <w:pPr>
        <w:shd w:val="clear" w:color="auto" w:fill="FFFFFF"/>
        <w:spacing w:after="0" w:line="311" w:lineRule="atLeast"/>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                     План мероприятий по антикоррупционному просвещению учащихся</w:t>
      </w:r>
    </w:p>
    <w:p w:rsidR="00AD1DF3" w:rsidRPr="00AD1DF3" w:rsidRDefault="00AD1DF3" w:rsidP="00AD1DF3">
      <w:pPr>
        <w:shd w:val="clear" w:color="auto" w:fill="FFFFFF"/>
        <w:spacing w:after="0" w:line="311" w:lineRule="atLeast"/>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 </w:t>
      </w:r>
    </w:p>
    <w:tbl>
      <w:tblPr>
        <w:tblW w:w="0" w:type="auto"/>
        <w:shd w:val="clear" w:color="auto" w:fill="FFFFFF"/>
        <w:tblCellMar>
          <w:left w:w="0" w:type="dxa"/>
          <w:right w:w="0" w:type="dxa"/>
        </w:tblCellMar>
        <w:tblLook w:val="04A0"/>
      </w:tblPr>
      <w:tblGrid>
        <w:gridCol w:w="815"/>
        <w:gridCol w:w="4426"/>
        <w:gridCol w:w="1673"/>
        <w:gridCol w:w="2657"/>
      </w:tblGrid>
      <w:tr w:rsidR="00AD1DF3" w:rsidRPr="00AD1DF3" w:rsidTr="00AD1DF3">
        <w:tc>
          <w:tcPr>
            <w:tcW w:w="8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№п/п</w:t>
            </w:r>
          </w:p>
        </w:tc>
        <w:tc>
          <w:tcPr>
            <w:tcW w:w="45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Наименование мероприятия</w:t>
            </w:r>
          </w:p>
        </w:tc>
        <w:tc>
          <w:tcPr>
            <w:tcW w:w="1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сроки</w:t>
            </w:r>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ответственные</w:t>
            </w:r>
          </w:p>
        </w:tc>
      </w:tr>
      <w:tr w:rsidR="00AD1DF3" w:rsidRPr="00AD1DF3" w:rsidTr="00AD1DF3">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1.</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Разработка и распространение антикоррупционных памяток среди обучающихся</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center"/>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В течение</w:t>
            </w:r>
          </w:p>
          <w:p w:rsidR="00AD1DF3" w:rsidRPr="00AD1DF3" w:rsidRDefault="00AD1DF3" w:rsidP="00AD1DF3">
            <w:pPr>
              <w:spacing w:after="0" w:line="311" w:lineRule="atLeast"/>
              <w:jc w:val="center"/>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учебного</w:t>
            </w:r>
          </w:p>
          <w:p w:rsidR="00AD1DF3" w:rsidRPr="00AD1DF3" w:rsidRDefault="00AD1DF3" w:rsidP="00AD1DF3">
            <w:pPr>
              <w:spacing w:after="0" w:line="311" w:lineRule="atLeast"/>
              <w:jc w:val="center"/>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года</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Методист Егорова Н.Н.</w:t>
            </w:r>
          </w:p>
        </w:tc>
      </w:tr>
      <w:tr w:rsidR="00AD1DF3" w:rsidRPr="00AD1DF3" w:rsidTr="00AD1DF3">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2.</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Конкурс плакатов среди детских объединении Дом детского творчества с. Ракитное «Скажи коррупции - НЕТ!»</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center"/>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Ноябрь</w:t>
            </w:r>
          </w:p>
          <w:p w:rsidR="00AD1DF3" w:rsidRPr="00AD1DF3" w:rsidRDefault="00AD1DF3" w:rsidP="00AD1DF3">
            <w:pPr>
              <w:spacing w:after="0" w:line="311" w:lineRule="atLeast"/>
              <w:jc w:val="center"/>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2020 г.</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Педагоги дополнительного образования</w:t>
            </w:r>
          </w:p>
        </w:tc>
      </w:tr>
      <w:tr w:rsidR="00AD1DF3" w:rsidRPr="00AD1DF3" w:rsidTr="00AD1DF3">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3.</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Акция «Нет коррупции», приуроченная к Международному дню борьбы с коррупцией</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center"/>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Декабрь</w:t>
            </w:r>
          </w:p>
          <w:p w:rsidR="00AD1DF3" w:rsidRPr="00AD1DF3" w:rsidRDefault="00AD1DF3" w:rsidP="00AD1DF3">
            <w:pPr>
              <w:spacing w:after="0" w:line="311" w:lineRule="atLeast"/>
              <w:jc w:val="center"/>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2020г.</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Методист Егорова Н.Н.</w:t>
            </w:r>
          </w:p>
        </w:tc>
      </w:tr>
      <w:tr w:rsidR="00AD1DF3" w:rsidRPr="00AD1DF3" w:rsidTr="00AD1DF3">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4.</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Антикоррупционные мероприятия</w:t>
            </w:r>
          </w:p>
          <w:p w:rsidR="00AD1DF3" w:rsidRPr="00AD1DF3" w:rsidRDefault="00AD1DF3" w:rsidP="00AD1DF3">
            <w:pPr>
              <w:spacing w:after="0" w:line="311" w:lineRule="atLeast"/>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Разъяснительного и просветительского</w:t>
            </w:r>
          </w:p>
          <w:p w:rsidR="00AD1DF3" w:rsidRPr="00AD1DF3" w:rsidRDefault="00AD1DF3" w:rsidP="00AD1DF3">
            <w:pPr>
              <w:spacing w:after="0" w:line="311" w:lineRule="atLeast"/>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характера в детских объединениях</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center"/>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По графику</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Методист Егорова Н.Н.</w:t>
            </w:r>
          </w:p>
        </w:tc>
      </w:tr>
      <w:tr w:rsidR="00AD1DF3" w:rsidRPr="00AD1DF3" w:rsidTr="00AD1DF3">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5.</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Размещение на официальном сайте МБУ ДО «ДДТ с. Ракитное» информационного баннера антикоррупционной направленности, контроль за его наполнением</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center"/>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В течение учебного</w:t>
            </w:r>
          </w:p>
          <w:p w:rsidR="00AD1DF3" w:rsidRPr="00AD1DF3" w:rsidRDefault="00AD1DF3" w:rsidP="00AD1DF3">
            <w:pPr>
              <w:spacing w:after="0" w:line="311" w:lineRule="atLeast"/>
              <w:jc w:val="center"/>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года</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Методист</w:t>
            </w:r>
          </w:p>
          <w:p w:rsidR="00AD1DF3" w:rsidRPr="00AD1DF3" w:rsidRDefault="00AD1DF3" w:rsidP="00AD1DF3">
            <w:pPr>
              <w:spacing w:after="0" w:line="240" w:lineRule="auto"/>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Егорова Н.Н.</w:t>
            </w:r>
          </w:p>
        </w:tc>
      </w:tr>
    </w:tbl>
    <w:p w:rsidR="00AD1DF3" w:rsidRPr="00AD1DF3" w:rsidRDefault="00AD1DF3" w:rsidP="00AD1DF3">
      <w:pPr>
        <w:shd w:val="clear" w:color="auto" w:fill="FFFFFF"/>
        <w:spacing w:after="0" w:line="311" w:lineRule="atLeast"/>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 </w:t>
      </w:r>
    </w:p>
    <w:p w:rsidR="00AD1DF3" w:rsidRPr="00AD1DF3" w:rsidRDefault="00AD1DF3" w:rsidP="00AD1DF3">
      <w:pPr>
        <w:shd w:val="clear" w:color="auto" w:fill="FFFFFF"/>
        <w:spacing w:after="0" w:line="311" w:lineRule="atLeast"/>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План по предупреждению экстремизма и терроризма, конфликтных ситуаций на     межнациональной и религиозной почве в молодежной среде (2020-2021г.)</w:t>
      </w:r>
    </w:p>
    <w:p w:rsidR="00AD1DF3" w:rsidRPr="00AD1DF3" w:rsidRDefault="00AD1DF3" w:rsidP="00AD1DF3">
      <w:pPr>
        <w:shd w:val="clear" w:color="auto" w:fill="FFFFFF"/>
        <w:spacing w:after="0" w:line="311" w:lineRule="atLeast"/>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 </w:t>
      </w:r>
    </w:p>
    <w:tbl>
      <w:tblPr>
        <w:tblW w:w="0" w:type="auto"/>
        <w:tblInd w:w="117" w:type="dxa"/>
        <w:shd w:val="clear" w:color="auto" w:fill="FFFFFF"/>
        <w:tblCellMar>
          <w:left w:w="0" w:type="dxa"/>
          <w:right w:w="0" w:type="dxa"/>
        </w:tblCellMar>
        <w:tblLook w:val="04A0"/>
      </w:tblPr>
      <w:tblGrid>
        <w:gridCol w:w="727"/>
        <w:gridCol w:w="4829"/>
        <w:gridCol w:w="1264"/>
        <w:gridCol w:w="2634"/>
      </w:tblGrid>
      <w:tr w:rsidR="00AD1DF3" w:rsidRPr="00AD1DF3" w:rsidTr="00AD1DF3">
        <w:trPr>
          <w:trHeight w:val="345"/>
        </w:trPr>
        <w:tc>
          <w:tcPr>
            <w:tcW w:w="7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line="311" w:lineRule="atLeast"/>
              <w:ind w:left="-9"/>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w:t>
            </w:r>
          </w:p>
        </w:tc>
        <w:tc>
          <w:tcPr>
            <w:tcW w:w="491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line="311" w:lineRule="atLeast"/>
              <w:ind w:left="-9"/>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Мероприятия</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line="311" w:lineRule="atLeast"/>
              <w:ind w:left="-9"/>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Сроки</w:t>
            </w:r>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line="311" w:lineRule="atLeast"/>
              <w:ind w:left="-9"/>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Ответственные</w:t>
            </w:r>
          </w:p>
        </w:tc>
      </w:tr>
      <w:tr w:rsidR="00AD1DF3" w:rsidRPr="00AD1DF3" w:rsidTr="00AD1DF3">
        <w:trPr>
          <w:trHeight w:val="1446"/>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line="311" w:lineRule="atLeast"/>
              <w:ind w:left="-9"/>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1.</w:t>
            </w:r>
          </w:p>
        </w:tc>
        <w:tc>
          <w:tcPr>
            <w:tcW w:w="49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Обновление и пополнение уголков безопасности по профилактике агрессивных и экстремистских проявлений в молодёжной среде материалами профилактического характера разъясняющие ответственность за противоправные деяния.</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В течение</w:t>
            </w:r>
          </w:p>
          <w:p w:rsidR="00AD1DF3" w:rsidRPr="00AD1DF3" w:rsidRDefault="00AD1DF3" w:rsidP="00AD1DF3">
            <w:pPr>
              <w:spacing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года</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Методист</w:t>
            </w:r>
          </w:p>
          <w:p w:rsidR="00AD1DF3" w:rsidRPr="00AD1DF3" w:rsidRDefault="00AD1DF3" w:rsidP="00AD1DF3">
            <w:pPr>
              <w:spacing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Егорова Н.Н.</w:t>
            </w:r>
          </w:p>
        </w:tc>
      </w:tr>
      <w:tr w:rsidR="00AD1DF3" w:rsidRPr="00AD1DF3" w:rsidTr="00AD1DF3">
        <w:trPr>
          <w:trHeight w:val="761"/>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line="311" w:lineRule="atLeast"/>
              <w:ind w:left="-9"/>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2.</w:t>
            </w:r>
          </w:p>
        </w:tc>
        <w:tc>
          <w:tcPr>
            <w:tcW w:w="49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Информационный час «Терроризм – угроза</w:t>
            </w:r>
            <w:r w:rsidRPr="00AD1DF3">
              <w:rPr>
                <w:rFonts w:ascii="Times New Roman" w:eastAsia="Times New Roman" w:hAnsi="Times New Roman" w:cs="Times New Roman"/>
                <w:color w:val="3F3F3F"/>
                <w:sz w:val="24"/>
                <w:szCs w:val="24"/>
              </w:rPr>
              <w:t> </w:t>
            </w:r>
            <w:r w:rsidRPr="00AD1DF3">
              <w:rPr>
                <w:rFonts w:ascii="Times New Roman" w:eastAsia="Times New Roman" w:hAnsi="Times New Roman" w:cs="Times New Roman"/>
                <w:color w:val="3F3F3F"/>
              </w:rPr>
              <w:t>человечеству»</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Сентябрь</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Педагоги доп.обр.</w:t>
            </w:r>
          </w:p>
        </w:tc>
      </w:tr>
      <w:tr w:rsidR="00AD1DF3" w:rsidRPr="00AD1DF3" w:rsidTr="00AD1DF3">
        <w:trPr>
          <w:trHeight w:val="1042"/>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line="311" w:lineRule="atLeast"/>
              <w:ind w:left="-9"/>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3.</w:t>
            </w:r>
          </w:p>
        </w:tc>
        <w:tc>
          <w:tcPr>
            <w:tcW w:w="49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Тематический день-предупреждение «Трагедия не должна повторяться». В память о событиях в Беслане).</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Сентябрь</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Педагоги доп.обр.</w:t>
            </w:r>
          </w:p>
        </w:tc>
      </w:tr>
      <w:tr w:rsidR="00AD1DF3" w:rsidRPr="00AD1DF3" w:rsidTr="00AD1DF3">
        <w:trPr>
          <w:trHeight w:val="225"/>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line="225" w:lineRule="atLeast"/>
              <w:ind w:left="-9"/>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4.</w:t>
            </w:r>
          </w:p>
        </w:tc>
        <w:tc>
          <w:tcPr>
            <w:tcW w:w="49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line="225"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Игра – путешествие  «В мире закона</w:t>
            </w:r>
            <w:r w:rsidRPr="00AD1DF3">
              <w:rPr>
                <w:rFonts w:ascii="Times New Roman" w:eastAsia="Times New Roman" w:hAnsi="Times New Roman" w:cs="Times New Roman"/>
                <w:color w:val="3F3F3F"/>
                <w:sz w:val="24"/>
                <w:szCs w:val="24"/>
              </w:rPr>
              <w:t> </w:t>
            </w:r>
            <w:r w:rsidRPr="00AD1DF3">
              <w:rPr>
                <w:rFonts w:ascii="Times New Roman" w:eastAsia="Times New Roman" w:hAnsi="Times New Roman" w:cs="Times New Roman"/>
                <w:color w:val="3F3F3F"/>
              </w:rPr>
              <w:t>и права»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line="225"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Октябрь</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line="225"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Выхованец Е.В.</w:t>
            </w:r>
          </w:p>
        </w:tc>
      </w:tr>
      <w:tr w:rsidR="00AD1DF3" w:rsidRPr="00AD1DF3" w:rsidTr="00AD1DF3">
        <w:trPr>
          <w:trHeight w:val="2366"/>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line="311" w:lineRule="atLeast"/>
              <w:ind w:left="-9"/>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lastRenderedPageBreak/>
              <w:t>5.</w:t>
            </w:r>
          </w:p>
        </w:tc>
        <w:tc>
          <w:tcPr>
            <w:tcW w:w="49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Проведение систематических инструктажей с обучающимися по темам:</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«Действия при обнаружении подозрительных взрывоопасных предметов»;</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«Действия при угрозе террористического акта»;</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«Правила поведения и порядок действий, если вас захватили в заложники».</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Проведение учебных эвакуационных тренировок.</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В течение года</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Педагоги доп.обр.</w:t>
            </w:r>
          </w:p>
        </w:tc>
      </w:tr>
      <w:tr w:rsidR="00AD1DF3" w:rsidRPr="00AD1DF3" w:rsidTr="00AD1DF3">
        <w:trPr>
          <w:trHeight w:val="712"/>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line="311" w:lineRule="atLeast"/>
              <w:ind w:left="-9"/>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6.</w:t>
            </w:r>
          </w:p>
        </w:tc>
        <w:tc>
          <w:tcPr>
            <w:tcW w:w="49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Конкурс рисунка «Мир без насилия».</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Ноябрь</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Педагоги художественной направленности</w:t>
            </w:r>
          </w:p>
        </w:tc>
      </w:tr>
      <w:tr w:rsidR="00AD1DF3" w:rsidRPr="00AD1DF3" w:rsidTr="00AD1DF3">
        <w:trPr>
          <w:trHeight w:val="770"/>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line="311" w:lineRule="atLeast"/>
              <w:ind w:left="-9"/>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7.</w:t>
            </w:r>
          </w:p>
        </w:tc>
        <w:tc>
          <w:tcPr>
            <w:tcW w:w="49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Урок права «Экстремизм и терроризм. Административная и уголовная ответственность за проявление экстремизма»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Декабрь</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Методист Егорова Н.Н.</w:t>
            </w:r>
          </w:p>
        </w:tc>
      </w:tr>
      <w:tr w:rsidR="00AD1DF3" w:rsidRPr="00AD1DF3" w:rsidTr="00AD1DF3">
        <w:trPr>
          <w:trHeight w:val="657"/>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line="311" w:lineRule="atLeast"/>
              <w:ind w:left="-9"/>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8.</w:t>
            </w:r>
          </w:p>
        </w:tc>
        <w:tc>
          <w:tcPr>
            <w:tcW w:w="49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Кинолекторий с просмотром презентаций и обсуждением полученной информации:</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«Что такое толерантность в современном мире?»;</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«Будьте добры и человечны!»;</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«Мир без насилия».</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Апрель</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Педагоги дополнительного образования</w:t>
            </w:r>
          </w:p>
        </w:tc>
      </w:tr>
      <w:tr w:rsidR="00AD1DF3" w:rsidRPr="00AD1DF3" w:rsidTr="00AD1DF3">
        <w:trPr>
          <w:trHeight w:val="315"/>
        </w:trPr>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line="311" w:lineRule="atLeast"/>
              <w:ind w:left="-9"/>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9.</w:t>
            </w:r>
          </w:p>
        </w:tc>
        <w:tc>
          <w:tcPr>
            <w:tcW w:w="49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Проведение профилактических бесед по противодействию экстремизма, терроризма: «Давайте жить дружно! Учимся решать конфликты»;</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Май</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Педагоги дополнительного образования</w:t>
            </w:r>
          </w:p>
        </w:tc>
      </w:tr>
    </w:tbl>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shd w:val="clear" w:color="auto" w:fill="FFFF00"/>
        </w:rPr>
        <w:t> </w:t>
      </w:r>
    </w:p>
    <w:p w:rsidR="00AD1DF3" w:rsidRPr="00AD1DF3" w:rsidRDefault="00AD1DF3" w:rsidP="00AD1DF3">
      <w:pPr>
        <w:shd w:val="clear" w:color="auto" w:fill="FFFFFF"/>
        <w:spacing w:after="0" w:line="283" w:lineRule="atLeast"/>
        <w:ind w:right="19"/>
        <w:jc w:val="center"/>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15.Организационно-массовая работа на 2020-2021г.</w:t>
      </w:r>
    </w:p>
    <w:p w:rsidR="00AD1DF3" w:rsidRPr="00AD1DF3" w:rsidRDefault="00AD1DF3" w:rsidP="00AD1DF3">
      <w:pPr>
        <w:shd w:val="clear" w:color="auto" w:fill="FFFFFF"/>
        <w:spacing w:after="0" w:line="240" w:lineRule="auto"/>
        <w:ind w:left="720"/>
        <w:jc w:val="both"/>
        <w:rPr>
          <w:rFonts w:ascii="Helvetica" w:eastAsia="Times New Roman" w:hAnsi="Helvetica" w:cs="Helvetica"/>
          <w:color w:val="3F3F3F"/>
          <w:sz w:val="27"/>
          <w:szCs w:val="27"/>
        </w:rPr>
      </w:pPr>
      <w:r w:rsidRPr="00AD1DF3">
        <w:rPr>
          <w:rFonts w:ascii="Helvetica" w:eastAsia="Times New Roman" w:hAnsi="Helvetica" w:cs="Helvetica"/>
          <w:b/>
          <w:bCs/>
          <w:color w:val="3F3F3F"/>
          <w:spacing w:val="-9"/>
          <w:sz w:val="24"/>
          <w:szCs w:val="24"/>
        </w:rPr>
        <w:t> </w:t>
      </w:r>
    </w:p>
    <w:p w:rsidR="00AD1DF3" w:rsidRPr="00AD1DF3" w:rsidRDefault="00AD1DF3" w:rsidP="00AD1DF3">
      <w:pPr>
        <w:shd w:val="clear" w:color="auto" w:fill="FFFFFF"/>
        <w:spacing w:after="0" w:line="240" w:lineRule="auto"/>
        <w:jc w:val="both"/>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Цель:</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создание максимально благоприятного «климата» для успешного и комфортного обучения, самореализации, развития творческой и интеллектуальной деятельности у воспитанников.</w:t>
      </w:r>
    </w:p>
    <w:p w:rsidR="00AD1DF3" w:rsidRPr="00AD1DF3" w:rsidRDefault="00AD1DF3" w:rsidP="00AD1DF3">
      <w:pPr>
        <w:shd w:val="clear" w:color="auto" w:fill="FFFFFF"/>
        <w:spacing w:after="0" w:line="240" w:lineRule="auto"/>
        <w:jc w:val="both"/>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Задачи:                                                                                               </w:t>
      </w:r>
    </w:p>
    <w:p w:rsidR="00AD1DF3" w:rsidRPr="00AD1DF3" w:rsidRDefault="00AD1DF3" w:rsidP="00AD1DF3">
      <w:pPr>
        <w:numPr>
          <w:ilvl w:val="0"/>
          <w:numId w:val="7"/>
        </w:numPr>
        <w:shd w:val="clear" w:color="auto" w:fill="FFFFFF"/>
        <w:spacing w:before="100" w:beforeAutospacing="1" w:line="311" w:lineRule="atLeast"/>
        <w:ind w:left="480"/>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Вовлечение всех обучающихся в ДДТ в образовательный и воспитательный процесс;</w:t>
      </w:r>
    </w:p>
    <w:p w:rsidR="00AD1DF3" w:rsidRPr="00AD1DF3" w:rsidRDefault="00AD1DF3" w:rsidP="00AD1DF3">
      <w:pPr>
        <w:numPr>
          <w:ilvl w:val="0"/>
          <w:numId w:val="8"/>
        </w:numPr>
        <w:shd w:val="clear" w:color="auto" w:fill="FFFFFF"/>
        <w:spacing w:before="100" w:beforeAutospacing="1" w:line="311" w:lineRule="atLeast"/>
        <w:ind w:left="480"/>
        <w:jc w:val="both"/>
        <w:rPr>
          <w:rFonts w:ascii="Helvetica" w:eastAsia="Times New Roman" w:hAnsi="Helvetica" w:cs="Helvetica"/>
          <w:color w:val="3F3F3F"/>
          <w:sz w:val="27"/>
          <w:szCs w:val="27"/>
        </w:rPr>
      </w:pPr>
      <w:r w:rsidRPr="00AD1DF3">
        <w:rPr>
          <w:rFonts w:ascii="Helvetica" w:eastAsia="Times New Roman" w:hAnsi="Helvetica" w:cs="Helvetica"/>
          <w:color w:val="3F3F3F"/>
          <w:spacing w:val="-9"/>
          <w:sz w:val="24"/>
          <w:szCs w:val="24"/>
        </w:rPr>
        <w:t>Создание условий для развития творческих и интеллектуальных способностей личности обучающихся;</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развития у детей самостоятельности;</w:t>
      </w:r>
    </w:p>
    <w:p w:rsidR="00AD1DF3" w:rsidRPr="00AD1DF3" w:rsidRDefault="00AD1DF3" w:rsidP="00AD1DF3">
      <w:pPr>
        <w:numPr>
          <w:ilvl w:val="0"/>
          <w:numId w:val="8"/>
        </w:numPr>
        <w:shd w:val="clear" w:color="auto" w:fill="FFFFFF"/>
        <w:spacing w:before="100" w:beforeAutospacing="1" w:line="311" w:lineRule="atLeast"/>
        <w:ind w:left="480"/>
        <w:jc w:val="both"/>
        <w:rPr>
          <w:rFonts w:ascii="Helvetica" w:eastAsia="Times New Roman" w:hAnsi="Helvetica" w:cs="Helvetica"/>
          <w:color w:val="3F3F3F"/>
          <w:sz w:val="27"/>
          <w:szCs w:val="27"/>
        </w:rPr>
      </w:pPr>
      <w:r w:rsidRPr="00AD1DF3">
        <w:rPr>
          <w:rFonts w:ascii="Helvetica" w:eastAsia="Times New Roman" w:hAnsi="Helvetica" w:cs="Helvetica"/>
          <w:color w:val="3F3F3F"/>
          <w:spacing w:val="-9"/>
          <w:sz w:val="24"/>
          <w:szCs w:val="24"/>
        </w:rPr>
        <w:t>Формировать у детей уважение к своей семье, обществу, государству, к духовно-нравственным ценностям, к национальному, культурному и историческому наследию;</w:t>
      </w:r>
    </w:p>
    <w:p w:rsidR="00AD1DF3" w:rsidRPr="00AD1DF3" w:rsidRDefault="00AD1DF3" w:rsidP="00AD1DF3">
      <w:pPr>
        <w:numPr>
          <w:ilvl w:val="0"/>
          <w:numId w:val="9"/>
        </w:numPr>
        <w:shd w:val="clear" w:color="auto" w:fill="FFFFFF"/>
        <w:spacing w:before="100" w:beforeAutospacing="1" w:line="311" w:lineRule="atLeast"/>
        <w:ind w:left="480"/>
        <w:jc w:val="both"/>
        <w:rPr>
          <w:rFonts w:ascii="Helvetica" w:eastAsia="Times New Roman" w:hAnsi="Helvetica" w:cs="Helvetica"/>
          <w:color w:val="3F3F3F"/>
          <w:sz w:val="27"/>
          <w:szCs w:val="27"/>
        </w:rPr>
      </w:pPr>
      <w:r w:rsidRPr="00AD1DF3">
        <w:rPr>
          <w:rFonts w:ascii="Helvetica" w:eastAsia="Times New Roman" w:hAnsi="Helvetica" w:cs="Helvetica"/>
          <w:color w:val="3F3F3F"/>
          <w:spacing w:val="-9"/>
          <w:sz w:val="24"/>
          <w:szCs w:val="24"/>
        </w:rPr>
        <w:t> Организация содержательного, полноценного, интересного семейного досуга на основе коллективного творчества детей и взрослых;</w:t>
      </w:r>
    </w:p>
    <w:p w:rsidR="00AD1DF3" w:rsidRPr="00AD1DF3" w:rsidRDefault="00AD1DF3" w:rsidP="00AD1DF3">
      <w:pPr>
        <w:numPr>
          <w:ilvl w:val="0"/>
          <w:numId w:val="9"/>
        </w:numPr>
        <w:shd w:val="clear" w:color="auto" w:fill="FFFFFF"/>
        <w:spacing w:before="100" w:beforeAutospacing="1" w:line="311" w:lineRule="atLeast"/>
        <w:ind w:left="480"/>
        <w:jc w:val="both"/>
        <w:rPr>
          <w:rFonts w:ascii="Helvetica" w:eastAsia="Times New Roman" w:hAnsi="Helvetica" w:cs="Helvetica"/>
          <w:color w:val="3F3F3F"/>
          <w:sz w:val="27"/>
          <w:szCs w:val="27"/>
        </w:rPr>
      </w:pPr>
      <w:r w:rsidRPr="00AD1DF3">
        <w:rPr>
          <w:rFonts w:ascii="Helvetica" w:eastAsia="Times New Roman" w:hAnsi="Helvetica" w:cs="Helvetica"/>
          <w:color w:val="3F3F3F"/>
          <w:spacing w:val="-9"/>
          <w:sz w:val="24"/>
          <w:szCs w:val="24"/>
        </w:rPr>
        <w:t>Организация коллективной познавательной деятельности;</w:t>
      </w:r>
    </w:p>
    <w:p w:rsidR="00AD1DF3" w:rsidRPr="00AD1DF3" w:rsidRDefault="00AD1DF3" w:rsidP="00AD1DF3">
      <w:pPr>
        <w:numPr>
          <w:ilvl w:val="0"/>
          <w:numId w:val="9"/>
        </w:numPr>
        <w:shd w:val="clear" w:color="auto" w:fill="FFFFFF"/>
        <w:spacing w:before="100" w:beforeAutospacing="1" w:line="311" w:lineRule="atLeast"/>
        <w:ind w:left="480"/>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lastRenderedPageBreak/>
        <w:t>Прививание гуманистического отношения к людям и событиям, происходящих вокруг; Воспитание гражданской и социальной позиции;</w:t>
      </w:r>
    </w:p>
    <w:p w:rsidR="00AD1DF3" w:rsidRPr="00AD1DF3" w:rsidRDefault="00AD1DF3" w:rsidP="00AD1DF3">
      <w:pPr>
        <w:numPr>
          <w:ilvl w:val="0"/>
          <w:numId w:val="9"/>
        </w:numPr>
        <w:shd w:val="clear" w:color="auto" w:fill="FFFFFF"/>
        <w:spacing w:before="100" w:beforeAutospacing="1" w:line="311" w:lineRule="atLeast"/>
        <w:ind w:left="480"/>
        <w:jc w:val="both"/>
        <w:rPr>
          <w:rFonts w:ascii="Helvetica" w:eastAsia="Times New Roman" w:hAnsi="Helvetica" w:cs="Helvetica"/>
          <w:color w:val="3F3F3F"/>
          <w:sz w:val="27"/>
          <w:szCs w:val="27"/>
        </w:rPr>
      </w:pPr>
      <w:r w:rsidRPr="00AD1DF3">
        <w:rPr>
          <w:rFonts w:ascii="Helvetica" w:eastAsia="Times New Roman" w:hAnsi="Helvetica" w:cs="Helvetica"/>
          <w:color w:val="3F3F3F"/>
          <w:spacing w:val="-9"/>
          <w:sz w:val="24"/>
          <w:szCs w:val="24"/>
        </w:rPr>
        <w:t>Поиск и внедрение наиболее эффективных и разнообразных путей и форм содержания воспитательной и культурно-досуговой деятельности;</w:t>
      </w:r>
    </w:p>
    <w:p w:rsidR="00AD1DF3" w:rsidRPr="00AD1DF3" w:rsidRDefault="00AD1DF3" w:rsidP="00AD1DF3">
      <w:pPr>
        <w:numPr>
          <w:ilvl w:val="0"/>
          <w:numId w:val="9"/>
        </w:numPr>
        <w:shd w:val="clear" w:color="auto" w:fill="FFFFFF"/>
        <w:spacing w:before="100" w:beforeAutospacing="1" w:line="311" w:lineRule="atLeast"/>
        <w:ind w:left="480"/>
        <w:jc w:val="both"/>
        <w:rPr>
          <w:rFonts w:ascii="Helvetica" w:eastAsia="Times New Roman" w:hAnsi="Helvetica" w:cs="Helvetica"/>
          <w:color w:val="3F3F3F"/>
          <w:sz w:val="27"/>
          <w:szCs w:val="27"/>
        </w:rPr>
      </w:pPr>
      <w:r w:rsidRPr="00AD1DF3">
        <w:rPr>
          <w:rFonts w:ascii="Helvetica" w:eastAsia="Times New Roman" w:hAnsi="Helvetica" w:cs="Helvetica"/>
          <w:color w:val="3F3F3F"/>
          <w:spacing w:val="-9"/>
          <w:sz w:val="24"/>
          <w:szCs w:val="24"/>
        </w:rPr>
        <w:t>Расширение форм досуга школьников.</w:t>
      </w:r>
    </w:p>
    <w:p w:rsidR="00AD1DF3" w:rsidRPr="00AD1DF3" w:rsidRDefault="00AD1DF3" w:rsidP="00AD1DF3">
      <w:pPr>
        <w:numPr>
          <w:ilvl w:val="0"/>
          <w:numId w:val="9"/>
        </w:numPr>
        <w:shd w:val="clear" w:color="auto" w:fill="FFFFFF"/>
        <w:spacing w:before="100" w:beforeAutospacing="1" w:line="311" w:lineRule="atLeast"/>
        <w:ind w:left="480"/>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Улучшение знаний о своей Родине, прививание интереса и любви к истории родного края и т.д.</w:t>
      </w:r>
    </w:p>
    <w:p w:rsidR="00AD1DF3" w:rsidRPr="00AD1DF3" w:rsidRDefault="00AD1DF3" w:rsidP="00AD1DF3">
      <w:pPr>
        <w:numPr>
          <w:ilvl w:val="0"/>
          <w:numId w:val="9"/>
        </w:numPr>
        <w:shd w:val="clear" w:color="auto" w:fill="FFFFFF"/>
        <w:spacing w:before="100" w:beforeAutospacing="1" w:line="311" w:lineRule="atLeast"/>
        <w:ind w:left="480"/>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Развитие физического и психического здоровья;</w:t>
      </w:r>
    </w:p>
    <w:p w:rsidR="00AD1DF3" w:rsidRPr="00AD1DF3" w:rsidRDefault="00AD1DF3" w:rsidP="00AD1DF3">
      <w:pPr>
        <w:numPr>
          <w:ilvl w:val="0"/>
          <w:numId w:val="9"/>
        </w:numPr>
        <w:shd w:val="clear" w:color="auto" w:fill="FFFFFF"/>
        <w:spacing w:before="100" w:beforeAutospacing="1" w:line="311" w:lineRule="atLeast"/>
        <w:ind w:left="480"/>
        <w:jc w:val="both"/>
        <w:rPr>
          <w:rFonts w:ascii="Helvetica" w:eastAsia="Times New Roman" w:hAnsi="Helvetica" w:cs="Helvetica"/>
          <w:color w:val="3F3F3F"/>
          <w:sz w:val="27"/>
          <w:szCs w:val="27"/>
        </w:rPr>
      </w:pPr>
      <w:r w:rsidRPr="00AD1DF3">
        <w:rPr>
          <w:rFonts w:ascii="Helvetica" w:eastAsia="Times New Roman" w:hAnsi="Helvetica" w:cs="Helvetica"/>
          <w:color w:val="3F3F3F"/>
          <w:spacing w:val="-9"/>
          <w:sz w:val="24"/>
          <w:szCs w:val="24"/>
        </w:rPr>
        <w:t>Развитие коммуникативных умений, воспитание культуры поведения, общения и досуга;   </w:t>
      </w:r>
    </w:p>
    <w:p w:rsidR="00AD1DF3" w:rsidRPr="00AD1DF3" w:rsidRDefault="00AD1DF3" w:rsidP="00AD1DF3">
      <w:pPr>
        <w:numPr>
          <w:ilvl w:val="0"/>
          <w:numId w:val="10"/>
        </w:numPr>
        <w:shd w:val="clear" w:color="auto" w:fill="FFFFFF"/>
        <w:spacing w:before="100" w:beforeAutospacing="1" w:line="311" w:lineRule="atLeast"/>
        <w:ind w:left="480"/>
        <w:jc w:val="both"/>
        <w:rPr>
          <w:rFonts w:ascii="Helvetica" w:eastAsia="Times New Roman" w:hAnsi="Helvetica" w:cs="Helvetica"/>
          <w:color w:val="3F3F3F"/>
          <w:sz w:val="27"/>
          <w:szCs w:val="27"/>
        </w:rPr>
      </w:pPr>
      <w:r w:rsidRPr="00AD1DF3">
        <w:rPr>
          <w:rFonts w:ascii="Helvetica" w:eastAsia="Times New Roman" w:hAnsi="Helvetica" w:cs="Helvetica"/>
          <w:color w:val="3F3F3F"/>
          <w:spacing w:val="-9"/>
          <w:sz w:val="24"/>
          <w:szCs w:val="24"/>
        </w:rPr>
        <w:t>Вести работу, направленную на профилактику правонарушений и безнадзорности, социально-опасных явлений на основе развития сотрудничества с социальными партнерами, обеспечения межведомственного взаимодействия, совершенствования форм и методов сопровождения несовершеннолетних;</w:t>
      </w:r>
    </w:p>
    <w:p w:rsidR="00AD1DF3" w:rsidRPr="00AD1DF3" w:rsidRDefault="00AD1DF3" w:rsidP="00AD1DF3">
      <w:pPr>
        <w:shd w:val="clear" w:color="auto" w:fill="FFFFFF"/>
        <w:spacing w:line="311" w:lineRule="atLeast"/>
        <w:ind w:left="720"/>
        <w:jc w:val="both"/>
        <w:rPr>
          <w:rFonts w:ascii="Helvetica" w:eastAsia="Times New Roman" w:hAnsi="Helvetica" w:cs="Helvetica"/>
          <w:color w:val="3F3F3F"/>
          <w:sz w:val="27"/>
          <w:szCs w:val="27"/>
        </w:rPr>
      </w:pPr>
      <w:r w:rsidRPr="00AD1DF3">
        <w:rPr>
          <w:rFonts w:ascii="Helvetica" w:eastAsia="Times New Roman" w:hAnsi="Helvetica" w:cs="Helvetica"/>
          <w:color w:val="3F3F3F"/>
          <w:spacing w:val="-9"/>
          <w:sz w:val="24"/>
          <w:szCs w:val="24"/>
        </w:rPr>
        <w:t>Воспитывать у детей уважение к труду, людям труда, трудовым достижениям.</w:t>
      </w:r>
    </w:p>
    <w:p w:rsidR="00AD1DF3" w:rsidRPr="00AD1DF3" w:rsidRDefault="00AD1DF3" w:rsidP="00AD1DF3">
      <w:pPr>
        <w:shd w:val="clear" w:color="auto" w:fill="FFFFFF"/>
        <w:spacing w:after="0" w:line="240" w:lineRule="auto"/>
        <w:ind w:left="720"/>
        <w:jc w:val="both"/>
        <w:rPr>
          <w:rFonts w:ascii="Helvetica" w:eastAsia="Times New Roman" w:hAnsi="Helvetica" w:cs="Helvetica"/>
          <w:color w:val="3F3F3F"/>
          <w:sz w:val="27"/>
          <w:szCs w:val="27"/>
        </w:rPr>
      </w:pPr>
      <w:r w:rsidRPr="00AD1DF3">
        <w:rPr>
          <w:rFonts w:ascii="Helvetica" w:eastAsia="Times New Roman" w:hAnsi="Helvetica" w:cs="Helvetica"/>
          <w:b/>
          <w:bCs/>
          <w:color w:val="3F3F3F"/>
          <w:spacing w:val="-9"/>
          <w:sz w:val="24"/>
          <w:szCs w:val="24"/>
        </w:rPr>
        <w:t> </w:t>
      </w:r>
    </w:p>
    <w:p w:rsidR="00AD1DF3" w:rsidRPr="00AD1DF3" w:rsidRDefault="00AD1DF3" w:rsidP="00AD1DF3">
      <w:pPr>
        <w:shd w:val="clear" w:color="auto" w:fill="FFFFFF"/>
        <w:spacing w:after="0" w:line="240" w:lineRule="auto"/>
        <w:rPr>
          <w:rFonts w:ascii="Helvetica" w:eastAsia="Times New Roman" w:hAnsi="Helvetica" w:cs="Helvetica"/>
          <w:color w:val="3F3F3F"/>
          <w:sz w:val="27"/>
          <w:szCs w:val="27"/>
        </w:rPr>
      </w:pPr>
      <w:r w:rsidRPr="00AD1DF3">
        <w:rPr>
          <w:rFonts w:ascii="Helvetica" w:eastAsia="Times New Roman" w:hAnsi="Helvetica" w:cs="Helvetica"/>
          <w:b/>
          <w:bCs/>
          <w:color w:val="3F3F3F"/>
          <w:spacing w:val="-9"/>
          <w:sz w:val="24"/>
          <w:szCs w:val="24"/>
        </w:rPr>
        <w:t>                          16. План организационно-массовых мероприятий</w:t>
      </w:r>
      <w:r w:rsidRPr="00AD1DF3">
        <w:rPr>
          <w:rFonts w:ascii="Helvetica" w:eastAsia="Times New Roman" w:hAnsi="Helvetica" w:cs="Helvetica"/>
          <w:color w:val="3F3F3F"/>
          <w:sz w:val="24"/>
          <w:szCs w:val="24"/>
        </w:rPr>
        <w:t>    </w:t>
      </w:r>
      <w:r w:rsidRPr="00AD1DF3">
        <w:rPr>
          <w:rFonts w:ascii="Helvetica" w:eastAsia="Times New Roman" w:hAnsi="Helvetica" w:cs="Helvetica"/>
          <w:b/>
          <w:bCs/>
          <w:color w:val="3F3F3F"/>
          <w:spacing w:val="-9"/>
          <w:sz w:val="24"/>
          <w:szCs w:val="24"/>
        </w:rPr>
        <w:t>на 2020 – 2021 учебный год</w:t>
      </w:r>
    </w:p>
    <w:p w:rsidR="00AD1DF3" w:rsidRPr="00AD1DF3" w:rsidRDefault="00AD1DF3" w:rsidP="00AD1DF3">
      <w:pPr>
        <w:shd w:val="clear" w:color="auto" w:fill="FFFFFF"/>
        <w:spacing w:after="0" w:line="240" w:lineRule="auto"/>
        <w:ind w:left="720"/>
        <w:jc w:val="both"/>
        <w:rPr>
          <w:rFonts w:ascii="Helvetica" w:eastAsia="Times New Roman" w:hAnsi="Helvetica" w:cs="Helvetica"/>
          <w:color w:val="3F3F3F"/>
          <w:sz w:val="27"/>
          <w:szCs w:val="27"/>
        </w:rPr>
      </w:pPr>
      <w:r w:rsidRPr="00AD1DF3">
        <w:rPr>
          <w:rFonts w:ascii="Helvetica" w:eastAsia="Times New Roman" w:hAnsi="Helvetica" w:cs="Helvetica"/>
          <w:b/>
          <w:bCs/>
          <w:color w:val="3F3F3F"/>
          <w:spacing w:val="-9"/>
          <w:sz w:val="24"/>
          <w:szCs w:val="24"/>
        </w:rPr>
        <w:t> </w:t>
      </w:r>
    </w:p>
    <w:p w:rsidR="00AD1DF3" w:rsidRPr="00AD1DF3" w:rsidRDefault="00AD1DF3" w:rsidP="00AD1DF3">
      <w:pPr>
        <w:shd w:val="clear" w:color="auto" w:fill="FFFFFF"/>
        <w:spacing w:after="0" w:line="240" w:lineRule="auto"/>
        <w:rPr>
          <w:rFonts w:ascii="Helvetica" w:eastAsia="Times New Roman" w:hAnsi="Helvetica" w:cs="Helvetica"/>
          <w:color w:val="3F3F3F"/>
          <w:sz w:val="27"/>
          <w:szCs w:val="27"/>
        </w:rPr>
      </w:pPr>
      <w:r w:rsidRPr="00AD1DF3">
        <w:rPr>
          <w:rFonts w:ascii="Helvetica" w:eastAsia="Times New Roman" w:hAnsi="Helvetica" w:cs="Helvetica"/>
          <w:b/>
          <w:bCs/>
          <w:color w:val="3F3F3F"/>
          <w:spacing w:val="-9"/>
          <w:sz w:val="24"/>
          <w:szCs w:val="24"/>
        </w:rPr>
        <w:t>                                                                                (1-е полугодие)</w:t>
      </w:r>
    </w:p>
    <w:tbl>
      <w:tblPr>
        <w:tblW w:w="0" w:type="auto"/>
        <w:tblInd w:w="252" w:type="dxa"/>
        <w:shd w:val="clear" w:color="auto" w:fill="FFFFFF"/>
        <w:tblCellMar>
          <w:left w:w="0" w:type="dxa"/>
          <w:right w:w="0" w:type="dxa"/>
        </w:tblCellMar>
        <w:tblLook w:val="04A0"/>
      </w:tblPr>
      <w:tblGrid>
        <w:gridCol w:w="1875"/>
        <w:gridCol w:w="4545"/>
        <w:gridCol w:w="2712"/>
      </w:tblGrid>
      <w:tr w:rsidR="00AD1DF3" w:rsidRPr="00AD1DF3" w:rsidTr="00AD1DF3">
        <w:trPr>
          <w:trHeight w:val="306"/>
        </w:trPr>
        <w:tc>
          <w:tcPr>
            <w:tcW w:w="18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pacing w:val="-9"/>
                <w:sz w:val="24"/>
                <w:szCs w:val="24"/>
              </w:rPr>
              <w:t>Дата проведения</w:t>
            </w:r>
          </w:p>
        </w:tc>
        <w:tc>
          <w:tcPr>
            <w:tcW w:w="4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pacing w:val="-9"/>
                <w:sz w:val="24"/>
                <w:szCs w:val="24"/>
              </w:rPr>
              <w:t>Наименование мероприятия</w:t>
            </w:r>
          </w:p>
        </w:tc>
        <w:tc>
          <w:tcPr>
            <w:tcW w:w="271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pacing w:val="-9"/>
                <w:sz w:val="24"/>
                <w:szCs w:val="24"/>
              </w:rPr>
              <w:t>Ответственные</w:t>
            </w:r>
          </w:p>
        </w:tc>
      </w:tr>
      <w:tr w:rsidR="00AD1DF3" w:rsidRPr="00AD1DF3" w:rsidTr="00AD1DF3">
        <w:trPr>
          <w:trHeight w:val="313"/>
        </w:trPr>
        <w:tc>
          <w:tcPr>
            <w:tcW w:w="9132"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center"/>
              <w:rPr>
                <w:rFonts w:ascii="Times New Roman" w:eastAsia="Times New Roman" w:hAnsi="Times New Roman" w:cs="Times New Roman"/>
                <w:color w:val="3F3F3F"/>
                <w:sz w:val="24"/>
                <w:szCs w:val="24"/>
              </w:rPr>
            </w:pPr>
            <w:r w:rsidRPr="00AD1DF3">
              <w:rPr>
                <w:rFonts w:ascii="Times New Roman" w:eastAsia="Times New Roman" w:hAnsi="Times New Roman" w:cs="Times New Roman"/>
                <w:b/>
                <w:bCs/>
                <w:color w:val="3F3F3F"/>
                <w:spacing w:val="-9"/>
                <w:sz w:val="24"/>
                <w:szCs w:val="24"/>
              </w:rPr>
              <w:t>Сентябрь</w:t>
            </w:r>
          </w:p>
        </w:tc>
      </w:tr>
      <w:tr w:rsidR="00AD1DF3" w:rsidRPr="00AD1DF3" w:rsidTr="00AD1DF3">
        <w:trPr>
          <w:trHeight w:val="1265"/>
        </w:trPr>
        <w:tc>
          <w:tcPr>
            <w:tcW w:w="18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14.09</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240" w:line="240" w:lineRule="auto"/>
              <w:jc w:val="both"/>
              <w:rPr>
                <w:rFonts w:ascii="Times New Roman" w:eastAsia="Times New Roman" w:hAnsi="Times New Roman" w:cs="Times New Roman"/>
                <w:color w:val="3F3F3F"/>
                <w:sz w:val="24"/>
                <w:szCs w:val="24"/>
              </w:rPr>
            </w:pPr>
          </w:p>
        </w:tc>
        <w:tc>
          <w:tcPr>
            <w:tcW w:w="4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День открытых дверей «В стране умений и забав»</w:t>
            </w:r>
          </w:p>
          <w:p w:rsidR="00AD1DF3" w:rsidRPr="00AD1DF3" w:rsidRDefault="00AD1DF3" w:rsidP="00AD1DF3">
            <w:pPr>
              <w:spacing w:after="0" w:line="311" w:lineRule="atLeast"/>
              <w:jc w:val="both"/>
              <w:textAlignment w:val="baseline"/>
              <w:rPr>
                <w:rFonts w:ascii="Times New Roman" w:eastAsia="Times New Roman" w:hAnsi="Times New Roman" w:cs="Times New Roman"/>
                <w:color w:val="3F3F3F"/>
                <w:sz w:val="24"/>
                <w:szCs w:val="24"/>
              </w:rPr>
            </w:pPr>
            <w:r w:rsidRPr="00AD1DF3">
              <w:rPr>
                <w:rFonts w:ascii="Times New Roman" w:eastAsia="Times New Roman" w:hAnsi="Times New Roman" w:cs="Times New Roman"/>
                <w:b/>
                <w:bCs/>
                <w:i/>
                <w:iCs/>
                <w:color w:val="3F3F3F"/>
                <w:sz w:val="24"/>
                <w:szCs w:val="24"/>
              </w:rPr>
              <w:t>Творческие недели ««Осень – время ярких красок»</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b/>
                <w:bCs/>
                <w:color w:val="3F3F3F"/>
                <w:sz w:val="24"/>
                <w:szCs w:val="24"/>
              </w:rPr>
              <w:t>С 15.09 по 16. 10</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-Экскурсии в природу, творческие занятия с природным материалом.</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w:t>
            </w:r>
            <w:r w:rsidRPr="00AD1DF3">
              <w:rPr>
                <w:rFonts w:ascii="Times New Roman" w:eastAsia="Times New Roman" w:hAnsi="Times New Roman" w:cs="Times New Roman"/>
                <w:i/>
                <w:iCs/>
                <w:color w:val="3F3F3F"/>
                <w:sz w:val="24"/>
                <w:szCs w:val="24"/>
              </w:rPr>
              <w:t>Работа творческих мастерских</w:t>
            </w:r>
            <w:r w:rsidRPr="00AD1DF3">
              <w:rPr>
                <w:rFonts w:ascii="Times New Roman" w:eastAsia="Times New Roman" w:hAnsi="Times New Roman" w:cs="Times New Roman"/>
                <w:color w:val="3F3F3F"/>
                <w:sz w:val="24"/>
                <w:szCs w:val="24"/>
              </w:rPr>
              <w:t> «</w:t>
            </w:r>
            <w:r w:rsidRPr="00AD1DF3">
              <w:rPr>
                <w:rFonts w:ascii="Times New Roman" w:eastAsia="Times New Roman" w:hAnsi="Times New Roman" w:cs="Times New Roman"/>
                <w:b/>
                <w:bCs/>
                <w:color w:val="3F3F3F"/>
                <w:sz w:val="24"/>
                <w:szCs w:val="24"/>
              </w:rPr>
              <w:t>Осень: от идеи до воплощения»</w:t>
            </w:r>
            <w:r w:rsidRPr="00AD1DF3">
              <w:rPr>
                <w:rFonts w:ascii="Times New Roman" w:eastAsia="Times New Roman" w:hAnsi="Times New Roman" w:cs="Times New Roman"/>
                <w:color w:val="3F3F3F"/>
                <w:sz w:val="24"/>
                <w:szCs w:val="24"/>
              </w:rPr>
              <w:t>»</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w:t>
            </w:r>
            <w:r w:rsidRPr="00AD1DF3">
              <w:rPr>
                <w:rFonts w:ascii="Times New Roman" w:eastAsia="Times New Roman" w:hAnsi="Times New Roman" w:cs="Times New Roman"/>
                <w:i/>
                <w:iCs/>
                <w:color w:val="3F3F3F"/>
                <w:sz w:val="24"/>
                <w:szCs w:val="24"/>
              </w:rPr>
              <w:t>Выставка работ из природного материала</w:t>
            </w:r>
            <w:r w:rsidRPr="00AD1DF3">
              <w:rPr>
                <w:rFonts w:ascii="Times New Roman" w:eastAsia="Times New Roman" w:hAnsi="Times New Roman" w:cs="Times New Roman"/>
                <w:color w:val="3F3F3F"/>
                <w:sz w:val="24"/>
                <w:szCs w:val="24"/>
              </w:rPr>
              <w:t> «Осенние превращения»</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r w:rsidRPr="00AD1DF3">
              <w:rPr>
                <w:rFonts w:ascii="Times New Roman" w:eastAsia="Times New Roman" w:hAnsi="Times New Roman" w:cs="Times New Roman"/>
                <w:i/>
                <w:iCs/>
                <w:color w:val="3F3F3F"/>
                <w:sz w:val="24"/>
                <w:szCs w:val="24"/>
              </w:rPr>
              <w:t>мастерская художника</w:t>
            </w:r>
            <w:r w:rsidRPr="00AD1DF3">
              <w:rPr>
                <w:rFonts w:ascii="Times New Roman" w:eastAsia="Times New Roman" w:hAnsi="Times New Roman" w:cs="Times New Roman"/>
                <w:color w:val="3F3F3F"/>
                <w:sz w:val="24"/>
                <w:szCs w:val="24"/>
              </w:rPr>
              <w:t> «Осенних красок хоровод»</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r w:rsidRPr="00AD1DF3">
              <w:rPr>
                <w:rFonts w:ascii="Times New Roman" w:eastAsia="Times New Roman" w:hAnsi="Times New Roman" w:cs="Times New Roman"/>
                <w:i/>
                <w:iCs/>
                <w:color w:val="3F3F3F"/>
                <w:sz w:val="24"/>
                <w:szCs w:val="24"/>
              </w:rPr>
              <w:t>фотоконкурс</w:t>
            </w:r>
            <w:r w:rsidRPr="00AD1DF3">
              <w:rPr>
                <w:rFonts w:ascii="Times New Roman" w:eastAsia="Times New Roman" w:hAnsi="Times New Roman" w:cs="Times New Roman"/>
                <w:color w:val="3F3F3F"/>
                <w:sz w:val="24"/>
                <w:szCs w:val="24"/>
              </w:rPr>
              <w:t> «Осень – рыжая девчонка»</w:t>
            </w:r>
          </w:p>
        </w:tc>
        <w:tc>
          <w:tcPr>
            <w:tcW w:w="27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Выхованец Е.В.,</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Егорова Н.Н.</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Педагоги декор.прикл.творчества.</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Выхованец Е.В., Башкирцева Н.В.</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Сидоренко Т.М.</w:t>
            </w:r>
          </w:p>
        </w:tc>
      </w:tr>
      <w:tr w:rsidR="00AD1DF3" w:rsidRPr="00AD1DF3" w:rsidTr="00AD1DF3">
        <w:trPr>
          <w:trHeight w:val="150"/>
        </w:trPr>
        <w:tc>
          <w:tcPr>
            <w:tcW w:w="9132"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150" w:lineRule="atLeast"/>
              <w:jc w:val="center"/>
              <w:rPr>
                <w:rFonts w:ascii="Times New Roman" w:eastAsia="Times New Roman" w:hAnsi="Times New Roman" w:cs="Times New Roman"/>
                <w:color w:val="3F3F3F"/>
                <w:sz w:val="24"/>
                <w:szCs w:val="24"/>
              </w:rPr>
            </w:pPr>
            <w:r w:rsidRPr="00AD1DF3">
              <w:rPr>
                <w:rFonts w:ascii="Times New Roman" w:eastAsia="Times New Roman" w:hAnsi="Times New Roman" w:cs="Times New Roman"/>
                <w:b/>
                <w:bCs/>
                <w:color w:val="3F3F3F"/>
                <w:sz w:val="24"/>
                <w:szCs w:val="24"/>
              </w:rPr>
              <w:t>Октябрь</w:t>
            </w:r>
          </w:p>
        </w:tc>
      </w:tr>
      <w:tr w:rsidR="00AD1DF3" w:rsidRPr="00AD1DF3" w:rsidTr="00AD1DF3">
        <w:trPr>
          <w:trHeight w:val="699"/>
        </w:trPr>
        <w:tc>
          <w:tcPr>
            <w:tcW w:w="18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02.10</w:t>
            </w:r>
          </w:p>
        </w:tc>
        <w:tc>
          <w:tcPr>
            <w:tcW w:w="4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b/>
                <w:bCs/>
                <w:color w:val="3F3F3F"/>
                <w:sz w:val="24"/>
                <w:szCs w:val="24"/>
              </w:rPr>
              <w:t>Праздник здоровья</w:t>
            </w:r>
            <w:r w:rsidRPr="00AD1DF3">
              <w:rPr>
                <w:rFonts w:ascii="Times New Roman" w:eastAsia="Times New Roman" w:hAnsi="Times New Roman" w:cs="Times New Roman"/>
                <w:color w:val="3F3F3F"/>
                <w:sz w:val="24"/>
                <w:szCs w:val="24"/>
              </w:rPr>
              <w:t> «Где здоровье, там и я. Со здоровьем мы друзья!»</w:t>
            </w:r>
          </w:p>
        </w:tc>
        <w:tc>
          <w:tcPr>
            <w:tcW w:w="27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Сидоренко А.И.</w:t>
            </w:r>
          </w:p>
        </w:tc>
      </w:tr>
      <w:tr w:rsidR="00AD1DF3" w:rsidRPr="00AD1DF3" w:rsidTr="00AD1DF3">
        <w:trPr>
          <w:trHeight w:val="58"/>
        </w:trPr>
        <w:tc>
          <w:tcPr>
            <w:tcW w:w="18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58"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16.10</w:t>
            </w:r>
          </w:p>
        </w:tc>
        <w:tc>
          <w:tcPr>
            <w:tcW w:w="4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58"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Конкурсная программа «Примеряя осени наряд»</w:t>
            </w:r>
          </w:p>
        </w:tc>
        <w:tc>
          <w:tcPr>
            <w:tcW w:w="27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58"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Выхованец Е.В.</w:t>
            </w:r>
          </w:p>
        </w:tc>
      </w:tr>
      <w:tr w:rsidR="00AD1DF3" w:rsidRPr="00AD1DF3" w:rsidTr="00AD1DF3">
        <w:trPr>
          <w:trHeight w:val="285"/>
        </w:trPr>
        <w:tc>
          <w:tcPr>
            <w:tcW w:w="9132"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center"/>
              <w:rPr>
                <w:rFonts w:ascii="Times New Roman" w:eastAsia="Times New Roman" w:hAnsi="Times New Roman" w:cs="Times New Roman"/>
                <w:color w:val="3F3F3F"/>
                <w:sz w:val="24"/>
                <w:szCs w:val="24"/>
              </w:rPr>
            </w:pPr>
            <w:r w:rsidRPr="00AD1DF3">
              <w:rPr>
                <w:rFonts w:ascii="Times New Roman" w:eastAsia="Times New Roman" w:hAnsi="Times New Roman" w:cs="Times New Roman"/>
                <w:b/>
                <w:bCs/>
                <w:color w:val="3F3F3F"/>
                <w:sz w:val="24"/>
                <w:szCs w:val="24"/>
              </w:rPr>
              <w:lastRenderedPageBreak/>
              <w:t>Ноябрь</w:t>
            </w:r>
          </w:p>
        </w:tc>
      </w:tr>
      <w:tr w:rsidR="00AD1DF3" w:rsidRPr="00AD1DF3" w:rsidTr="00AD1DF3">
        <w:trPr>
          <w:trHeight w:val="221"/>
        </w:trPr>
        <w:tc>
          <w:tcPr>
            <w:tcW w:w="18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02.11</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С 05.11 по 14.11</w:t>
            </w:r>
          </w:p>
          <w:p w:rsidR="00AD1DF3" w:rsidRPr="00AD1DF3" w:rsidRDefault="00AD1DF3" w:rsidP="00AD1DF3">
            <w:pPr>
              <w:spacing w:after="0" w:line="22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tc>
        <w:tc>
          <w:tcPr>
            <w:tcW w:w="4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b/>
                <w:bCs/>
                <w:color w:val="3F3F3F"/>
                <w:sz w:val="24"/>
                <w:szCs w:val="24"/>
              </w:rPr>
              <w:t>Программа «Каникулы»</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Конкурсная программа, посвящённый безопасности дорожного движения «Светофор сказал нам ясно: красный свет - идти опасно!»</w:t>
            </w:r>
          </w:p>
          <w:p w:rsidR="00AD1DF3" w:rsidRPr="00AD1DF3" w:rsidRDefault="00AD1DF3" w:rsidP="00AD1DF3">
            <w:pPr>
              <w:spacing w:after="0" w:line="22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Районная выставка рисунков и поделок из природного материала «Чародейка осень»</w:t>
            </w:r>
          </w:p>
        </w:tc>
        <w:tc>
          <w:tcPr>
            <w:tcW w:w="27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Выхованец Е.В.</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Егорова Н.Н.</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2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tc>
      </w:tr>
      <w:tr w:rsidR="00AD1DF3" w:rsidRPr="00AD1DF3" w:rsidTr="00AD1DF3">
        <w:trPr>
          <w:trHeight w:val="523"/>
        </w:trPr>
        <w:tc>
          <w:tcPr>
            <w:tcW w:w="18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22.11</w:t>
            </w:r>
          </w:p>
        </w:tc>
        <w:tc>
          <w:tcPr>
            <w:tcW w:w="4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Игра-путешествие «Город мастеров</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«Рукам – работа, душе праздник»».</w:t>
            </w:r>
          </w:p>
        </w:tc>
        <w:tc>
          <w:tcPr>
            <w:tcW w:w="27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Выхованец Е.В.</w:t>
            </w:r>
          </w:p>
        </w:tc>
      </w:tr>
      <w:tr w:rsidR="00AD1DF3" w:rsidRPr="00AD1DF3" w:rsidTr="00AD1DF3">
        <w:trPr>
          <w:trHeight w:val="252"/>
        </w:trPr>
        <w:tc>
          <w:tcPr>
            <w:tcW w:w="9132"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center"/>
              <w:rPr>
                <w:rFonts w:ascii="Times New Roman" w:eastAsia="Times New Roman" w:hAnsi="Times New Roman" w:cs="Times New Roman"/>
                <w:color w:val="3F3F3F"/>
                <w:sz w:val="24"/>
                <w:szCs w:val="24"/>
              </w:rPr>
            </w:pPr>
            <w:r w:rsidRPr="00AD1DF3">
              <w:rPr>
                <w:rFonts w:ascii="Times New Roman" w:eastAsia="Times New Roman" w:hAnsi="Times New Roman" w:cs="Times New Roman"/>
                <w:b/>
                <w:bCs/>
                <w:color w:val="3F3F3F"/>
                <w:sz w:val="24"/>
                <w:szCs w:val="24"/>
              </w:rPr>
              <w:t>Декабрь</w:t>
            </w:r>
          </w:p>
        </w:tc>
      </w:tr>
      <w:tr w:rsidR="00AD1DF3" w:rsidRPr="00AD1DF3" w:rsidTr="00AD1DF3">
        <w:trPr>
          <w:trHeight w:val="2448"/>
        </w:trPr>
        <w:tc>
          <w:tcPr>
            <w:tcW w:w="18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tc>
        <w:tc>
          <w:tcPr>
            <w:tcW w:w="4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Творческие недели «Мир Рождественских чудес и превращений»</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b/>
                <w:bCs/>
                <w:color w:val="3F3F3F"/>
                <w:sz w:val="24"/>
                <w:szCs w:val="24"/>
              </w:rPr>
              <w:t>» с 9.12 по 20.12</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b/>
                <w:bCs/>
                <w:color w:val="3F3F3F"/>
                <w:sz w:val="24"/>
                <w:szCs w:val="24"/>
              </w:rPr>
              <w:t>Творческие мастерские:</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Рождественские композиции;</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«Рождественский сувенир»;</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«Рождественская открытка»</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b/>
                <w:bCs/>
                <w:color w:val="3F3F3F"/>
                <w:sz w:val="24"/>
                <w:szCs w:val="24"/>
              </w:rPr>
              <w:t>Конкурс творческих работ</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на лучший рождественский венок.</w:t>
            </w:r>
          </w:p>
        </w:tc>
        <w:tc>
          <w:tcPr>
            <w:tcW w:w="27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Егорова Н.Н.</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Выхованец Е.В.</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Все педагоги декоративно-прикладного и художественно-эстетического направления</w:t>
            </w:r>
          </w:p>
        </w:tc>
      </w:tr>
      <w:tr w:rsidR="00AD1DF3" w:rsidRPr="00AD1DF3" w:rsidTr="00AD1DF3">
        <w:trPr>
          <w:trHeight w:val="348"/>
        </w:trPr>
        <w:tc>
          <w:tcPr>
            <w:tcW w:w="18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25. 12.2020г.</w:t>
            </w:r>
          </w:p>
        </w:tc>
        <w:tc>
          <w:tcPr>
            <w:tcW w:w="4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Поле чудес «Сколько имен у Деда Мороза»</w:t>
            </w:r>
          </w:p>
        </w:tc>
        <w:tc>
          <w:tcPr>
            <w:tcW w:w="27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Выхованец Е.В.</w:t>
            </w:r>
          </w:p>
        </w:tc>
      </w:tr>
      <w:tr w:rsidR="00AD1DF3" w:rsidRPr="00AD1DF3" w:rsidTr="00AD1DF3">
        <w:trPr>
          <w:trHeight w:val="609"/>
        </w:trPr>
        <w:tc>
          <w:tcPr>
            <w:tcW w:w="18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С 23.12.2020 -16.01.2021г.</w:t>
            </w:r>
          </w:p>
        </w:tc>
        <w:tc>
          <w:tcPr>
            <w:tcW w:w="4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Зимняя Районная выставка декоративно-прикладного творчества «Рождественская сказка».</w:t>
            </w:r>
          </w:p>
        </w:tc>
        <w:tc>
          <w:tcPr>
            <w:tcW w:w="27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Егорова Н.Н.</w:t>
            </w:r>
          </w:p>
        </w:tc>
      </w:tr>
    </w:tbl>
    <w:p w:rsidR="00AD1DF3" w:rsidRPr="00AD1DF3" w:rsidRDefault="00AD1DF3" w:rsidP="00AD1DF3">
      <w:pPr>
        <w:shd w:val="clear" w:color="auto" w:fill="FFFFFF"/>
        <w:spacing w:after="0" w:line="240" w:lineRule="auto"/>
        <w:jc w:val="center"/>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(2-е полугодие)</w:t>
      </w:r>
    </w:p>
    <w:tbl>
      <w:tblPr>
        <w:tblW w:w="0" w:type="auto"/>
        <w:tblInd w:w="250" w:type="dxa"/>
        <w:shd w:val="clear" w:color="auto" w:fill="FFFFFF"/>
        <w:tblCellMar>
          <w:left w:w="0" w:type="dxa"/>
          <w:right w:w="0" w:type="dxa"/>
        </w:tblCellMar>
        <w:tblLook w:val="04A0"/>
      </w:tblPr>
      <w:tblGrid>
        <w:gridCol w:w="1871"/>
        <w:gridCol w:w="4650"/>
        <w:gridCol w:w="2551"/>
      </w:tblGrid>
      <w:tr w:rsidR="00AD1DF3" w:rsidRPr="00AD1DF3" w:rsidTr="00AD1DF3">
        <w:trPr>
          <w:trHeight w:val="585"/>
        </w:trPr>
        <w:tc>
          <w:tcPr>
            <w:tcW w:w="187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pacing w:val="-9"/>
                <w:sz w:val="24"/>
                <w:szCs w:val="24"/>
              </w:rPr>
              <w:t>Дата проведения</w:t>
            </w:r>
          </w:p>
        </w:tc>
        <w:tc>
          <w:tcPr>
            <w:tcW w:w="46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pacing w:val="-9"/>
                <w:sz w:val="24"/>
                <w:szCs w:val="24"/>
              </w:rPr>
              <w:t>Наименование мероприятия</w:t>
            </w:r>
          </w:p>
        </w:tc>
        <w:tc>
          <w:tcPr>
            <w:tcW w:w="25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pacing w:val="-9"/>
                <w:sz w:val="24"/>
                <w:szCs w:val="24"/>
              </w:rPr>
              <w:t>Ответственные</w:t>
            </w:r>
          </w:p>
        </w:tc>
      </w:tr>
      <w:tr w:rsidR="00AD1DF3" w:rsidRPr="00AD1DF3" w:rsidTr="00AD1DF3">
        <w:trPr>
          <w:trHeight w:val="228"/>
        </w:trPr>
        <w:tc>
          <w:tcPr>
            <w:tcW w:w="9072"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28" w:lineRule="atLeast"/>
              <w:jc w:val="center"/>
              <w:rPr>
                <w:rFonts w:ascii="Times New Roman" w:eastAsia="Times New Roman" w:hAnsi="Times New Roman" w:cs="Times New Roman"/>
                <w:color w:val="3F3F3F"/>
                <w:sz w:val="24"/>
                <w:szCs w:val="24"/>
              </w:rPr>
            </w:pPr>
            <w:r w:rsidRPr="00AD1DF3">
              <w:rPr>
                <w:rFonts w:ascii="Times New Roman" w:eastAsia="Times New Roman" w:hAnsi="Times New Roman" w:cs="Times New Roman"/>
                <w:b/>
                <w:bCs/>
                <w:color w:val="3F3F3F"/>
                <w:spacing w:val="-9"/>
                <w:sz w:val="24"/>
                <w:szCs w:val="24"/>
              </w:rPr>
              <w:t>Январь</w:t>
            </w:r>
          </w:p>
        </w:tc>
      </w:tr>
      <w:tr w:rsidR="00AD1DF3" w:rsidRPr="00AD1DF3" w:rsidTr="00AD1DF3">
        <w:trPr>
          <w:trHeight w:val="277"/>
        </w:trPr>
        <w:tc>
          <w:tcPr>
            <w:tcW w:w="18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4.01.2021</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09.01.2021</w:t>
            </w:r>
          </w:p>
        </w:tc>
        <w:tc>
          <w:tcPr>
            <w:tcW w:w="46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b/>
                <w:bCs/>
                <w:i/>
                <w:iCs/>
                <w:color w:val="3F3F3F"/>
                <w:sz w:val="24"/>
                <w:szCs w:val="24"/>
              </w:rPr>
              <w:t>Программа «Каникулы»</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Игровая программа на свежем воздухе «Гуляют ребятки в зимние святки»».</w:t>
            </w:r>
          </w:p>
          <w:p w:rsidR="00AD1DF3" w:rsidRPr="00AD1DF3" w:rsidRDefault="00AD1DF3" w:rsidP="00AD1DF3">
            <w:pPr>
              <w:spacing w:before="90" w:after="9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Детские посиделки «</w:t>
            </w:r>
            <w:r w:rsidRPr="00AD1DF3">
              <w:rPr>
                <w:rFonts w:ascii="Times New Roman" w:eastAsia="Times New Roman" w:hAnsi="Times New Roman" w:cs="Times New Roman"/>
                <w:b/>
                <w:bCs/>
                <w:color w:val="3F3F3F"/>
                <w:sz w:val="24"/>
                <w:szCs w:val="24"/>
              </w:rPr>
              <w:t>«Коротая зимний вечер...».</w:t>
            </w:r>
          </w:p>
          <w:p w:rsidR="00AD1DF3" w:rsidRPr="00AD1DF3" w:rsidRDefault="00AD1DF3" w:rsidP="00AD1DF3">
            <w:pPr>
              <w:spacing w:before="90" w:after="9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b/>
                <w:bCs/>
                <w:color w:val="3F3F3F"/>
                <w:sz w:val="24"/>
                <w:szCs w:val="24"/>
              </w:rPr>
              <w:t>Конкурс «Снежная скульптура»</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Фотоконкурс «Зима. Мороз. И день чудесный..»</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Спортивные соревнования по настольному теннису «Спорт и мы».</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Выхованец Е.В.</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Сидоренко А.И.</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Егорова Н.Н.</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Выхованец Е.В.</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Сидоренко Т.М.</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Сидоренко А.И.</w:t>
            </w:r>
          </w:p>
        </w:tc>
      </w:tr>
      <w:tr w:rsidR="00AD1DF3" w:rsidRPr="00AD1DF3" w:rsidTr="00AD1DF3">
        <w:trPr>
          <w:trHeight w:val="864"/>
        </w:trPr>
        <w:tc>
          <w:tcPr>
            <w:tcW w:w="18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22.01</w:t>
            </w:r>
          </w:p>
        </w:tc>
        <w:tc>
          <w:tcPr>
            <w:tcW w:w="46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Игровая программа</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«Сказки читаем, сказки играем, о сказках всё знаем»</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Выхованец Е.В</w:t>
            </w:r>
          </w:p>
        </w:tc>
      </w:tr>
      <w:tr w:rsidR="00AD1DF3" w:rsidRPr="00AD1DF3" w:rsidTr="00AD1DF3">
        <w:trPr>
          <w:trHeight w:val="292"/>
        </w:trPr>
        <w:tc>
          <w:tcPr>
            <w:tcW w:w="9072"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center"/>
              <w:rPr>
                <w:rFonts w:ascii="Times New Roman" w:eastAsia="Times New Roman" w:hAnsi="Times New Roman" w:cs="Times New Roman"/>
                <w:color w:val="3F3F3F"/>
                <w:sz w:val="24"/>
                <w:szCs w:val="24"/>
              </w:rPr>
            </w:pPr>
            <w:r w:rsidRPr="00AD1DF3">
              <w:rPr>
                <w:rFonts w:ascii="Times New Roman" w:eastAsia="Times New Roman" w:hAnsi="Times New Roman" w:cs="Times New Roman"/>
                <w:b/>
                <w:bCs/>
                <w:color w:val="3F3F3F"/>
                <w:sz w:val="24"/>
                <w:szCs w:val="24"/>
              </w:rPr>
              <w:t>Февраль</w:t>
            </w:r>
          </w:p>
        </w:tc>
      </w:tr>
      <w:tr w:rsidR="00AD1DF3" w:rsidRPr="00AD1DF3" w:rsidTr="00AD1DF3">
        <w:trPr>
          <w:trHeight w:val="402"/>
        </w:trPr>
        <w:tc>
          <w:tcPr>
            <w:tcW w:w="18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12.02</w:t>
            </w:r>
          </w:p>
        </w:tc>
        <w:tc>
          <w:tcPr>
            <w:tcW w:w="46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Информационно-познавательная программа</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«В стране лечебных трав»</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Егорова Н.Н.</w:t>
            </w:r>
          </w:p>
        </w:tc>
      </w:tr>
      <w:tr w:rsidR="00AD1DF3" w:rsidRPr="00AD1DF3" w:rsidTr="00AD1DF3">
        <w:trPr>
          <w:trHeight w:val="1068"/>
        </w:trPr>
        <w:tc>
          <w:tcPr>
            <w:tcW w:w="18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center"/>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lastRenderedPageBreak/>
              <w:t>С 15.02 по 24.02</w:t>
            </w:r>
          </w:p>
        </w:tc>
        <w:tc>
          <w:tcPr>
            <w:tcW w:w="46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center"/>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Соревнования по настольному теннису, посвященные Дню защитника Отечества.</w:t>
            </w:r>
          </w:p>
          <w:p w:rsidR="00AD1DF3" w:rsidRPr="00AD1DF3" w:rsidRDefault="00AD1DF3" w:rsidP="00AD1DF3">
            <w:pPr>
              <w:spacing w:after="0" w:line="240" w:lineRule="auto"/>
              <w:jc w:val="center"/>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(личное первенство: юноши, девушки)</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center"/>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Сидоренко А.И.</w:t>
            </w:r>
          </w:p>
        </w:tc>
      </w:tr>
      <w:tr w:rsidR="00AD1DF3" w:rsidRPr="00AD1DF3" w:rsidTr="00AD1DF3">
        <w:trPr>
          <w:trHeight w:val="345"/>
        </w:trPr>
        <w:tc>
          <w:tcPr>
            <w:tcW w:w="9072"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center"/>
              <w:rPr>
                <w:rFonts w:ascii="Times New Roman" w:eastAsia="Times New Roman" w:hAnsi="Times New Roman" w:cs="Times New Roman"/>
                <w:color w:val="3F3F3F"/>
                <w:sz w:val="24"/>
                <w:szCs w:val="24"/>
              </w:rPr>
            </w:pPr>
            <w:r w:rsidRPr="00AD1DF3">
              <w:rPr>
                <w:rFonts w:ascii="Times New Roman" w:eastAsia="Times New Roman" w:hAnsi="Times New Roman" w:cs="Times New Roman"/>
                <w:b/>
                <w:bCs/>
                <w:color w:val="3F3F3F"/>
                <w:sz w:val="24"/>
                <w:szCs w:val="24"/>
              </w:rPr>
              <w:t>Март</w:t>
            </w:r>
          </w:p>
        </w:tc>
      </w:tr>
      <w:tr w:rsidR="00AD1DF3" w:rsidRPr="00AD1DF3" w:rsidTr="00AD1DF3">
        <w:trPr>
          <w:trHeight w:val="516"/>
        </w:trPr>
        <w:tc>
          <w:tcPr>
            <w:tcW w:w="18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03.03.2021</w:t>
            </w:r>
          </w:p>
        </w:tc>
        <w:tc>
          <w:tcPr>
            <w:tcW w:w="46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Конкурсная программа «Когда мамы дома нет»</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Выхованец Е.В.</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tc>
      </w:tr>
      <w:tr w:rsidR="00AD1DF3" w:rsidRPr="00AD1DF3" w:rsidTr="00AD1DF3">
        <w:trPr>
          <w:trHeight w:val="2106"/>
        </w:trPr>
        <w:tc>
          <w:tcPr>
            <w:tcW w:w="18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С 22.03 по 10.04.2021г.</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tc>
        <w:tc>
          <w:tcPr>
            <w:tcW w:w="46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b/>
                <w:bCs/>
                <w:color w:val="3F3F3F"/>
                <w:sz w:val="24"/>
                <w:szCs w:val="24"/>
              </w:rPr>
              <w:t>Программа «Каникулы»</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Игровая развлекательная программа для</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детей «Ларчик с затеями»</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b/>
                <w:bCs/>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Познавательная игровая программа для детей и подростков «Народная игрушка»</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Теннисный турнир «Ракетка дружбы»</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Открытие Районной выставки декоративно-прикладного творчества «Мир детства»</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Егорова Н.Н.</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Выхованец Е.В.</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Сидоренко А.И.</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Егорова Н.Н.</w:t>
            </w:r>
          </w:p>
        </w:tc>
      </w:tr>
      <w:tr w:rsidR="00AD1DF3" w:rsidRPr="00AD1DF3" w:rsidTr="00AD1DF3">
        <w:trPr>
          <w:trHeight w:val="270"/>
        </w:trPr>
        <w:tc>
          <w:tcPr>
            <w:tcW w:w="9072"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center"/>
              <w:rPr>
                <w:rFonts w:ascii="Times New Roman" w:eastAsia="Times New Roman" w:hAnsi="Times New Roman" w:cs="Times New Roman"/>
                <w:color w:val="3F3F3F"/>
                <w:sz w:val="24"/>
                <w:szCs w:val="24"/>
              </w:rPr>
            </w:pPr>
            <w:r w:rsidRPr="00AD1DF3">
              <w:rPr>
                <w:rFonts w:ascii="Times New Roman" w:eastAsia="Times New Roman" w:hAnsi="Times New Roman" w:cs="Times New Roman"/>
                <w:b/>
                <w:bCs/>
                <w:color w:val="3F3F3F"/>
                <w:sz w:val="24"/>
                <w:szCs w:val="24"/>
              </w:rPr>
              <w:t>Апрель</w:t>
            </w:r>
          </w:p>
        </w:tc>
      </w:tr>
      <w:tr w:rsidR="00AD1DF3" w:rsidRPr="00AD1DF3" w:rsidTr="00AD1DF3">
        <w:trPr>
          <w:trHeight w:val="270"/>
        </w:trPr>
        <w:tc>
          <w:tcPr>
            <w:tcW w:w="18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26.04 по 30.04</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С 18.04 по 30.04</w:t>
            </w:r>
          </w:p>
        </w:tc>
        <w:tc>
          <w:tcPr>
            <w:tcW w:w="46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b/>
                <w:bCs/>
                <w:color w:val="3F3F3F"/>
                <w:sz w:val="24"/>
                <w:szCs w:val="24"/>
              </w:rPr>
              <w:t>Тематическая дни «Встречаем Пасху»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Творческие мастерские:</w:t>
            </w:r>
          </w:p>
          <w:p w:rsidR="00AD1DF3" w:rsidRPr="00AD1DF3" w:rsidRDefault="00AD1DF3" w:rsidP="00AD1DF3">
            <w:pPr>
              <w:spacing w:line="311" w:lineRule="atLeast"/>
              <w:ind w:left="720" w:hanging="360"/>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1.</w:t>
            </w:r>
            <w:r w:rsidRPr="00AD1DF3">
              <w:rPr>
                <w:rFonts w:ascii="Times New Roman" w:eastAsia="Times New Roman" w:hAnsi="Times New Roman" w:cs="Times New Roman"/>
                <w:color w:val="3F3F3F"/>
                <w:sz w:val="14"/>
                <w:szCs w:val="14"/>
              </w:rPr>
              <w:t>     </w:t>
            </w:r>
            <w:r w:rsidRPr="00AD1DF3">
              <w:rPr>
                <w:rFonts w:ascii="Times New Roman" w:eastAsia="Times New Roman" w:hAnsi="Times New Roman" w:cs="Times New Roman"/>
                <w:color w:val="3F3F3F"/>
                <w:sz w:val="24"/>
                <w:szCs w:val="24"/>
              </w:rPr>
              <w:t> Пасхальная открытка</w:t>
            </w:r>
          </w:p>
          <w:p w:rsidR="00AD1DF3" w:rsidRPr="00AD1DF3" w:rsidRDefault="00AD1DF3" w:rsidP="00AD1DF3">
            <w:pPr>
              <w:spacing w:line="311" w:lineRule="atLeast"/>
              <w:ind w:left="720" w:hanging="360"/>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2.</w:t>
            </w:r>
            <w:r w:rsidRPr="00AD1DF3">
              <w:rPr>
                <w:rFonts w:ascii="Times New Roman" w:eastAsia="Times New Roman" w:hAnsi="Times New Roman" w:cs="Times New Roman"/>
                <w:color w:val="3F3F3F"/>
                <w:sz w:val="14"/>
                <w:szCs w:val="14"/>
              </w:rPr>
              <w:t>     </w:t>
            </w:r>
            <w:r w:rsidRPr="00AD1DF3">
              <w:rPr>
                <w:rFonts w:ascii="Times New Roman" w:eastAsia="Times New Roman" w:hAnsi="Times New Roman" w:cs="Times New Roman"/>
                <w:color w:val="3F3F3F"/>
                <w:sz w:val="24"/>
                <w:szCs w:val="24"/>
              </w:rPr>
              <w:t> Пасхальная композиция</w:t>
            </w:r>
          </w:p>
          <w:p w:rsidR="00AD1DF3" w:rsidRPr="00AD1DF3" w:rsidRDefault="00AD1DF3" w:rsidP="00AD1DF3">
            <w:pPr>
              <w:spacing w:line="311" w:lineRule="atLeast"/>
              <w:ind w:left="720" w:hanging="360"/>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3.</w:t>
            </w:r>
            <w:r w:rsidRPr="00AD1DF3">
              <w:rPr>
                <w:rFonts w:ascii="Times New Roman" w:eastAsia="Times New Roman" w:hAnsi="Times New Roman" w:cs="Times New Roman"/>
                <w:color w:val="3F3F3F"/>
                <w:sz w:val="14"/>
                <w:szCs w:val="14"/>
              </w:rPr>
              <w:t>     </w:t>
            </w:r>
            <w:r w:rsidRPr="00AD1DF3">
              <w:rPr>
                <w:rFonts w:ascii="Times New Roman" w:eastAsia="Times New Roman" w:hAnsi="Times New Roman" w:cs="Times New Roman"/>
                <w:color w:val="3F3F3F"/>
                <w:sz w:val="24"/>
                <w:szCs w:val="24"/>
              </w:rPr>
              <w:t> Пасхальные писанки</w:t>
            </w:r>
          </w:p>
          <w:p w:rsidR="00AD1DF3" w:rsidRPr="00AD1DF3" w:rsidRDefault="00AD1DF3" w:rsidP="00AD1DF3">
            <w:pPr>
              <w:spacing w:after="0" w:line="240" w:lineRule="auto"/>
              <w:ind w:left="720"/>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Выставка детских работ «Пасхальные подарки»</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Башкирцева Н.В.</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Выхованец Е.В.</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Выхованец Е.В.</w:t>
            </w:r>
          </w:p>
        </w:tc>
      </w:tr>
      <w:tr w:rsidR="00AD1DF3" w:rsidRPr="00AD1DF3" w:rsidTr="00AD1DF3">
        <w:trPr>
          <w:trHeight w:val="318"/>
        </w:trPr>
        <w:tc>
          <w:tcPr>
            <w:tcW w:w="18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17.04</w:t>
            </w:r>
          </w:p>
        </w:tc>
        <w:tc>
          <w:tcPr>
            <w:tcW w:w="46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Праздник «Здравствуй Пасха - красная»</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Выхованец Е.В.</w:t>
            </w:r>
          </w:p>
        </w:tc>
      </w:tr>
      <w:tr w:rsidR="00AD1DF3" w:rsidRPr="00AD1DF3" w:rsidTr="00AD1DF3">
        <w:trPr>
          <w:trHeight w:val="300"/>
        </w:trPr>
        <w:tc>
          <w:tcPr>
            <w:tcW w:w="18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rPr>
                <w:rFonts w:ascii="Helvetica" w:eastAsia="Times New Roman" w:hAnsi="Helvetica" w:cs="Helvetica"/>
                <w:color w:val="3F3F3F"/>
                <w:sz w:val="27"/>
                <w:szCs w:val="27"/>
              </w:rPr>
            </w:pPr>
            <w:r w:rsidRPr="00AD1DF3">
              <w:rPr>
                <w:rFonts w:ascii="Helvetica" w:eastAsia="Times New Roman" w:hAnsi="Helvetica" w:cs="Helvetica"/>
                <w:color w:val="3F3F3F"/>
                <w:sz w:val="27"/>
                <w:szCs w:val="27"/>
              </w:rPr>
              <w:t> </w:t>
            </w:r>
          </w:p>
        </w:tc>
        <w:tc>
          <w:tcPr>
            <w:tcW w:w="46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b/>
                <w:bCs/>
                <w:color w:val="3F3F3F"/>
                <w:sz w:val="24"/>
                <w:szCs w:val="24"/>
              </w:rPr>
              <w:t>                               Май</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rPr>
                <w:rFonts w:ascii="Helvetica" w:eastAsia="Times New Roman" w:hAnsi="Helvetica" w:cs="Helvetica"/>
                <w:color w:val="3F3F3F"/>
                <w:sz w:val="27"/>
                <w:szCs w:val="27"/>
              </w:rPr>
            </w:pPr>
            <w:r w:rsidRPr="00AD1DF3">
              <w:rPr>
                <w:rFonts w:ascii="Helvetica" w:eastAsia="Times New Roman" w:hAnsi="Helvetica" w:cs="Helvetica"/>
                <w:color w:val="3F3F3F"/>
                <w:sz w:val="27"/>
                <w:szCs w:val="27"/>
              </w:rPr>
              <w:t> </w:t>
            </w:r>
          </w:p>
        </w:tc>
      </w:tr>
      <w:tr w:rsidR="00AD1DF3" w:rsidRPr="00AD1DF3" w:rsidTr="00AD1DF3">
        <w:trPr>
          <w:trHeight w:val="227"/>
        </w:trPr>
        <w:tc>
          <w:tcPr>
            <w:tcW w:w="18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С 05.04 по 30.04</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2021г.</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27"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с 22.04. по 30.04 2021г.</w:t>
            </w:r>
          </w:p>
        </w:tc>
        <w:tc>
          <w:tcPr>
            <w:tcW w:w="46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b/>
                <w:bCs/>
                <w:color w:val="3F3F3F"/>
                <w:sz w:val="24"/>
                <w:szCs w:val="24"/>
              </w:rPr>
              <w:t>Недели   патриотического воспитания</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Поисковая работа «</w:t>
            </w:r>
            <w:r w:rsidRPr="00AD1DF3">
              <w:rPr>
                <w:rFonts w:ascii="Times New Roman" w:eastAsia="Times New Roman" w:hAnsi="Times New Roman" w:cs="Times New Roman"/>
                <w:b/>
                <w:bCs/>
                <w:color w:val="3F3F3F"/>
                <w:sz w:val="24"/>
                <w:szCs w:val="24"/>
              </w:rPr>
              <w:t>«Кто подарил нам этот мир!»</w:t>
            </w:r>
            <w:r w:rsidRPr="00AD1DF3">
              <w:rPr>
                <w:rFonts w:ascii="Times New Roman" w:eastAsia="Times New Roman" w:hAnsi="Times New Roman" w:cs="Times New Roman"/>
                <w:color w:val="3F3F3F"/>
                <w:sz w:val="24"/>
                <w:szCs w:val="24"/>
              </w:rPr>
              <w:t>» («Бессмертный полк»)</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Изготовление фотопортретов</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Акция «Окно Салют Победы»</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b/>
                <w:bCs/>
                <w:color w:val="3F3F3F"/>
                <w:sz w:val="24"/>
                <w:szCs w:val="24"/>
              </w:rPr>
              <w:t> </w:t>
            </w:r>
          </w:p>
          <w:p w:rsidR="00AD1DF3" w:rsidRPr="00AD1DF3" w:rsidRDefault="00AD1DF3" w:rsidP="00AD1DF3">
            <w:pPr>
              <w:spacing w:after="0" w:line="227"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b/>
                <w:bCs/>
                <w:color w:val="3F3F3F"/>
                <w:sz w:val="24"/>
                <w:szCs w:val="24"/>
              </w:rPr>
              <w:t>Районный конкурс рисунков</w:t>
            </w:r>
            <w:r w:rsidRPr="00AD1DF3">
              <w:rPr>
                <w:rFonts w:ascii="Times New Roman" w:eastAsia="Times New Roman" w:hAnsi="Times New Roman" w:cs="Times New Roman"/>
                <w:color w:val="3F3F3F"/>
                <w:sz w:val="24"/>
                <w:szCs w:val="24"/>
              </w:rPr>
              <w:t> посвящённого Дню Победы в Великой Отечественной войне «Весна Победы - весна жизни!»</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Все педагоги</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Башкирцева Н.В.</w:t>
            </w:r>
          </w:p>
          <w:p w:rsidR="00AD1DF3" w:rsidRPr="00AD1DF3" w:rsidRDefault="00AD1DF3" w:rsidP="00AD1DF3">
            <w:pPr>
              <w:spacing w:after="0" w:line="227"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Выхованец Е.В.</w:t>
            </w:r>
          </w:p>
        </w:tc>
      </w:tr>
      <w:tr w:rsidR="00AD1DF3" w:rsidRPr="00AD1DF3" w:rsidTr="00AD1DF3">
        <w:trPr>
          <w:trHeight w:val="257"/>
        </w:trPr>
        <w:tc>
          <w:tcPr>
            <w:tcW w:w="9072"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rPr>
                <w:rFonts w:ascii="Helvetica" w:eastAsia="Times New Roman" w:hAnsi="Helvetica" w:cs="Helvetica"/>
                <w:color w:val="3F3F3F"/>
                <w:sz w:val="27"/>
                <w:szCs w:val="27"/>
              </w:rPr>
            </w:pPr>
            <w:r w:rsidRPr="00AD1DF3">
              <w:rPr>
                <w:rFonts w:ascii="Helvetica" w:eastAsia="Times New Roman" w:hAnsi="Helvetica" w:cs="Helvetica"/>
                <w:color w:val="3F3F3F"/>
                <w:sz w:val="27"/>
                <w:szCs w:val="27"/>
              </w:rPr>
              <w:t> </w:t>
            </w:r>
          </w:p>
        </w:tc>
      </w:tr>
      <w:tr w:rsidR="00AD1DF3" w:rsidRPr="00AD1DF3" w:rsidTr="00AD1DF3">
        <w:trPr>
          <w:trHeight w:val="780"/>
        </w:trPr>
        <w:tc>
          <w:tcPr>
            <w:tcW w:w="18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01.06</w:t>
            </w:r>
          </w:p>
        </w:tc>
        <w:tc>
          <w:tcPr>
            <w:tcW w:w="46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Праздничная программа «Волшебная планете Детства».</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Все педагоги</w:t>
            </w:r>
          </w:p>
        </w:tc>
      </w:tr>
      <w:tr w:rsidR="00AD1DF3" w:rsidRPr="00AD1DF3" w:rsidTr="00AD1DF3">
        <w:trPr>
          <w:trHeight w:val="168"/>
        </w:trPr>
        <w:tc>
          <w:tcPr>
            <w:tcW w:w="18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line="168"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Июнь-июль</w:t>
            </w:r>
          </w:p>
        </w:tc>
        <w:tc>
          <w:tcPr>
            <w:tcW w:w="46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168"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Выставка работ участников летней творческой площадки «Фантазии полёт и рук творенье…».</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line="168"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Все педагоги</w:t>
            </w:r>
          </w:p>
        </w:tc>
      </w:tr>
    </w:tbl>
    <w:p w:rsidR="00AD1DF3" w:rsidRPr="00AD1DF3" w:rsidRDefault="00AD1DF3" w:rsidP="00AD1DF3">
      <w:pPr>
        <w:shd w:val="clear" w:color="auto" w:fill="FFFFFF"/>
        <w:spacing w:after="0" w:line="240" w:lineRule="auto"/>
        <w:ind w:firstLine="710"/>
        <w:jc w:val="both"/>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 </w:t>
      </w:r>
    </w:p>
    <w:p w:rsidR="00AD1DF3" w:rsidRPr="00AD1DF3" w:rsidRDefault="00AD1DF3" w:rsidP="00AD1DF3">
      <w:pPr>
        <w:shd w:val="clear" w:color="auto" w:fill="FFFFFF"/>
        <w:spacing w:after="0" w:line="240" w:lineRule="auto"/>
        <w:ind w:firstLine="710"/>
        <w:jc w:val="both"/>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lastRenderedPageBreak/>
        <w:t>Ожидаемые результаты</w:t>
      </w:r>
    </w:p>
    <w:p w:rsidR="00AD1DF3" w:rsidRPr="00AD1DF3" w:rsidRDefault="00AD1DF3" w:rsidP="00AD1DF3">
      <w:pPr>
        <w:shd w:val="clear" w:color="auto" w:fill="FFFFFF"/>
        <w:spacing w:after="0" w:line="240" w:lineRule="auto"/>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формирование творчески активной личности, способной воспринимать, чувствовать, оценивать прекрасное в жизни;</w:t>
      </w:r>
    </w:p>
    <w:p w:rsidR="00AD1DF3" w:rsidRPr="00AD1DF3" w:rsidRDefault="00AD1DF3" w:rsidP="00AD1DF3">
      <w:pPr>
        <w:shd w:val="clear" w:color="auto" w:fill="FFFFFF"/>
        <w:spacing w:after="0" w:line="240" w:lineRule="auto"/>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формирование нравственных и деловых качеств;</w:t>
      </w:r>
    </w:p>
    <w:p w:rsidR="00AD1DF3" w:rsidRPr="00AD1DF3" w:rsidRDefault="00AD1DF3" w:rsidP="00AD1DF3">
      <w:pPr>
        <w:shd w:val="clear" w:color="auto" w:fill="FFFFFF"/>
        <w:spacing w:after="0" w:line="240" w:lineRule="auto"/>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укрепление здоровья;</w:t>
      </w:r>
    </w:p>
    <w:p w:rsidR="00AD1DF3" w:rsidRPr="00AD1DF3" w:rsidRDefault="00AD1DF3" w:rsidP="00AD1DF3">
      <w:pPr>
        <w:shd w:val="clear" w:color="auto" w:fill="FFFFFF"/>
        <w:spacing w:after="0" w:line="240" w:lineRule="auto"/>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трудовая активность;</w:t>
      </w:r>
    </w:p>
    <w:p w:rsidR="00AD1DF3" w:rsidRPr="00AD1DF3" w:rsidRDefault="00AD1DF3" w:rsidP="00AD1DF3">
      <w:pPr>
        <w:shd w:val="clear" w:color="auto" w:fill="FFFFFF"/>
        <w:spacing w:after="150" w:line="240" w:lineRule="auto"/>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w:t>
      </w:r>
      <w:r w:rsidRPr="00AD1DF3">
        <w:rPr>
          <w:rFonts w:ascii="Helvetica" w:eastAsia="Times New Roman" w:hAnsi="Helvetica" w:cs="Helvetica"/>
          <w:color w:val="3F3F3F"/>
          <w:sz w:val="27"/>
          <w:szCs w:val="27"/>
        </w:rPr>
        <w:t> </w:t>
      </w:r>
      <w:r w:rsidRPr="00AD1DF3">
        <w:rPr>
          <w:rFonts w:ascii="Helvetica" w:eastAsia="Times New Roman" w:hAnsi="Helvetica" w:cs="Helvetica"/>
          <w:color w:val="3F3F3F"/>
          <w:sz w:val="24"/>
          <w:szCs w:val="24"/>
        </w:rPr>
        <w:t>В каникулярный период, когда ребенок большую часть времени предоставлен самому себе и влиянию улицы огромен риск проявления асоциальных форм поведения несовершеннолетних. Для решения этой проблемы будет реализовываться </w:t>
      </w:r>
      <w:r w:rsidRPr="00AD1DF3">
        <w:rPr>
          <w:rFonts w:ascii="Helvetica" w:eastAsia="Times New Roman" w:hAnsi="Helvetica" w:cs="Helvetica"/>
          <w:b/>
          <w:bCs/>
          <w:i/>
          <w:iCs/>
          <w:color w:val="3F3F3F"/>
          <w:sz w:val="24"/>
          <w:szCs w:val="24"/>
        </w:rPr>
        <w:t>программа «Каникулы».</w:t>
      </w:r>
    </w:p>
    <w:tbl>
      <w:tblPr>
        <w:tblW w:w="0" w:type="auto"/>
        <w:tblInd w:w="110" w:type="dxa"/>
        <w:shd w:val="clear" w:color="auto" w:fill="FFFFFF"/>
        <w:tblCellMar>
          <w:left w:w="0" w:type="dxa"/>
          <w:right w:w="0" w:type="dxa"/>
        </w:tblCellMar>
        <w:tblLook w:val="04A0"/>
      </w:tblPr>
      <w:tblGrid>
        <w:gridCol w:w="4317"/>
        <w:gridCol w:w="3213"/>
      </w:tblGrid>
      <w:tr w:rsidR="00AD1DF3" w:rsidRPr="00AD1DF3" w:rsidTr="00AD1DF3">
        <w:trPr>
          <w:trHeight w:val="124"/>
        </w:trPr>
        <w:tc>
          <w:tcPr>
            <w:tcW w:w="43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124" w:lineRule="atLeast"/>
              <w:ind w:left="-2"/>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Наименование мероприятия</w:t>
            </w:r>
          </w:p>
        </w:tc>
        <w:tc>
          <w:tcPr>
            <w:tcW w:w="321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124" w:lineRule="atLeast"/>
              <w:ind w:left="-2"/>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Ответственный</w:t>
            </w:r>
          </w:p>
        </w:tc>
      </w:tr>
      <w:tr w:rsidR="00AD1DF3" w:rsidRPr="00AD1DF3" w:rsidTr="00AD1DF3">
        <w:trPr>
          <w:trHeight w:val="124"/>
        </w:trPr>
        <w:tc>
          <w:tcPr>
            <w:tcW w:w="43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124" w:lineRule="atLeast"/>
              <w:ind w:left="-2"/>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b/>
                <w:bCs/>
                <w:color w:val="3F3F3F"/>
                <w:sz w:val="24"/>
                <w:szCs w:val="24"/>
              </w:rPr>
              <w:t>Осенние каникулы:</w:t>
            </w:r>
          </w:p>
        </w:tc>
        <w:tc>
          <w:tcPr>
            <w:tcW w:w="3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124" w:lineRule="atLeast"/>
              <w:ind w:left="-2"/>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tc>
      </w:tr>
      <w:tr w:rsidR="00AD1DF3" w:rsidRPr="00AD1DF3" w:rsidTr="00AD1DF3">
        <w:trPr>
          <w:trHeight w:val="2120"/>
        </w:trPr>
        <w:tc>
          <w:tcPr>
            <w:tcW w:w="43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Конкурсная программа, посвящённый безопасности дорожного движения «Светофор сказал нам ясно: красный свет - идти опасно!»</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Викторины: «Русский народ и его истоки!</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Соревнования по настольному теннису на личное первенство «Чемпионат теннисного мяча»</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tc>
        <w:tc>
          <w:tcPr>
            <w:tcW w:w="3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Выхованец Е.В.</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Егорова Н.Н.</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Сидоренко А.И.</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tc>
      </w:tr>
      <w:tr w:rsidR="00AD1DF3" w:rsidRPr="00AD1DF3" w:rsidTr="00AD1DF3">
        <w:trPr>
          <w:trHeight w:val="112"/>
        </w:trPr>
        <w:tc>
          <w:tcPr>
            <w:tcW w:w="43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112"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b/>
                <w:bCs/>
                <w:color w:val="3F3F3F"/>
                <w:sz w:val="24"/>
                <w:szCs w:val="24"/>
              </w:rPr>
              <w:t>Зимние каникулы:</w:t>
            </w:r>
          </w:p>
        </w:tc>
        <w:tc>
          <w:tcPr>
            <w:tcW w:w="3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112"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tc>
      </w:tr>
      <w:tr w:rsidR="00AD1DF3" w:rsidRPr="00AD1DF3" w:rsidTr="00AD1DF3">
        <w:trPr>
          <w:trHeight w:val="98"/>
        </w:trPr>
        <w:tc>
          <w:tcPr>
            <w:tcW w:w="43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Игровая программа на свежем воздухе «Гуляют ребятки в зимние святки»».</w:t>
            </w:r>
          </w:p>
          <w:p w:rsidR="00AD1DF3" w:rsidRPr="00AD1DF3" w:rsidRDefault="00AD1DF3" w:rsidP="00AD1DF3">
            <w:pPr>
              <w:spacing w:before="90" w:after="9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Детские посиделки ««Коротая зимний вечер...».</w:t>
            </w:r>
          </w:p>
          <w:p w:rsidR="00AD1DF3" w:rsidRPr="00AD1DF3" w:rsidRDefault="00AD1DF3" w:rsidP="00AD1DF3">
            <w:pPr>
              <w:spacing w:before="90" w:after="9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Конкурс «Снежная скульптура»</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Фотоконкурс «Зима. Мороз. И день чудесный...»</w:t>
            </w:r>
          </w:p>
          <w:p w:rsidR="00AD1DF3" w:rsidRPr="00AD1DF3" w:rsidRDefault="00AD1DF3" w:rsidP="00AD1DF3">
            <w:pPr>
              <w:spacing w:after="0" w:line="98"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Спортивные соревнования по настольному теннису «Спорт и мы».</w:t>
            </w:r>
          </w:p>
        </w:tc>
        <w:tc>
          <w:tcPr>
            <w:tcW w:w="3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Выхованец Е.В.</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Сидоренко А.И.</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Егорова Н.Н.</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Выхованец Е.В.</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Сидоренко Т.М.</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98"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Сидоренко А. И.</w:t>
            </w:r>
          </w:p>
        </w:tc>
      </w:tr>
      <w:tr w:rsidR="00AD1DF3" w:rsidRPr="00AD1DF3" w:rsidTr="00AD1DF3">
        <w:trPr>
          <w:trHeight w:val="98"/>
        </w:trPr>
        <w:tc>
          <w:tcPr>
            <w:tcW w:w="43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98"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b/>
                <w:bCs/>
                <w:color w:val="3F3F3F"/>
                <w:sz w:val="24"/>
                <w:szCs w:val="24"/>
              </w:rPr>
              <w:t>Весенние каникулы:</w:t>
            </w:r>
          </w:p>
        </w:tc>
        <w:tc>
          <w:tcPr>
            <w:tcW w:w="3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98" w:lineRule="atLeast"/>
              <w:ind w:left="-2"/>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tc>
      </w:tr>
      <w:tr w:rsidR="00AD1DF3" w:rsidRPr="00AD1DF3" w:rsidTr="00AD1DF3">
        <w:trPr>
          <w:trHeight w:val="556"/>
        </w:trPr>
        <w:tc>
          <w:tcPr>
            <w:tcW w:w="43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Игровая развлекательная программа для детей «Ларчик с затеями»</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b/>
                <w:bCs/>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Познавательная игровая программа</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для детей и подростков</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«Народная игрушка»</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Теннисный турнир «Ракетка дружбы»</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Открытие Районной выставки декоративно-прикладного творчества «Мир детства»</w:t>
            </w:r>
          </w:p>
        </w:tc>
        <w:tc>
          <w:tcPr>
            <w:tcW w:w="3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Егорова Н.Н.</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Выхованец Е.В.</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Сидоренко А.И.</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Егорова Н.Н.</w:t>
            </w:r>
          </w:p>
        </w:tc>
      </w:tr>
    </w:tbl>
    <w:p w:rsidR="00AD1DF3" w:rsidRPr="00AD1DF3" w:rsidRDefault="00AD1DF3" w:rsidP="00AD1DF3">
      <w:pPr>
        <w:shd w:val="clear" w:color="auto" w:fill="FFFFFF"/>
        <w:spacing w:after="0" w:line="315" w:lineRule="atLeast"/>
        <w:jc w:val="both"/>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 </w:t>
      </w:r>
    </w:p>
    <w:p w:rsidR="00AD1DF3" w:rsidRPr="00AD1DF3" w:rsidRDefault="00AD1DF3" w:rsidP="00AD1DF3">
      <w:pPr>
        <w:shd w:val="clear" w:color="auto" w:fill="FFFFFF"/>
        <w:spacing w:after="0" w:line="240" w:lineRule="auto"/>
        <w:ind w:left="360"/>
        <w:jc w:val="both"/>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                                            В школах района в 2020-2021г.</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lastRenderedPageBreak/>
        <w:t> </w:t>
      </w:r>
    </w:p>
    <w:tbl>
      <w:tblPr>
        <w:tblW w:w="9645" w:type="dxa"/>
        <w:tblInd w:w="-176" w:type="dxa"/>
        <w:shd w:val="clear" w:color="auto" w:fill="FFFFFF"/>
        <w:tblCellMar>
          <w:left w:w="0" w:type="dxa"/>
          <w:right w:w="0" w:type="dxa"/>
        </w:tblCellMar>
        <w:tblLook w:val="04A0"/>
      </w:tblPr>
      <w:tblGrid>
        <w:gridCol w:w="567"/>
        <w:gridCol w:w="3547"/>
        <w:gridCol w:w="3120"/>
        <w:gridCol w:w="2411"/>
      </w:tblGrid>
      <w:tr w:rsidR="00AD1DF3" w:rsidRPr="00AD1DF3" w:rsidTr="00AD1DF3">
        <w:trPr>
          <w:trHeight w:val="405"/>
        </w:trPr>
        <w:tc>
          <w:tcPr>
            <w:tcW w:w="5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ind w:left="139"/>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3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Название мероприятий</w:t>
            </w:r>
          </w:p>
        </w:tc>
        <w:tc>
          <w:tcPr>
            <w:tcW w:w="31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Дата проведения</w:t>
            </w:r>
          </w:p>
        </w:tc>
        <w:tc>
          <w:tcPr>
            <w:tcW w:w="24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Ответственные</w:t>
            </w:r>
          </w:p>
        </w:tc>
      </w:tr>
      <w:tr w:rsidR="00AD1DF3" w:rsidRPr="00AD1DF3" w:rsidTr="00AD1DF3">
        <w:trPr>
          <w:trHeight w:val="559"/>
        </w:trPr>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ind w:left="139"/>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1.</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2.</w:t>
            </w:r>
          </w:p>
        </w:tc>
        <w:tc>
          <w:tcPr>
            <w:tcW w:w="3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Конкурс детских рисунков</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«Осенние фантазии»</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Районная выставка работ из природного материала «Чародейка осень»</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 05.11.по 14.11 2020г.</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работы предоставить в ДДТ к 2 ноября 2020г.</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 05.11.по 14.11 2020г.</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(работы предоставить в ДДТ к 2 ноября 2020г.</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Учителя начальных классов, педагоги дополнительного образования, учителя ИЗО, воспитатели Д/С.</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Учителя начальных классов, педагоги дополнительного образования, воспитатели Д/С.</w:t>
            </w:r>
          </w:p>
        </w:tc>
      </w:tr>
      <w:tr w:rsidR="00AD1DF3" w:rsidRPr="00AD1DF3" w:rsidTr="00AD1DF3">
        <w:trPr>
          <w:trHeight w:val="559"/>
        </w:trPr>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ind w:left="139"/>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3.</w:t>
            </w:r>
          </w:p>
        </w:tc>
        <w:tc>
          <w:tcPr>
            <w:tcW w:w="3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Недели народного творчества</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«Русские народные ремесла»</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Работа творческих мастерских</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народная игрушка;</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декоративная роспись;</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куклы обереги</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В школах района выставка работ</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«Ярмарка народных ремесел»</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 </w:t>
            </w:r>
            <w:r w:rsidRPr="00AD1DF3">
              <w:rPr>
                <w:rFonts w:ascii="Times New Roman" w:eastAsia="Times New Roman" w:hAnsi="Times New Roman" w:cs="Times New Roman"/>
                <w:b/>
                <w:bCs/>
                <w:color w:val="3F3F3F"/>
              </w:rPr>
              <w:t>23.11.  по 30.11.2020г</w:t>
            </w:r>
            <w:r w:rsidRPr="00AD1DF3">
              <w:rPr>
                <w:rFonts w:ascii="Times New Roman" w:eastAsia="Times New Roman" w:hAnsi="Times New Roman" w:cs="Times New Roman"/>
                <w:color w:val="3F3F3F"/>
              </w:rPr>
              <w:t>.</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i/>
                <w:iCs/>
                <w:color w:val="3F3F3F"/>
                <w:spacing w:val="-13"/>
              </w:rPr>
              <w:t>Фото отчет отправить</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i/>
                <w:iCs/>
                <w:color w:val="3F3F3F"/>
                <w:lang w:val="en-US"/>
              </w:rPr>
              <w:t>e</w:t>
            </w:r>
            <w:r w:rsidRPr="00AD1DF3">
              <w:rPr>
                <w:rFonts w:ascii="Times New Roman" w:eastAsia="Times New Roman" w:hAnsi="Times New Roman" w:cs="Times New Roman"/>
                <w:i/>
                <w:iCs/>
                <w:color w:val="3F3F3F"/>
              </w:rPr>
              <w:t>-</w:t>
            </w:r>
            <w:r w:rsidRPr="00AD1DF3">
              <w:rPr>
                <w:rFonts w:ascii="Times New Roman" w:eastAsia="Times New Roman" w:hAnsi="Times New Roman" w:cs="Times New Roman"/>
                <w:i/>
                <w:iCs/>
                <w:color w:val="3F3F3F"/>
                <w:lang w:val="en-US"/>
              </w:rPr>
              <w:t>mail</w:t>
            </w:r>
            <w:r w:rsidRPr="00AD1DF3">
              <w:rPr>
                <w:rFonts w:ascii="Times New Roman" w:eastAsia="Times New Roman" w:hAnsi="Times New Roman" w:cs="Times New Roman"/>
                <w:i/>
                <w:iCs/>
                <w:color w:val="3F3F3F"/>
              </w:rPr>
              <w:t>: </w:t>
            </w:r>
            <w:hyperlink r:id="rId25" w:history="1">
              <w:r w:rsidRPr="00AD1DF3">
                <w:rPr>
                  <w:rFonts w:ascii="Times New Roman" w:eastAsia="Times New Roman" w:hAnsi="Times New Roman" w:cs="Times New Roman"/>
                  <w:i/>
                  <w:iCs/>
                  <w:lang w:val="en-US"/>
                </w:rPr>
                <w:t>ddt</w:t>
              </w:r>
              <w:r w:rsidRPr="00AD1DF3">
                <w:rPr>
                  <w:rFonts w:ascii="Times New Roman" w:eastAsia="Times New Roman" w:hAnsi="Times New Roman" w:cs="Times New Roman"/>
                  <w:i/>
                  <w:iCs/>
                </w:rPr>
                <w:t>.</w:t>
              </w:r>
              <w:r w:rsidRPr="00AD1DF3">
                <w:rPr>
                  <w:rFonts w:ascii="Times New Roman" w:eastAsia="Times New Roman" w:hAnsi="Times New Roman" w:cs="Times New Roman"/>
                  <w:i/>
                  <w:iCs/>
                  <w:lang w:val="en-US"/>
                </w:rPr>
                <w:t>rakitnoe</w:t>
              </w:r>
              <w:r w:rsidRPr="00AD1DF3">
                <w:rPr>
                  <w:rFonts w:ascii="Times New Roman" w:eastAsia="Times New Roman" w:hAnsi="Times New Roman" w:cs="Times New Roman"/>
                  <w:i/>
                  <w:iCs/>
                </w:rPr>
                <w:t>@</w:t>
              </w:r>
              <w:r w:rsidRPr="00AD1DF3">
                <w:rPr>
                  <w:rFonts w:ascii="Times New Roman" w:eastAsia="Times New Roman" w:hAnsi="Times New Roman" w:cs="Times New Roman"/>
                  <w:i/>
                  <w:iCs/>
                  <w:lang w:val="en-US"/>
                </w:rPr>
                <w:t>yandex</w:t>
              </w:r>
              <w:r w:rsidRPr="00AD1DF3">
                <w:rPr>
                  <w:rFonts w:ascii="Times New Roman" w:eastAsia="Times New Roman" w:hAnsi="Times New Roman" w:cs="Times New Roman"/>
                  <w:i/>
                  <w:iCs/>
                </w:rPr>
                <w:t>.</w:t>
              </w:r>
              <w:r w:rsidRPr="00AD1DF3">
                <w:rPr>
                  <w:rFonts w:ascii="Times New Roman" w:eastAsia="Times New Roman" w:hAnsi="Times New Roman" w:cs="Times New Roman"/>
                  <w:i/>
                  <w:iCs/>
                  <w:lang w:val="en-US"/>
                </w:rPr>
                <w:t>ru</w:t>
              </w:r>
            </w:hyperlink>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Педагоги художественного и декоративно-прикладного направления</w:t>
            </w:r>
          </w:p>
        </w:tc>
      </w:tr>
      <w:tr w:rsidR="00AD1DF3" w:rsidRPr="00AD1DF3" w:rsidTr="00AD1DF3">
        <w:trPr>
          <w:trHeight w:val="1112"/>
        </w:trPr>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ind w:left="139"/>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4.</w:t>
            </w:r>
          </w:p>
        </w:tc>
        <w:tc>
          <w:tcPr>
            <w:tcW w:w="3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Районная выставка художественного и декоративно-прикладного творчества "Рождественская сказка»</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1 этап – в школах района</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с 14.12.по 19.12. 2020г.)</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Выставка в ДДТ с. Ракитное</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 23.12. 2020г. по 16.01.2021г)</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Все педагоги дополнительного образования декоративно-прикладного направления, классные руководители, учителя технологии, ИЗО, воспитатели Д/С.</w:t>
            </w:r>
          </w:p>
        </w:tc>
      </w:tr>
      <w:tr w:rsidR="00AD1DF3" w:rsidRPr="00AD1DF3" w:rsidTr="00AD1DF3">
        <w:trPr>
          <w:trHeight w:val="1083"/>
        </w:trPr>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ind w:left="139"/>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5.</w:t>
            </w:r>
          </w:p>
        </w:tc>
        <w:tc>
          <w:tcPr>
            <w:tcW w:w="3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tLeast"/>
              <w:ind w:right="600"/>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pacing w:val="-9"/>
              </w:rPr>
              <w:t>Участие в краевых, межрайонных Всероссийских конкурсах, фестивалях (в том числе дистанционных) по направлениям</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В течение года</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30" w:lineRule="atLeast"/>
              <w:ind w:right="101"/>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pacing w:val="-3"/>
              </w:rPr>
              <w:t>Все педагоги дополнительного образования</w:t>
            </w:r>
          </w:p>
        </w:tc>
      </w:tr>
      <w:tr w:rsidR="00AD1DF3" w:rsidRPr="00AD1DF3" w:rsidTr="00AD1DF3">
        <w:trPr>
          <w:trHeight w:val="1083"/>
        </w:trPr>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ind w:left="139"/>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6.</w:t>
            </w:r>
          </w:p>
        </w:tc>
        <w:tc>
          <w:tcPr>
            <w:tcW w:w="3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Весенняя районная выставка декоративно-прикладного творчества «МИР ДЕТСТВА»</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hd w:val="clear" w:color="auto" w:fill="EEEEEE"/>
              </w:rPr>
              <w:t> </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1 этап –в школах района</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 10.03 по 15.03. 2021г.)</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Выставка в ДДТ с. Ракитное с 22 марта по</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10 апреля 2021г.</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(работы предоставить в ДДТ к 17 марта 2021г.)</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Все педагоги дополнительного образования декоративно-прикладного направления, классные руководители, учителя технологии, воспитатели д/с.</w:t>
            </w:r>
          </w:p>
        </w:tc>
      </w:tr>
      <w:tr w:rsidR="00AD1DF3" w:rsidRPr="00AD1DF3" w:rsidTr="00AD1DF3">
        <w:trPr>
          <w:trHeight w:val="1083"/>
        </w:trPr>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ind w:left="139"/>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7</w:t>
            </w:r>
          </w:p>
        </w:tc>
        <w:tc>
          <w:tcPr>
            <w:tcW w:w="3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Соревнования по настольному теннису на личное первенство «ДДТ с. Ракитное»</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В период зимних и весенних каникул</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Гончар В.В.</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Сидоренко А.И.</w:t>
            </w:r>
          </w:p>
        </w:tc>
      </w:tr>
      <w:tr w:rsidR="00AD1DF3" w:rsidRPr="00AD1DF3" w:rsidTr="00AD1DF3">
        <w:trPr>
          <w:trHeight w:val="1083"/>
        </w:trPr>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ind w:left="139"/>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8.</w:t>
            </w:r>
          </w:p>
        </w:tc>
        <w:tc>
          <w:tcPr>
            <w:tcW w:w="3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tLeast"/>
              <w:ind w:right="600"/>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u w:val="single"/>
              </w:rPr>
              <w:t>Недели патриотического воспитания</w:t>
            </w:r>
          </w:p>
          <w:p w:rsidR="00AD1DF3" w:rsidRPr="00AD1DF3" w:rsidRDefault="00AD1DF3" w:rsidP="00AD1DF3">
            <w:pPr>
              <w:spacing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1.</w:t>
            </w:r>
            <w:r w:rsidRPr="00AD1DF3">
              <w:rPr>
                <w:rFonts w:ascii="Times New Roman" w:eastAsia="Times New Roman" w:hAnsi="Times New Roman" w:cs="Times New Roman"/>
                <w:color w:val="3F3F3F"/>
                <w:sz w:val="24"/>
                <w:szCs w:val="24"/>
              </w:rPr>
              <w:t> </w:t>
            </w:r>
            <w:r w:rsidRPr="00AD1DF3">
              <w:rPr>
                <w:rFonts w:ascii="Times New Roman" w:eastAsia="Times New Roman" w:hAnsi="Times New Roman" w:cs="Times New Roman"/>
                <w:color w:val="3F3F3F"/>
              </w:rPr>
              <w:t>Поисковая работа ««Кто подарил нам этот мир!»» </w:t>
            </w:r>
          </w:p>
          <w:p w:rsidR="00AD1DF3" w:rsidRPr="00AD1DF3" w:rsidRDefault="00AD1DF3" w:rsidP="00AD1DF3">
            <w:pPr>
              <w:spacing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xml:space="preserve">2. Изготовление фотопортретов </w:t>
            </w:r>
            <w:r w:rsidRPr="00AD1DF3">
              <w:rPr>
                <w:rFonts w:ascii="Times New Roman" w:eastAsia="Times New Roman" w:hAnsi="Times New Roman" w:cs="Times New Roman"/>
                <w:color w:val="3F3F3F"/>
              </w:rPr>
              <w:lastRenderedPageBreak/>
              <w:t>«Бессмертный полк»</w:t>
            </w:r>
          </w:p>
          <w:p w:rsidR="00AD1DF3" w:rsidRPr="00AD1DF3" w:rsidRDefault="00AD1DF3" w:rsidP="00AD1DF3">
            <w:pPr>
              <w:spacing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3. Акция «Окно Салют Победы»</w:t>
            </w:r>
          </w:p>
          <w:p w:rsidR="00AD1DF3" w:rsidRPr="00AD1DF3" w:rsidRDefault="00AD1DF3" w:rsidP="00AD1DF3">
            <w:pPr>
              <w:spacing w:after="0" w:line="240" w:lineRule="atLeast"/>
              <w:ind w:right="600"/>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4.Районный конкурс рисунков,</w:t>
            </w:r>
            <w:r w:rsidRPr="00AD1DF3">
              <w:rPr>
                <w:rFonts w:ascii="Times New Roman" w:eastAsia="Times New Roman" w:hAnsi="Times New Roman" w:cs="Times New Roman"/>
                <w:color w:val="3F3F3F"/>
                <w:sz w:val="24"/>
                <w:szCs w:val="24"/>
              </w:rPr>
              <w:t> </w:t>
            </w:r>
            <w:r w:rsidRPr="00AD1DF3">
              <w:rPr>
                <w:rFonts w:ascii="Times New Roman" w:eastAsia="Times New Roman" w:hAnsi="Times New Roman" w:cs="Times New Roman"/>
                <w:color w:val="3F3F3F"/>
              </w:rPr>
              <w:t>посвящённый Дню Победы в Великой Отечественной войне «Весна Победы - весна жизни!»</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lastRenderedPageBreak/>
              <w:t>С 05.04 по 30.04.2021г.</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lastRenderedPageBreak/>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 26.04.по 30.04. 2021г.</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Рисунки предоставить в ДДТ к 23 апреля 2021.</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30" w:lineRule="atLeast"/>
              <w:ind w:right="101"/>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lastRenderedPageBreak/>
              <w:t> </w:t>
            </w:r>
          </w:p>
          <w:p w:rsidR="00AD1DF3" w:rsidRPr="00AD1DF3" w:rsidRDefault="00AD1DF3" w:rsidP="00AD1DF3">
            <w:pPr>
              <w:spacing w:after="0" w:line="230" w:lineRule="atLeast"/>
              <w:ind w:right="101"/>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Педагоги художественного и декоративно-прикладного направления</w:t>
            </w:r>
          </w:p>
        </w:tc>
      </w:tr>
    </w:tbl>
    <w:p w:rsidR="00AD1DF3" w:rsidRPr="00AD1DF3" w:rsidRDefault="00AD1DF3" w:rsidP="00AD1DF3">
      <w:pPr>
        <w:shd w:val="clear" w:color="auto" w:fill="FFFFFF"/>
        <w:spacing w:after="0" w:line="240" w:lineRule="auto"/>
        <w:jc w:val="both"/>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lastRenderedPageBreak/>
        <w:t> </w:t>
      </w:r>
    </w:p>
    <w:p w:rsidR="00AD1DF3" w:rsidRPr="00AD1DF3" w:rsidRDefault="00AD1DF3" w:rsidP="00AD1DF3">
      <w:pPr>
        <w:shd w:val="clear" w:color="auto" w:fill="FFFFFF"/>
        <w:spacing w:after="0" w:line="240" w:lineRule="auto"/>
        <w:jc w:val="both"/>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 </w:t>
      </w:r>
    </w:p>
    <w:p w:rsidR="00AD1DF3" w:rsidRPr="00AD1DF3" w:rsidRDefault="00AD1DF3" w:rsidP="00AD1DF3">
      <w:pPr>
        <w:shd w:val="clear" w:color="auto" w:fill="FFFFFF"/>
        <w:spacing w:after="0" w:line="240" w:lineRule="auto"/>
        <w:jc w:val="both"/>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 </w:t>
      </w:r>
    </w:p>
    <w:p w:rsidR="00AD1DF3" w:rsidRPr="00AD1DF3" w:rsidRDefault="00AD1DF3" w:rsidP="00AD1DF3">
      <w:pPr>
        <w:shd w:val="clear" w:color="auto" w:fill="FFFFFF"/>
        <w:spacing w:after="0" w:line="240" w:lineRule="auto"/>
        <w:jc w:val="both"/>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17. Работа по профилактике безнадзорности и правонарушений</w:t>
      </w:r>
      <w:r w:rsidRPr="00AD1DF3">
        <w:rPr>
          <w:rFonts w:ascii="Helvetica" w:eastAsia="Times New Roman" w:hAnsi="Helvetica" w:cs="Helvetica"/>
          <w:color w:val="3F3F3F"/>
          <w:sz w:val="27"/>
          <w:szCs w:val="27"/>
        </w:rPr>
        <w:t> </w:t>
      </w:r>
      <w:r w:rsidRPr="00AD1DF3">
        <w:rPr>
          <w:rFonts w:ascii="Helvetica" w:eastAsia="Times New Roman" w:hAnsi="Helvetica" w:cs="Helvetica"/>
          <w:b/>
          <w:bCs/>
          <w:color w:val="3F3F3F"/>
          <w:sz w:val="24"/>
          <w:szCs w:val="24"/>
        </w:rPr>
        <w:t>несовершеннолетних по подпрограмме Содружество»     на 2020-2021 учебный год</w:t>
      </w:r>
    </w:p>
    <w:p w:rsidR="00AD1DF3" w:rsidRPr="00AD1DF3" w:rsidRDefault="00AD1DF3" w:rsidP="00AD1DF3">
      <w:pPr>
        <w:shd w:val="clear" w:color="auto" w:fill="FFFFFF"/>
        <w:spacing w:after="0" w:line="240" w:lineRule="auto"/>
        <w:jc w:val="both"/>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 </w:t>
      </w:r>
    </w:p>
    <w:tbl>
      <w:tblPr>
        <w:tblW w:w="0" w:type="auto"/>
        <w:shd w:val="clear" w:color="auto" w:fill="FFFFFF"/>
        <w:tblCellMar>
          <w:left w:w="0" w:type="dxa"/>
          <w:right w:w="0" w:type="dxa"/>
        </w:tblCellMar>
        <w:tblLook w:val="04A0"/>
      </w:tblPr>
      <w:tblGrid>
        <w:gridCol w:w="675"/>
        <w:gridCol w:w="3915"/>
        <w:gridCol w:w="2295"/>
        <w:gridCol w:w="2295"/>
      </w:tblGrid>
      <w:tr w:rsidR="00AD1DF3" w:rsidRPr="00AD1DF3" w:rsidTr="00AD1DF3">
        <w:trPr>
          <w:trHeight w:val="107"/>
        </w:trPr>
        <w:tc>
          <w:tcPr>
            <w:tcW w:w="6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107"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w:t>
            </w:r>
          </w:p>
        </w:tc>
        <w:tc>
          <w:tcPr>
            <w:tcW w:w="39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107"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Мероприятие</w:t>
            </w:r>
          </w:p>
        </w:tc>
        <w:tc>
          <w:tcPr>
            <w:tcW w:w="22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107"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Сроки</w:t>
            </w:r>
          </w:p>
        </w:tc>
        <w:tc>
          <w:tcPr>
            <w:tcW w:w="22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107"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Ответственные</w:t>
            </w:r>
          </w:p>
        </w:tc>
      </w:tr>
      <w:tr w:rsidR="00AD1DF3" w:rsidRPr="00AD1DF3" w:rsidTr="00AD1DF3">
        <w:trPr>
          <w:trHeight w:val="1086"/>
        </w:trPr>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1</w:t>
            </w:r>
          </w:p>
        </w:tc>
        <w:tc>
          <w:tcPr>
            <w:tcW w:w="39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Создание банка обучающихся, склонных к правонарушениям и стоящих на внутри школьном учете и в ОПДН</w:t>
            </w:r>
          </w:p>
        </w:tc>
        <w:tc>
          <w:tcPr>
            <w:tcW w:w="2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Сентябрь-октябрь</w:t>
            </w:r>
          </w:p>
        </w:tc>
        <w:tc>
          <w:tcPr>
            <w:tcW w:w="2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Егорова Н.Н</w:t>
            </w:r>
          </w:p>
        </w:tc>
      </w:tr>
      <w:tr w:rsidR="00AD1DF3" w:rsidRPr="00AD1DF3" w:rsidTr="00AD1DF3">
        <w:trPr>
          <w:trHeight w:val="109"/>
        </w:trPr>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109"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2</w:t>
            </w:r>
          </w:p>
        </w:tc>
        <w:tc>
          <w:tcPr>
            <w:tcW w:w="39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109"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Вовлечение в систему дополнительного образования детей и подростков с девиантным поведением.</w:t>
            </w:r>
          </w:p>
        </w:tc>
        <w:tc>
          <w:tcPr>
            <w:tcW w:w="2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109"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В течение года</w:t>
            </w:r>
          </w:p>
        </w:tc>
        <w:tc>
          <w:tcPr>
            <w:tcW w:w="2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109"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Педагоги дополнительного образования</w:t>
            </w:r>
          </w:p>
        </w:tc>
      </w:tr>
      <w:tr w:rsidR="00AD1DF3" w:rsidRPr="00AD1DF3" w:rsidTr="00AD1DF3">
        <w:trPr>
          <w:trHeight w:val="385"/>
        </w:trPr>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3</w:t>
            </w:r>
          </w:p>
        </w:tc>
        <w:tc>
          <w:tcPr>
            <w:tcW w:w="39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Организации спортивных соревнований;</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Круглый стол «Человека красит труд»</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Тренинг – игра «Мы такие разные…»</w:t>
            </w:r>
          </w:p>
        </w:tc>
        <w:tc>
          <w:tcPr>
            <w:tcW w:w="2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В течение года</w:t>
            </w:r>
          </w:p>
        </w:tc>
        <w:tc>
          <w:tcPr>
            <w:tcW w:w="2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Сидоренко А.И.</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Выхованец Е.В.</w:t>
            </w:r>
          </w:p>
        </w:tc>
      </w:tr>
      <w:tr w:rsidR="00AD1DF3" w:rsidRPr="00AD1DF3" w:rsidTr="00AD1DF3">
        <w:trPr>
          <w:trHeight w:val="711"/>
        </w:trPr>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4</w:t>
            </w:r>
          </w:p>
        </w:tc>
        <w:tc>
          <w:tcPr>
            <w:tcW w:w="39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Организация  бесед по вопросам профилактики правонарушений среди несовершеннолетних</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 «Новому тысячелетию – здоровое поколение»;</w:t>
            </w:r>
            <w:r w:rsidRPr="00AD1DF3">
              <w:rPr>
                <w:rFonts w:ascii="Times New Roman" w:eastAsia="Times New Roman" w:hAnsi="Times New Roman" w:cs="Times New Roman"/>
                <w:color w:val="3F3F3F"/>
                <w:sz w:val="24"/>
                <w:szCs w:val="24"/>
              </w:rPr>
              <w:br/>
              <w:t>- «Дурные привычки... Сделай правильный выбор»</w:t>
            </w:r>
          </w:p>
        </w:tc>
        <w:tc>
          <w:tcPr>
            <w:tcW w:w="2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По плану</w:t>
            </w:r>
          </w:p>
        </w:tc>
        <w:tc>
          <w:tcPr>
            <w:tcW w:w="2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Педагоги дополнительного образования</w:t>
            </w:r>
          </w:p>
        </w:tc>
      </w:tr>
      <w:tr w:rsidR="00AD1DF3" w:rsidRPr="00AD1DF3" w:rsidTr="00AD1DF3">
        <w:trPr>
          <w:trHeight w:val="385"/>
        </w:trPr>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5</w:t>
            </w:r>
          </w:p>
        </w:tc>
        <w:tc>
          <w:tcPr>
            <w:tcW w:w="39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Участие в работе районной комиссии по делам несовершеннолетних (отчет о работе с детьми)</w:t>
            </w:r>
          </w:p>
        </w:tc>
        <w:tc>
          <w:tcPr>
            <w:tcW w:w="2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Февраль - март</w:t>
            </w:r>
          </w:p>
        </w:tc>
        <w:tc>
          <w:tcPr>
            <w:tcW w:w="2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Директор</w:t>
            </w:r>
          </w:p>
        </w:tc>
      </w:tr>
    </w:tbl>
    <w:p w:rsidR="00AD1DF3" w:rsidRPr="00AD1DF3" w:rsidRDefault="00AD1DF3" w:rsidP="00AD1DF3">
      <w:pPr>
        <w:shd w:val="clear" w:color="auto" w:fill="FFFFFF"/>
        <w:spacing w:after="0" w:line="250" w:lineRule="atLeast"/>
        <w:jc w:val="both"/>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 </w:t>
      </w:r>
    </w:p>
    <w:p w:rsidR="00AD1DF3" w:rsidRPr="00AD1DF3" w:rsidRDefault="00AD1DF3" w:rsidP="00AD1DF3">
      <w:pPr>
        <w:shd w:val="clear" w:color="auto" w:fill="FFFFFF"/>
        <w:spacing w:after="0" w:line="240" w:lineRule="auto"/>
        <w:jc w:val="both"/>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Предполагаемый результат.</w:t>
      </w:r>
    </w:p>
    <w:p w:rsidR="00AD1DF3" w:rsidRPr="00AD1DF3" w:rsidRDefault="00AD1DF3" w:rsidP="00AD1DF3">
      <w:pPr>
        <w:shd w:val="clear" w:color="auto" w:fill="FFFFFF"/>
        <w:spacing w:after="0" w:line="240" w:lineRule="auto"/>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В ходе реализации программы, направленной на совершенствование и дальнейшее развитие систем по профилактике правонарушений среди несовершеннолетних, планируется достижение следующих результатов:</w:t>
      </w:r>
    </w:p>
    <w:p w:rsidR="00AD1DF3" w:rsidRPr="00AD1DF3" w:rsidRDefault="00AD1DF3" w:rsidP="00AD1DF3">
      <w:pPr>
        <w:shd w:val="clear" w:color="auto" w:fill="FFFFFF"/>
        <w:spacing w:line="311" w:lineRule="atLeast"/>
        <w:ind w:left="567"/>
        <w:jc w:val="both"/>
        <w:rPr>
          <w:rFonts w:ascii="Helvetica" w:eastAsia="Times New Roman" w:hAnsi="Helvetica" w:cs="Helvetica"/>
          <w:color w:val="3F3F3F"/>
          <w:sz w:val="27"/>
          <w:szCs w:val="27"/>
        </w:rPr>
      </w:pPr>
      <w:r w:rsidRPr="00AD1DF3">
        <w:rPr>
          <w:rFonts w:ascii="Symbol" w:eastAsia="Times New Roman" w:hAnsi="Symbol" w:cs="Helvetica"/>
          <w:color w:val="3F3F3F"/>
          <w:sz w:val="24"/>
          <w:szCs w:val="24"/>
        </w:rPr>
        <w:t></w:t>
      </w:r>
      <w:r w:rsidRPr="00AD1DF3">
        <w:rPr>
          <w:rFonts w:ascii="Helvetica" w:eastAsia="Times New Roman" w:hAnsi="Helvetica" w:cs="Helvetica"/>
          <w:color w:val="3F3F3F"/>
          <w:sz w:val="24"/>
          <w:szCs w:val="24"/>
        </w:rPr>
        <w:t>Социально-педагогическая реабилитация ребят, находящихся в трудной жизненной ситуации;</w:t>
      </w:r>
    </w:p>
    <w:p w:rsidR="00AD1DF3" w:rsidRPr="00AD1DF3" w:rsidRDefault="00AD1DF3" w:rsidP="00AD1DF3">
      <w:pPr>
        <w:shd w:val="clear" w:color="auto" w:fill="FFFFFF"/>
        <w:spacing w:line="311" w:lineRule="atLeast"/>
        <w:ind w:left="567"/>
        <w:jc w:val="both"/>
        <w:rPr>
          <w:rFonts w:ascii="Helvetica" w:eastAsia="Times New Roman" w:hAnsi="Helvetica" w:cs="Helvetica"/>
          <w:color w:val="3F3F3F"/>
          <w:sz w:val="27"/>
          <w:szCs w:val="27"/>
        </w:rPr>
      </w:pPr>
      <w:r w:rsidRPr="00AD1DF3">
        <w:rPr>
          <w:rFonts w:ascii="Symbol" w:eastAsia="Times New Roman" w:hAnsi="Symbol" w:cs="Helvetica"/>
          <w:color w:val="3F3F3F"/>
          <w:sz w:val="24"/>
          <w:szCs w:val="24"/>
        </w:rPr>
        <w:lastRenderedPageBreak/>
        <w:t></w:t>
      </w:r>
      <w:r w:rsidRPr="00AD1DF3">
        <w:rPr>
          <w:rFonts w:ascii="Helvetica" w:eastAsia="Times New Roman" w:hAnsi="Helvetica" w:cs="Helvetica"/>
          <w:color w:val="3F3F3F"/>
          <w:sz w:val="24"/>
          <w:szCs w:val="24"/>
        </w:rPr>
        <w:t>Вовлечение малоактивных детей в творческую деятельность, проводимые мероприятия и праздники;</w:t>
      </w:r>
    </w:p>
    <w:p w:rsidR="00AD1DF3" w:rsidRPr="00AD1DF3" w:rsidRDefault="00AD1DF3" w:rsidP="00AD1DF3">
      <w:pPr>
        <w:shd w:val="clear" w:color="auto" w:fill="FFFFFF"/>
        <w:spacing w:line="311" w:lineRule="atLeast"/>
        <w:ind w:left="567"/>
        <w:jc w:val="both"/>
        <w:rPr>
          <w:rFonts w:ascii="Helvetica" w:eastAsia="Times New Roman" w:hAnsi="Helvetica" w:cs="Helvetica"/>
          <w:color w:val="3F3F3F"/>
          <w:sz w:val="27"/>
          <w:szCs w:val="27"/>
        </w:rPr>
      </w:pPr>
      <w:r w:rsidRPr="00AD1DF3">
        <w:rPr>
          <w:rFonts w:ascii="Symbol" w:eastAsia="Times New Roman" w:hAnsi="Symbol" w:cs="Helvetica"/>
          <w:color w:val="3F3F3F"/>
          <w:sz w:val="24"/>
          <w:szCs w:val="24"/>
        </w:rPr>
        <w:t></w:t>
      </w:r>
      <w:r w:rsidRPr="00AD1DF3">
        <w:rPr>
          <w:rFonts w:ascii="Helvetica" w:eastAsia="Times New Roman" w:hAnsi="Helvetica" w:cs="Helvetica"/>
          <w:color w:val="3F3F3F"/>
          <w:sz w:val="24"/>
          <w:szCs w:val="24"/>
        </w:rPr>
        <w:t>Снижение правонарушений среди несовершеннолетних;</w:t>
      </w:r>
    </w:p>
    <w:p w:rsidR="00AD1DF3" w:rsidRPr="00AD1DF3" w:rsidRDefault="00AD1DF3" w:rsidP="00AD1DF3">
      <w:pPr>
        <w:shd w:val="clear" w:color="auto" w:fill="FFFFFF"/>
        <w:spacing w:line="311" w:lineRule="atLeast"/>
        <w:ind w:left="567"/>
        <w:jc w:val="both"/>
        <w:rPr>
          <w:rFonts w:ascii="Helvetica" w:eastAsia="Times New Roman" w:hAnsi="Helvetica" w:cs="Helvetica"/>
          <w:color w:val="3F3F3F"/>
          <w:sz w:val="27"/>
          <w:szCs w:val="27"/>
        </w:rPr>
      </w:pPr>
      <w:r w:rsidRPr="00AD1DF3">
        <w:rPr>
          <w:rFonts w:ascii="Symbol" w:eastAsia="Times New Roman" w:hAnsi="Symbol" w:cs="Helvetica"/>
          <w:color w:val="3F3F3F"/>
          <w:sz w:val="24"/>
          <w:szCs w:val="24"/>
        </w:rPr>
        <w:t></w:t>
      </w:r>
      <w:r w:rsidRPr="00AD1DF3">
        <w:rPr>
          <w:rFonts w:ascii="Helvetica" w:eastAsia="Times New Roman" w:hAnsi="Helvetica" w:cs="Helvetica"/>
          <w:color w:val="3F3F3F"/>
          <w:sz w:val="24"/>
          <w:szCs w:val="24"/>
        </w:rPr>
        <w:t>Выработка коммуникативных навыков для адаптации в социуме и утверждение подростков, находящихся в трудной жизненной ситуации среди сверстников.</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Ожидаемые результаты</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формирование творчески активной личности, способной воспринимать, чувствовать, оценивать прекрасное в жизни;</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формирование нравственных и деловых качеств;</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укрепление здоровья;</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трудовая активность;</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выработка коммуникативных навыков для адаптации в социуме и утверждение подростков, находящихся в трудной жизненной ситуации среди сверстников.</w:t>
      </w:r>
    </w:p>
    <w:p w:rsidR="00AD1DF3" w:rsidRPr="00AD1DF3" w:rsidRDefault="00AD1DF3" w:rsidP="00AD1DF3">
      <w:pPr>
        <w:shd w:val="clear" w:color="auto" w:fill="FFFFFF"/>
        <w:spacing w:after="0" w:line="311" w:lineRule="atLeast"/>
        <w:jc w:val="center"/>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w:t>
      </w:r>
    </w:p>
    <w:p w:rsidR="00AD1DF3" w:rsidRPr="00AD1DF3" w:rsidRDefault="00AD1DF3" w:rsidP="00AD1DF3">
      <w:pPr>
        <w:shd w:val="clear" w:color="auto" w:fill="FFFFFF"/>
        <w:spacing w:after="0" w:line="315" w:lineRule="atLeast"/>
        <w:jc w:val="center"/>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18.Работа с родителями</w:t>
      </w:r>
    </w:p>
    <w:p w:rsidR="00AD1DF3" w:rsidRPr="00AD1DF3" w:rsidRDefault="00AD1DF3" w:rsidP="00AD1DF3">
      <w:pPr>
        <w:shd w:val="clear" w:color="auto" w:fill="FFFFFF"/>
        <w:spacing w:after="0" w:line="315" w:lineRule="atLeast"/>
        <w:jc w:val="center"/>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w:t>
      </w:r>
    </w:p>
    <w:p w:rsidR="00AD1DF3" w:rsidRPr="00AD1DF3" w:rsidRDefault="00AD1DF3" w:rsidP="00AD1DF3">
      <w:pPr>
        <w:shd w:val="clear" w:color="auto" w:fill="FFFFFF"/>
        <w:spacing w:after="0" w:line="315" w:lineRule="atLeast"/>
        <w:ind w:firstLine="708"/>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Успешное решение задач воспитания возможно только при объединении усилий семьи и других социальных структур.</w:t>
      </w:r>
    </w:p>
    <w:p w:rsidR="00AD1DF3" w:rsidRPr="00AD1DF3" w:rsidRDefault="00AD1DF3" w:rsidP="00AD1DF3">
      <w:pPr>
        <w:shd w:val="clear" w:color="auto" w:fill="FFFFFF"/>
        <w:spacing w:after="0" w:line="315" w:lineRule="atLeast"/>
        <w:jc w:val="both"/>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Цел</w:t>
      </w:r>
      <w:r w:rsidRPr="00AD1DF3">
        <w:rPr>
          <w:rFonts w:ascii="Helvetica" w:eastAsia="Times New Roman" w:hAnsi="Helvetica" w:cs="Helvetica"/>
          <w:color w:val="3F3F3F"/>
          <w:sz w:val="24"/>
          <w:szCs w:val="24"/>
        </w:rPr>
        <w:t>ь: создание условий для сотрудничества обучающихся и родителей.</w:t>
      </w:r>
    </w:p>
    <w:p w:rsidR="00AD1DF3" w:rsidRPr="00AD1DF3" w:rsidRDefault="00AD1DF3" w:rsidP="00AD1DF3">
      <w:pPr>
        <w:shd w:val="clear" w:color="auto" w:fill="FFFFFF"/>
        <w:spacing w:after="0" w:line="315" w:lineRule="atLeast"/>
        <w:jc w:val="both"/>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Задачи</w:t>
      </w:r>
      <w:r w:rsidRPr="00AD1DF3">
        <w:rPr>
          <w:rFonts w:ascii="Helvetica" w:eastAsia="Times New Roman" w:hAnsi="Helvetica" w:cs="Helvetica"/>
          <w:color w:val="3F3F3F"/>
          <w:sz w:val="24"/>
          <w:szCs w:val="24"/>
        </w:rPr>
        <w:t>: - взаимодействовать с семьёй в целях гармоничного развития и воспитания личности ребёнка; - воспитывать бережное отношение к семейным традициям и ценностям обучающихся.</w:t>
      </w:r>
    </w:p>
    <w:p w:rsidR="00AD1DF3" w:rsidRPr="00AD1DF3" w:rsidRDefault="00AD1DF3" w:rsidP="00AD1DF3">
      <w:pPr>
        <w:shd w:val="clear" w:color="auto" w:fill="FFFFFF"/>
        <w:spacing w:after="0" w:line="315"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w:t>
      </w:r>
      <w:r w:rsidRPr="00AD1DF3">
        <w:rPr>
          <w:rFonts w:ascii="Helvetica" w:eastAsia="Times New Roman" w:hAnsi="Helvetica" w:cs="Helvetica"/>
          <w:b/>
          <w:bCs/>
          <w:color w:val="3F3F3F"/>
          <w:sz w:val="24"/>
          <w:szCs w:val="24"/>
        </w:rPr>
        <w:t>Формы работы</w:t>
      </w:r>
      <w:r w:rsidRPr="00AD1DF3">
        <w:rPr>
          <w:rFonts w:ascii="Helvetica" w:eastAsia="Times New Roman" w:hAnsi="Helvetica" w:cs="Helvetica"/>
          <w:color w:val="3F3F3F"/>
          <w:sz w:val="24"/>
          <w:szCs w:val="24"/>
        </w:rPr>
        <w:t> с родителями: - индивидуальные консультации, - родительские собрания, - оформление информационных стендов, - посещение занятий родителями, открытые занятия, - совместная организация и проведение мероприятий, - участие в праздничных программах Дома детского творчества. Данные формы сотрудничества способствуют формированию благоприятного климата в коллективе, развитию семейных интересов и увлечений.</w:t>
      </w:r>
    </w:p>
    <w:p w:rsidR="00AD1DF3" w:rsidRPr="00AD1DF3" w:rsidRDefault="00AD1DF3" w:rsidP="00AD1DF3">
      <w:pPr>
        <w:shd w:val="clear" w:color="auto" w:fill="FFFFFF"/>
        <w:spacing w:after="0" w:line="315" w:lineRule="atLeast"/>
        <w:jc w:val="both"/>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Ожидаемые результаты</w:t>
      </w:r>
      <w:r w:rsidRPr="00AD1DF3">
        <w:rPr>
          <w:rFonts w:ascii="Helvetica" w:eastAsia="Times New Roman" w:hAnsi="Helvetica" w:cs="Helvetica"/>
          <w:color w:val="3F3F3F"/>
          <w:sz w:val="24"/>
          <w:szCs w:val="24"/>
        </w:rPr>
        <w:t>: - активное участие родителей в подготовке и проведении мероприятий; - удовлетворённость родителей созданными условиями для творческого развития личности обучающегося и его достижениями; - развитие и сохранение системы традиционных семейных праздников в ДДТ</w:t>
      </w:r>
    </w:p>
    <w:p w:rsidR="00AD1DF3" w:rsidRPr="00AD1DF3" w:rsidRDefault="00AD1DF3" w:rsidP="00AD1DF3">
      <w:pPr>
        <w:shd w:val="clear" w:color="auto" w:fill="FFFFFF"/>
        <w:spacing w:after="0" w:line="315"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w:t>
      </w:r>
    </w:p>
    <w:tbl>
      <w:tblPr>
        <w:tblW w:w="0" w:type="auto"/>
        <w:tblInd w:w="108" w:type="dxa"/>
        <w:shd w:val="clear" w:color="auto" w:fill="FFFFFF"/>
        <w:tblCellMar>
          <w:left w:w="0" w:type="dxa"/>
          <w:right w:w="0" w:type="dxa"/>
        </w:tblCellMar>
        <w:tblLook w:val="04A0"/>
      </w:tblPr>
      <w:tblGrid>
        <w:gridCol w:w="495"/>
        <w:gridCol w:w="5317"/>
        <w:gridCol w:w="3544"/>
      </w:tblGrid>
      <w:tr w:rsidR="00AD1DF3" w:rsidRPr="00AD1DF3" w:rsidTr="00AD1DF3">
        <w:tc>
          <w:tcPr>
            <w:tcW w:w="4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315"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w:t>
            </w:r>
          </w:p>
        </w:tc>
        <w:tc>
          <w:tcPr>
            <w:tcW w:w="531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315"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Формы работы  с родителями.</w:t>
            </w:r>
          </w:p>
        </w:tc>
        <w:tc>
          <w:tcPr>
            <w:tcW w:w="354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315"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Срок проведения</w:t>
            </w:r>
          </w:p>
        </w:tc>
      </w:tr>
      <w:tr w:rsidR="00AD1DF3" w:rsidRPr="00AD1DF3" w:rsidTr="00AD1DF3">
        <w:tc>
          <w:tcPr>
            <w:tcW w:w="49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315"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1.</w:t>
            </w:r>
          </w:p>
        </w:tc>
        <w:tc>
          <w:tcPr>
            <w:tcW w:w="5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2"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Анкетирование родителей с целью изучения удовлетворенности родителей образовательными услугами ДДТ</w:t>
            </w:r>
          </w:p>
        </w:tc>
        <w:tc>
          <w:tcPr>
            <w:tcW w:w="35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315"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Август</w:t>
            </w:r>
          </w:p>
        </w:tc>
      </w:tr>
      <w:tr w:rsidR="00AD1DF3" w:rsidRPr="00AD1DF3" w:rsidTr="00AD1DF3">
        <w:tc>
          <w:tcPr>
            <w:tcW w:w="49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315"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2</w:t>
            </w:r>
          </w:p>
        </w:tc>
        <w:tc>
          <w:tcPr>
            <w:tcW w:w="5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2"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Изучение семей:</w:t>
            </w:r>
          </w:p>
          <w:p w:rsidR="00AD1DF3" w:rsidRPr="00AD1DF3" w:rsidRDefault="00AD1DF3" w:rsidP="00AD1DF3">
            <w:pPr>
              <w:spacing w:after="0" w:line="242"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создание социальных паспортов на учащихся кружков;</w:t>
            </w:r>
          </w:p>
          <w:p w:rsidR="00AD1DF3" w:rsidRPr="00AD1DF3" w:rsidRDefault="00AD1DF3" w:rsidP="00AD1DF3">
            <w:pPr>
              <w:spacing w:after="0" w:line="242"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обновление банка данных детей из семей, находящихся в социально-опасном положении.</w:t>
            </w:r>
          </w:p>
        </w:tc>
        <w:tc>
          <w:tcPr>
            <w:tcW w:w="35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2"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Сентябрь</w:t>
            </w:r>
          </w:p>
        </w:tc>
      </w:tr>
      <w:tr w:rsidR="00AD1DF3" w:rsidRPr="00AD1DF3" w:rsidTr="00AD1DF3">
        <w:tc>
          <w:tcPr>
            <w:tcW w:w="49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315"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3.</w:t>
            </w:r>
          </w:p>
        </w:tc>
        <w:tc>
          <w:tcPr>
            <w:tcW w:w="5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2"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xml:space="preserve">Индивидуальные консультации для родителей по </w:t>
            </w:r>
            <w:r w:rsidRPr="00AD1DF3">
              <w:rPr>
                <w:rFonts w:ascii="Times New Roman" w:eastAsia="Times New Roman" w:hAnsi="Times New Roman" w:cs="Times New Roman"/>
                <w:color w:val="3F3F3F"/>
                <w:sz w:val="24"/>
                <w:szCs w:val="24"/>
              </w:rPr>
              <w:lastRenderedPageBreak/>
              <w:t>вопросам обучения и воспитания.</w:t>
            </w:r>
          </w:p>
        </w:tc>
        <w:tc>
          <w:tcPr>
            <w:tcW w:w="35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315"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lastRenderedPageBreak/>
              <w:t>В течение года</w:t>
            </w:r>
          </w:p>
        </w:tc>
      </w:tr>
      <w:tr w:rsidR="00AD1DF3" w:rsidRPr="00AD1DF3" w:rsidTr="00AD1DF3">
        <w:tc>
          <w:tcPr>
            <w:tcW w:w="49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315"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lastRenderedPageBreak/>
              <w:t>4.</w:t>
            </w:r>
          </w:p>
        </w:tc>
        <w:tc>
          <w:tcPr>
            <w:tcW w:w="5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2"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Организация совместной деятельности родителей и детей в культурно-досуговой и спортивно-массовой работе: выставки, акции, походы и экскурсии, конкурсы различного уровня, совместные чаепития.</w:t>
            </w:r>
          </w:p>
        </w:tc>
        <w:tc>
          <w:tcPr>
            <w:tcW w:w="35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2"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В течение года</w:t>
            </w:r>
          </w:p>
        </w:tc>
      </w:tr>
      <w:tr w:rsidR="00AD1DF3" w:rsidRPr="00AD1DF3" w:rsidTr="00AD1DF3">
        <w:tc>
          <w:tcPr>
            <w:tcW w:w="49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315"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5.</w:t>
            </w:r>
          </w:p>
        </w:tc>
        <w:tc>
          <w:tcPr>
            <w:tcW w:w="53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2"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Организация и проведение открытых занятий для родителей  и педагогов</w:t>
            </w:r>
          </w:p>
        </w:tc>
        <w:tc>
          <w:tcPr>
            <w:tcW w:w="35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1DF3" w:rsidRPr="00AD1DF3" w:rsidRDefault="00AD1DF3" w:rsidP="00AD1DF3">
            <w:pPr>
              <w:spacing w:after="0" w:line="242"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В течение года</w:t>
            </w:r>
          </w:p>
        </w:tc>
      </w:tr>
    </w:tbl>
    <w:p w:rsidR="00AD1DF3" w:rsidRPr="00AD1DF3" w:rsidRDefault="00AD1DF3" w:rsidP="00AD1DF3">
      <w:pPr>
        <w:shd w:val="clear" w:color="auto" w:fill="FFFFFF"/>
        <w:spacing w:after="0" w:line="250" w:lineRule="atLeast"/>
        <w:jc w:val="both"/>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 </w:t>
      </w:r>
    </w:p>
    <w:p w:rsidR="00AD1DF3" w:rsidRPr="00AD1DF3" w:rsidRDefault="00AD1DF3" w:rsidP="00AD1DF3">
      <w:pPr>
        <w:shd w:val="clear" w:color="auto" w:fill="FFFFFF"/>
        <w:spacing w:after="0" w:line="250" w:lineRule="atLeast"/>
        <w:jc w:val="both"/>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                                   Организационные  мероприятия « Родители и дети»</w:t>
      </w:r>
    </w:p>
    <w:p w:rsidR="00AD1DF3" w:rsidRPr="00AD1DF3" w:rsidRDefault="00AD1DF3" w:rsidP="00AD1DF3">
      <w:pPr>
        <w:shd w:val="clear" w:color="auto" w:fill="FFFFFF"/>
        <w:spacing w:after="0" w:line="250" w:lineRule="atLeast"/>
        <w:jc w:val="both"/>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 </w:t>
      </w:r>
    </w:p>
    <w:tbl>
      <w:tblPr>
        <w:tblW w:w="9498" w:type="dxa"/>
        <w:tblInd w:w="-34" w:type="dxa"/>
        <w:shd w:val="clear" w:color="auto" w:fill="FFFFFF"/>
        <w:tblCellMar>
          <w:left w:w="0" w:type="dxa"/>
          <w:right w:w="0" w:type="dxa"/>
        </w:tblCellMar>
        <w:tblLook w:val="04A0"/>
      </w:tblPr>
      <w:tblGrid>
        <w:gridCol w:w="559"/>
        <w:gridCol w:w="2531"/>
        <w:gridCol w:w="2904"/>
        <w:gridCol w:w="1409"/>
        <w:gridCol w:w="2095"/>
      </w:tblGrid>
      <w:tr w:rsidR="00AD1DF3" w:rsidRPr="00AD1DF3" w:rsidTr="00AD1DF3">
        <w:tc>
          <w:tcPr>
            <w:tcW w:w="5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83" w:lineRule="atLeast"/>
              <w:ind w:right="19"/>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24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83" w:lineRule="atLeast"/>
              <w:ind w:right="19"/>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Название мероприятия</w:t>
            </w:r>
          </w:p>
        </w:tc>
        <w:tc>
          <w:tcPr>
            <w:tcW w:w="29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83" w:lineRule="atLeast"/>
              <w:ind w:right="19"/>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Форма проведения</w:t>
            </w:r>
          </w:p>
        </w:tc>
        <w:tc>
          <w:tcPr>
            <w:tcW w:w="14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83" w:lineRule="atLeast"/>
              <w:ind w:right="19"/>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Срок проведения</w:t>
            </w:r>
          </w:p>
        </w:tc>
        <w:tc>
          <w:tcPr>
            <w:tcW w:w="212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83" w:lineRule="atLeast"/>
              <w:ind w:right="19"/>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Ответственные</w:t>
            </w:r>
          </w:p>
        </w:tc>
      </w:tr>
      <w:tr w:rsidR="00AD1DF3" w:rsidRPr="00AD1DF3" w:rsidTr="00AD1DF3">
        <w:trPr>
          <w:trHeight w:val="335"/>
        </w:trPr>
        <w:tc>
          <w:tcPr>
            <w:tcW w:w="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83" w:lineRule="atLeast"/>
              <w:ind w:right="19"/>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1.</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День открытых дверей</w:t>
            </w:r>
            <w:r w:rsidRPr="00AD1DF3">
              <w:rPr>
                <w:rFonts w:ascii="Times New Roman" w:eastAsia="Times New Roman" w:hAnsi="Times New Roman" w:cs="Times New Roman"/>
                <w:color w:val="3F3F3F"/>
                <w:sz w:val="24"/>
                <w:szCs w:val="24"/>
              </w:rPr>
              <w:t> </w:t>
            </w:r>
            <w:r w:rsidRPr="00AD1DF3">
              <w:rPr>
                <w:rFonts w:ascii="Times New Roman" w:eastAsia="Times New Roman" w:hAnsi="Times New Roman" w:cs="Times New Roman"/>
                <w:color w:val="3F3F3F"/>
              </w:rPr>
              <w:t>«В стране умений и забав»</w:t>
            </w:r>
          </w:p>
        </w:tc>
        <w:tc>
          <w:tcPr>
            <w:tcW w:w="29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83" w:lineRule="atLeast"/>
              <w:ind w:right="19"/>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Конкурсно-познавательная программа</w:t>
            </w:r>
          </w:p>
        </w:tc>
        <w:tc>
          <w:tcPr>
            <w:tcW w:w="14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Сентябрь</w:t>
            </w:r>
          </w:p>
        </w:tc>
        <w:tc>
          <w:tcPr>
            <w:tcW w:w="21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83" w:lineRule="atLeast"/>
              <w:ind w:right="19"/>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Выхованец Е.В.</w:t>
            </w:r>
          </w:p>
        </w:tc>
      </w:tr>
      <w:tr w:rsidR="00AD1DF3" w:rsidRPr="00AD1DF3" w:rsidTr="00AD1DF3">
        <w:trPr>
          <w:trHeight w:val="789"/>
        </w:trPr>
        <w:tc>
          <w:tcPr>
            <w:tcW w:w="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83" w:lineRule="atLeast"/>
              <w:ind w:right="19"/>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2.</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83" w:lineRule="atLeast"/>
              <w:ind w:right="19"/>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«Раз – травинка, два –травинка, получается картинка».</w:t>
            </w:r>
          </w:p>
        </w:tc>
        <w:tc>
          <w:tcPr>
            <w:tcW w:w="29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83" w:lineRule="atLeast"/>
              <w:ind w:right="19"/>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Творческая мастерская по работе с природным материалом.</w:t>
            </w:r>
          </w:p>
        </w:tc>
        <w:tc>
          <w:tcPr>
            <w:tcW w:w="14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Октябрь</w:t>
            </w:r>
          </w:p>
        </w:tc>
        <w:tc>
          <w:tcPr>
            <w:tcW w:w="21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83" w:lineRule="atLeast"/>
              <w:ind w:right="19"/>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Выхованец Е.В.</w:t>
            </w:r>
          </w:p>
          <w:p w:rsidR="00AD1DF3" w:rsidRPr="00AD1DF3" w:rsidRDefault="00AD1DF3" w:rsidP="00AD1DF3">
            <w:pPr>
              <w:spacing w:after="0" w:line="283" w:lineRule="atLeast"/>
              <w:ind w:right="19"/>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r>
      <w:tr w:rsidR="00AD1DF3" w:rsidRPr="00AD1DF3" w:rsidTr="00AD1DF3">
        <w:trPr>
          <w:trHeight w:val="332"/>
        </w:trPr>
        <w:tc>
          <w:tcPr>
            <w:tcW w:w="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83" w:lineRule="atLeast"/>
              <w:ind w:right="19"/>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3.</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Соревнования по настольному теннису на личное первенство</w:t>
            </w:r>
            <w:r w:rsidRPr="00AD1DF3">
              <w:rPr>
                <w:rFonts w:ascii="Times New Roman" w:eastAsia="Times New Roman" w:hAnsi="Times New Roman" w:cs="Times New Roman"/>
                <w:color w:val="3F3F3F"/>
                <w:sz w:val="24"/>
                <w:szCs w:val="24"/>
              </w:rPr>
              <w:t> </w:t>
            </w:r>
            <w:r w:rsidRPr="00AD1DF3">
              <w:rPr>
                <w:rFonts w:ascii="Times New Roman" w:eastAsia="Times New Roman" w:hAnsi="Times New Roman" w:cs="Times New Roman"/>
                <w:color w:val="3F3F3F"/>
              </w:rPr>
              <w:t> «Чемпионат теннисного мяча»</w:t>
            </w:r>
          </w:p>
        </w:tc>
        <w:tc>
          <w:tcPr>
            <w:tcW w:w="29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83" w:lineRule="atLeast"/>
              <w:ind w:right="19"/>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Соревнования по настольному теннису</w:t>
            </w:r>
          </w:p>
        </w:tc>
        <w:tc>
          <w:tcPr>
            <w:tcW w:w="14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Ноябрь</w:t>
            </w:r>
          </w:p>
        </w:tc>
        <w:tc>
          <w:tcPr>
            <w:tcW w:w="21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83" w:lineRule="atLeast"/>
              <w:ind w:right="19"/>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Сидоренко А.И.</w:t>
            </w:r>
          </w:p>
        </w:tc>
      </w:tr>
      <w:tr w:rsidR="00AD1DF3" w:rsidRPr="00AD1DF3" w:rsidTr="00AD1DF3">
        <w:tc>
          <w:tcPr>
            <w:tcW w:w="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83" w:lineRule="atLeast"/>
              <w:ind w:right="19"/>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4.</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83" w:lineRule="atLeast"/>
              <w:ind w:right="19"/>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«Рождественская открытка»</w:t>
            </w:r>
          </w:p>
        </w:tc>
        <w:tc>
          <w:tcPr>
            <w:tcW w:w="29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83" w:lineRule="atLeast"/>
              <w:ind w:right="19"/>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Мастер-класс для родителей в изостудии «Акварелька».</w:t>
            </w:r>
          </w:p>
        </w:tc>
        <w:tc>
          <w:tcPr>
            <w:tcW w:w="14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83" w:lineRule="atLeast"/>
              <w:ind w:right="19"/>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Декабрь</w:t>
            </w:r>
          </w:p>
        </w:tc>
        <w:tc>
          <w:tcPr>
            <w:tcW w:w="21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83" w:lineRule="atLeast"/>
              <w:ind w:right="19"/>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Выхованец Е.</w:t>
            </w:r>
          </w:p>
        </w:tc>
      </w:tr>
      <w:tr w:rsidR="00AD1DF3" w:rsidRPr="00AD1DF3" w:rsidTr="00AD1DF3">
        <w:tc>
          <w:tcPr>
            <w:tcW w:w="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83" w:lineRule="atLeast"/>
              <w:ind w:right="19"/>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5.</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«Когда мамы дома нет»</w:t>
            </w:r>
          </w:p>
        </w:tc>
        <w:tc>
          <w:tcPr>
            <w:tcW w:w="29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Конкурсная программа</w:t>
            </w:r>
          </w:p>
        </w:tc>
        <w:tc>
          <w:tcPr>
            <w:tcW w:w="14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83" w:lineRule="atLeast"/>
              <w:ind w:right="19"/>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Март</w:t>
            </w:r>
          </w:p>
        </w:tc>
        <w:tc>
          <w:tcPr>
            <w:tcW w:w="21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83" w:lineRule="atLeast"/>
              <w:ind w:right="19"/>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Егорова Н.Н.</w:t>
            </w:r>
          </w:p>
          <w:p w:rsidR="00AD1DF3" w:rsidRPr="00AD1DF3" w:rsidRDefault="00AD1DF3" w:rsidP="00AD1DF3">
            <w:pPr>
              <w:spacing w:after="0" w:line="283" w:lineRule="atLeast"/>
              <w:ind w:right="19"/>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Все педагоги. В.</w:t>
            </w:r>
          </w:p>
        </w:tc>
      </w:tr>
    </w:tbl>
    <w:p w:rsidR="00AD1DF3" w:rsidRPr="00AD1DF3" w:rsidRDefault="00AD1DF3" w:rsidP="00AD1DF3">
      <w:pPr>
        <w:shd w:val="clear" w:color="auto" w:fill="FFFFFF"/>
        <w:spacing w:after="0" w:line="250" w:lineRule="atLeast"/>
        <w:jc w:val="both"/>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 </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 </w:t>
      </w:r>
    </w:p>
    <w:p w:rsidR="00AD1DF3" w:rsidRPr="00AD1DF3" w:rsidRDefault="00AD1DF3" w:rsidP="00AD1DF3">
      <w:pPr>
        <w:shd w:val="clear" w:color="auto" w:fill="FFFFFF"/>
        <w:spacing w:after="0" w:line="311" w:lineRule="atLeast"/>
        <w:jc w:val="center"/>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19.  Работа с педагогическими кадрами</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b/>
          <w:bCs/>
          <w:sz w:val="27"/>
          <w:szCs w:val="27"/>
        </w:rPr>
        <w:t> </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sz w:val="27"/>
          <w:szCs w:val="27"/>
        </w:rPr>
        <w:t>Единая методическая тема: </w:t>
      </w:r>
      <w:r w:rsidRPr="00AD1DF3">
        <w:rPr>
          <w:rFonts w:ascii="Helvetica" w:eastAsia="Times New Roman" w:hAnsi="Helvetica" w:cs="Helvetica"/>
          <w:b/>
          <w:bCs/>
          <w:sz w:val="27"/>
          <w:szCs w:val="27"/>
        </w:rPr>
        <w:t>«Творческое развитие личности в процессе личностно-ориентированного подхода в обучении и воспитании с использованием современных образовательных технологий»</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Задачи работы:</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1.Усиление мотивации педагогов на освоение инновационных педагогических технологий обучения и воспитания.</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Основные направления:</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работа педагогического совета;</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работа методического объединения;</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аттестация педагогических работников.</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систематизация материала по данной теме.</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 </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                            20.</w:t>
      </w:r>
      <w:r w:rsidRPr="00AD1DF3">
        <w:rPr>
          <w:rFonts w:ascii="Helvetica" w:eastAsia="Times New Roman" w:hAnsi="Helvetica" w:cs="Helvetica"/>
          <w:color w:val="3F3F3F"/>
          <w:sz w:val="27"/>
          <w:szCs w:val="27"/>
        </w:rPr>
        <w:t> </w:t>
      </w:r>
      <w:r w:rsidRPr="00AD1DF3">
        <w:rPr>
          <w:rFonts w:ascii="Helvetica" w:eastAsia="Times New Roman" w:hAnsi="Helvetica" w:cs="Helvetica"/>
          <w:b/>
          <w:bCs/>
          <w:color w:val="3F3F3F"/>
          <w:sz w:val="24"/>
          <w:szCs w:val="24"/>
        </w:rPr>
        <w:t>План работы методического объединения на 2020-2021г.</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 </w:t>
      </w:r>
    </w:p>
    <w:tbl>
      <w:tblPr>
        <w:tblW w:w="9606" w:type="dxa"/>
        <w:tblInd w:w="135" w:type="dxa"/>
        <w:shd w:val="clear" w:color="auto" w:fill="FFFFFF"/>
        <w:tblCellMar>
          <w:left w:w="0" w:type="dxa"/>
          <w:right w:w="0" w:type="dxa"/>
        </w:tblCellMar>
        <w:tblLook w:val="04A0"/>
      </w:tblPr>
      <w:tblGrid>
        <w:gridCol w:w="396"/>
        <w:gridCol w:w="5666"/>
        <w:gridCol w:w="1417"/>
        <w:gridCol w:w="2127"/>
      </w:tblGrid>
      <w:tr w:rsidR="00AD1DF3" w:rsidRPr="00AD1DF3" w:rsidTr="00AD1DF3">
        <w:tc>
          <w:tcPr>
            <w:tcW w:w="3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tc>
        <w:tc>
          <w:tcPr>
            <w:tcW w:w="56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Мероприятия</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xml:space="preserve">Срок </w:t>
            </w:r>
            <w:r w:rsidRPr="00AD1DF3">
              <w:rPr>
                <w:rFonts w:ascii="Times New Roman" w:eastAsia="Times New Roman" w:hAnsi="Times New Roman" w:cs="Times New Roman"/>
                <w:color w:val="3F3F3F"/>
                <w:sz w:val="24"/>
                <w:szCs w:val="24"/>
              </w:rPr>
              <w:lastRenderedPageBreak/>
              <w:t>проведения</w:t>
            </w:r>
          </w:p>
        </w:tc>
        <w:tc>
          <w:tcPr>
            <w:tcW w:w="21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lastRenderedPageBreak/>
              <w:t>Ответственные</w:t>
            </w:r>
          </w:p>
        </w:tc>
      </w:tr>
      <w:tr w:rsidR="00AD1DF3" w:rsidRPr="00AD1DF3" w:rsidTr="00AD1DF3">
        <w:trPr>
          <w:trHeight w:val="135"/>
        </w:trPr>
        <w:tc>
          <w:tcPr>
            <w:tcW w:w="3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135"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lastRenderedPageBreak/>
              <w:t>1</w:t>
            </w:r>
          </w:p>
        </w:tc>
        <w:tc>
          <w:tcPr>
            <w:tcW w:w="5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ind w:left="34"/>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1. Основные направления деятельности методической работы в 2020-2021 уч. году. 2.Рассмотрение и утверждение плана работы 2020-2021 учебный год</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3. Информационно-методическое обеспечение   профессиональной деятельности педагогов:</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работа с родителями, общественностью,</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организация культурно-досуговой деятельностью;</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информационно-рекламная деятельность</w:t>
            </w:r>
          </w:p>
          <w:p w:rsidR="00AD1DF3" w:rsidRPr="00AD1DF3" w:rsidRDefault="00AD1DF3" w:rsidP="00AD1DF3">
            <w:pPr>
              <w:spacing w:after="0" w:line="135"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135"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Конец августа</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Егорова Н.Н</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Выхованец Е.В.</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135"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tc>
      </w:tr>
      <w:tr w:rsidR="00AD1DF3" w:rsidRPr="00AD1DF3" w:rsidTr="00AD1DF3">
        <w:trPr>
          <w:trHeight w:val="2097"/>
        </w:trPr>
        <w:tc>
          <w:tcPr>
            <w:tcW w:w="3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2.</w:t>
            </w:r>
          </w:p>
        </w:tc>
        <w:tc>
          <w:tcPr>
            <w:tcW w:w="5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ind w:left="34" w:hanging="360"/>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1.</w:t>
            </w:r>
            <w:r w:rsidRPr="00AD1DF3">
              <w:rPr>
                <w:rFonts w:ascii="Times New Roman" w:eastAsia="Times New Roman" w:hAnsi="Times New Roman" w:cs="Times New Roman"/>
                <w:color w:val="3F3F3F"/>
                <w:sz w:val="14"/>
                <w:szCs w:val="14"/>
              </w:rPr>
              <w:t>     </w:t>
            </w:r>
            <w:r w:rsidRPr="00AD1DF3">
              <w:rPr>
                <w:rFonts w:ascii="Times New Roman" w:eastAsia="Times New Roman" w:hAnsi="Times New Roman" w:cs="Times New Roman"/>
                <w:color w:val="3F3F3F"/>
                <w:sz w:val="24"/>
                <w:szCs w:val="24"/>
              </w:rPr>
              <w:t> Практическое использование новых образовательных технологий на занятиях в объединении, как одно из важнейших условий повышения качества образования.</w:t>
            </w:r>
          </w:p>
          <w:p w:rsidR="00AD1DF3" w:rsidRPr="00AD1DF3" w:rsidRDefault="00AD1DF3" w:rsidP="00AD1DF3">
            <w:pPr>
              <w:spacing w:after="0" w:line="240" w:lineRule="auto"/>
              <w:ind w:left="34"/>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2.Информационная деятельность МО (пополнение сайта, оформление методических пособий)</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3. Персональный сайт педагога дополнительного образования (изучение и применение опыта работы педагогов ДО РФ)</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Ноябрь</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Башкирцева Н.В.</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Выхованец Е.В.</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Егорова Н.Н.</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Сидоренко Т.М.</w:t>
            </w:r>
          </w:p>
        </w:tc>
      </w:tr>
      <w:tr w:rsidR="00AD1DF3" w:rsidRPr="00AD1DF3" w:rsidTr="00AD1DF3">
        <w:trPr>
          <w:trHeight w:val="1911"/>
        </w:trPr>
        <w:tc>
          <w:tcPr>
            <w:tcW w:w="3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3.</w:t>
            </w:r>
          </w:p>
        </w:tc>
        <w:tc>
          <w:tcPr>
            <w:tcW w:w="5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1. Отчет педагогов за 1 полугодие 2020-2021 учебного года.</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2. «Проектирование дополнительных общеобразовательных программ с учетом требований современности»</w:t>
            </w:r>
          </w:p>
          <w:p w:rsidR="00AD1DF3" w:rsidRPr="00AD1DF3" w:rsidRDefault="00AD1DF3" w:rsidP="00AD1DF3">
            <w:pPr>
              <w:spacing w:after="0" w:line="240" w:lineRule="auto"/>
              <w:ind w:right="57"/>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3.Обзор нормативной и методической литературы</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Январь</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Все педагоги ДО</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Егорова Н.Н.,</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Сидоренко А.И.</w:t>
            </w:r>
          </w:p>
        </w:tc>
      </w:tr>
      <w:tr w:rsidR="00AD1DF3" w:rsidRPr="00AD1DF3" w:rsidTr="00AD1DF3">
        <w:trPr>
          <w:trHeight w:val="663"/>
        </w:trPr>
        <w:tc>
          <w:tcPr>
            <w:tcW w:w="3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4.</w:t>
            </w:r>
          </w:p>
        </w:tc>
        <w:tc>
          <w:tcPr>
            <w:tcW w:w="5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1. Анализ деятельности МО за учебный год.</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2. Перспективы работы на 2021-2022уч. г</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Май</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Башкирцева Н.В.</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Егорова Н.Н.</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tc>
      </w:tr>
    </w:tbl>
    <w:p w:rsidR="00AD1DF3" w:rsidRPr="00AD1DF3" w:rsidRDefault="00AD1DF3" w:rsidP="00AD1DF3">
      <w:pPr>
        <w:shd w:val="clear" w:color="auto" w:fill="FFFFFF"/>
        <w:spacing w:after="0" w:line="311" w:lineRule="atLeast"/>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 </w:t>
      </w:r>
    </w:p>
    <w:p w:rsidR="00AD1DF3" w:rsidRPr="00AD1DF3" w:rsidRDefault="00AD1DF3" w:rsidP="00AD1DF3">
      <w:pPr>
        <w:shd w:val="clear" w:color="auto" w:fill="FFFFFF"/>
        <w:spacing w:after="0" w:line="311" w:lineRule="atLeast"/>
        <w:jc w:val="center"/>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21.Педагогические советы</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 </w:t>
      </w:r>
    </w:p>
    <w:tbl>
      <w:tblPr>
        <w:tblW w:w="9600" w:type="dxa"/>
        <w:tblInd w:w="135" w:type="dxa"/>
        <w:shd w:val="clear" w:color="auto" w:fill="FFFFFF"/>
        <w:tblCellMar>
          <w:left w:w="0" w:type="dxa"/>
          <w:right w:w="0" w:type="dxa"/>
        </w:tblCellMar>
        <w:tblLook w:val="04A0"/>
      </w:tblPr>
      <w:tblGrid>
        <w:gridCol w:w="460"/>
        <w:gridCol w:w="5634"/>
        <w:gridCol w:w="1709"/>
        <w:gridCol w:w="1797"/>
      </w:tblGrid>
      <w:tr w:rsidR="00AD1DF3" w:rsidRPr="00AD1DF3" w:rsidTr="00AD1DF3">
        <w:trPr>
          <w:trHeight w:val="333"/>
        </w:trPr>
        <w:tc>
          <w:tcPr>
            <w:tcW w:w="4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w:t>
            </w:r>
          </w:p>
        </w:tc>
        <w:tc>
          <w:tcPr>
            <w:tcW w:w="57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Мероприятия</w:t>
            </w:r>
          </w:p>
        </w:tc>
        <w:tc>
          <w:tcPr>
            <w:tcW w:w="17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Сроки</w:t>
            </w:r>
          </w:p>
        </w:tc>
        <w:tc>
          <w:tcPr>
            <w:tcW w:w="162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Ответственный</w:t>
            </w:r>
          </w:p>
        </w:tc>
      </w:tr>
      <w:tr w:rsidR="00AD1DF3" w:rsidRPr="00AD1DF3" w:rsidTr="00AD1DF3">
        <w:trPr>
          <w:trHeight w:val="791"/>
        </w:trPr>
        <w:tc>
          <w:tcPr>
            <w:tcW w:w="4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1</w:t>
            </w:r>
          </w:p>
        </w:tc>
        <w:tc>
          <w:tcPr>
            <w:tcW w:w="57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Утверждение плана работы учреждения на 2020-2021год.</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-Приоритеты организации учебно-воспитательного процесса в условиях реализации концепции дополнительного образования</w:t>
            </w:r>
          </w:p>
        </w:tc>
        <w:tc>
          <w:tcPr>
            <w:tcW w:w="17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Август</w:t>
            </w:r>
          </w:p>
        </w:tc>
        <w:tc>
          <w:tcPr>
            <w:tcW w:w="16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Директор</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Методист</w:t>
            </w:r>
          </w:p>
        </w:tc>
      </w:tr>
      <w:tr w:rsidR="00AD1DF3" w:rsidRPr="00AD1DF3" w:rsidTr="00AD1DF3">
        <w:trPr>
          <w:trHeight w:val="705"/>
        </w:trPr>
        <w:tc>
          <w:tcPr>
            <w:tcW w:w="4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2.</w:t>
            </w:r>
          </w:p>
        </w:tc>
        <w:tc>
          <w:tcPr>
            <w:tcW w:w="57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Эффективность и результативность воспитательной работы в учреждении дополнительного образования детей за 1 полугодие.</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2.Результативность участия в мероприятиях разного уровня</w:t>
            </w:r>
          </w:p>
        </w:tc>
        <w:tc>
          <w:tcPr>
            <w:tcW w:w="17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Январь</w:t>
            </w:r>
          </w:p>
        </w:tc>
        <w:tc>
          <w:tcPr>
            <w:tcW w:w="16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Выхованец Е.В.</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Егорова Н.Н.</w:t>
            </w:r>
          </w:p>
        </w:tc>
      </w:tr>
      <w:tr w:rsidR="00AD1DF3" w:rsidRPr="00AD1DF3" w:rsidTr="00AD1DF3">
        <w:tc>
          <w:tcPr>
            <w:tcW w:w="4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3</w:t>
            </w:r>
          </w:p>
        </w:tc>
        <w:tc>
          <w:tcPr>
            <w:tcW w:w="57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Круглый стол</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xml:space="preserve">«Самоанализ учебно-воспитательной деятельности </w:t>
            </w:r>
            <w:r w:rsidRPr="00AD1DF3">
              <w:rPr>
                <w:rFonts w:ascii="Times New Roman" w:eastAsia="Times New Roman" w:hAnsi="Times New Roman" w:cs="Times New Roman"/>
                <w:color w:val="3F3F3F"/>
                <w:sz w:val="24"/>
                <w:szCs w:val="24"/>
              </w:rPr>
              <w:lastRenderedPageBreak/>
              <w:t>в детских объединениях за 2020-2021 учебный год»</w:t>
            </w:r>
          </w:p>
        </w:tc>
        <w:tc>
          <w:tcPr>
            <w:tcW w:w="17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lastRenderedPageBreak/>
              <w:t>Май 2018г.</w:t>
            </w:r>
          </w:p>
        </w:tc>
        <w:tc>
          <w:tcPr>
            <w:tcW w:w="16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Директор</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tc>
      </w:tr>
    </w:tbl>
    <w:p w:rsidR="00AD1DF3" w:rsidRPr="00AD1DF3" w:rsidRDefault="00AD1DF3" w:rsidP="00AD1DF3">
      <w:pPr>
        <w:shd w:val="clear" w:color="auto" w:fill="FFFFFF"/>
        <w:spacing w:after="0" w:line="311" w:lineRule="atLeast"/>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lastRenderedPageBreak/>
        <w:t>                                         22.  Совещания при директоре</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 </w:t>
      </w:r>
    </w:p>
    <w:tbl>
      <w:tblPr>
        <w:tblW w:w="9645" w:type="dxa"/>
        <w:tblInd w:w="-34" w:type="dxa"/>
        <w:shd w:val="clear" w:color="auto" w:fill="FFFFFF"/>
        <w:tblCellMar>
          <w:left w:w="0" w:type="dxa"/>
          <w:right w:w="0" w:type="dxa"/>
        </w:tblCellMar>
        <w:tblLook w:val="04A0"/>
      </w:tblPr>
      <w:tblGrid>
        <w:gridCol w:w="703"/>
        <w:gridCol w:w="6183"/>
        <w:gridCol w:w="1178"/>
        <w:gridCol w:w="1581"/>
      </w:tblGrid>
      <w:tr w:rsidR="00AD1DF3" w:rsidRPr="00AD1DF3" w:rsidTr="00AD1DF3">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п/п</w:t>
            </w:r>
          </w:p>
        </w:tc>
        <w:tc>
          <w:tcPr>
            <w:tcW w:w="637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Мероприятия</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Сроки</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Исполнители</w:t>
            </w:r>
          </w:p>
        </w:tc>
      </w:tr>
      <w:tr w:rsidR="00AD1DF3" w:rsidRPr="00AD1DF3" w:rsidTr="00AD1DF3">
        <w:trPr>
          <w:trHeight w:val="1257"/>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1.</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tc>
        <w:tc>
          <w:tcPr>
            <w:tcW w:w="6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Организационные вопросы связанные с началом учебного года (расписания, приказы, комплектование учебных групп, родительских собраний, инструктажей и т.д. состояние учебных кабинетов по вопросу соблюдения требований техники безопасности, соответствию санитарно-эпидемиологическим нормам. Анализ уровня обученности воспитанников на начало учебного года.</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Август,</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Сентябрь</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Директор</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tc>
      </w:tr>
      <w:tr w:rsidR="00AD1DF3" w:rsidRPr="00AD1DF3" w:rsidTr="00AD1DF3">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2.</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tc>
        <w:tc>
          <w:tcPr>
            <w:tcW w:w="6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Анализ работы по комплектованию учебных групп.</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О планировании проектной и инновационной деятельности на новый учебный год.</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Корректировка планов работы в соответствии с данными методическими рекомендациями.</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Октябрь</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Педагоги ДО</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Методист</w:t>
            </w:r>
          </w:p>
        </w:tc>
      </w:tr>
      <w:tr w:rsidR="00AD1DF3" w:rsidRPr="00AD1DF3" w:rsidTr="00AD1DF3">
        <w:trPr>
          <w:trHeight w:val="1691"/>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3.</w:t>
            </w:r>
          </w:p>
        </w:tc>
        <w:tc>
          <w:tcPr>
            <w:tcW w:w="6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Работа с детьми группы «Риска»</w:t>
            </w:r>
            <w:r w:rsidRPr="00AD1DF3">
              <w:rPr>
                <w:rFonts w:ascii="Times New Roman" w:eastAsia="Times New Roman" w:hAnsi="Times New Roman" w:cs="Times New Roman"/>
                <w:b/>
                <w:bCs/>
                <w:color w:val="3F3F3F"/>
                <w:sz w:val="24"/>
                <w:szCs w:val="24"/>
              </w:rPr>
              <w:t>.</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О состоянии работы по выполнению плана методической работы и самообразованию педагогов дополнительного образования</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О состоянии противопожарной и антитеррористической защищённости,</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по противодействию экстремистской деятельности и терроризму</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Ноябрь</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Методист</w:t>
            </w:r>
          </w:p>
        </w:tc>
      </w:tr>
      <w:tr w:rsidR="00AD1DF3" w:rsidRPr="00AD1DF3" w:rsidTr="00AD1DF3">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4</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tc>
        <w:tc>
          <w:tcPr>
            <w:tcW w:w="6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Итоги контроля учебно-воспитательной деятельности.</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u w:val="single"/>
              </w:rPr>
              <w:t>Круглый стол</w:t>
            </w:r>
            <w:r w:rsidRPr="00AD1DF3">
              <w:rPr>
                <w:rFonts w:ascii="Times New Roman" w:eastAsia="Times New Roman" w:hAnsi="Times New Roman" w:cs="Times New Roman"/>
                <w:color w:val="3F3F3F"/>
                <w:sz w:val="24"/>
                <w:szCs w:val="24"/>
              </w:rPr>
              <w:t> «Информационные технологии в образовательном процессе»</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Январь</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Директор</w:t>
            </w:r>
          </w:p>
        </w:tc>
      </w:tr>
      <w:tr w:rsidR="00AD1DF3" w:rsidRPr="00AD1DF3" w:rsidTr="00AD1DF3">
        <w:trPr>
          <w:trHeight w:val="299"/>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5</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 </w:t>
            </w:r>
          </w:p>
        </w:tc>
        <w:tc>
          <w:tcPr>
            <w:tcW w:w="6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1.О работе со средствами массовой информации, Сайтом ОУ.</w:t>
            </w:r>
          </w:p>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2.Анализ состояния культурно - досуговой деятельности в учреждении, выявление форм и методов взаимодействия педагогов с родителями</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Февраль</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Методист</w:t>
            </w:r>
          </w:p>
        </w:tc>
      </w:tr>
      <w:tr w:rsidR="00AD1DF3" w:rsidRPr="00AD1DF3" w:rsidTr="00AD1DF3">
        <w:trPr>
          <w:trHeight w:val="569"/>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6.</w:t>
            </w:r>
          </w:p>
        </w:tc>
        <w:tc>
          <w:tcPr>
            <w:tcW w:w="6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Отчет «О выполнении планов воспитательной работы с детьми».</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Март</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311"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sz w:val="24"/>
                <w:szCs w:val="24"/>
              </w:rPr>
              <w:t>Выхованец Е.В.</w:t>
            </w:r>
          </w:p>
        </w:tc>
      </w:tr>
    </w:tbl>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 </w:t>
      </w:r>
    </w:p>
    <w:p w:rsidR="00AD1DF3" w:rsidRPr="00AD1DF3" w:rsidRDefault="00AD1DF3" w:rsidP="00AD1DF3">
      <w:pPr>
        <w:shd w:val="clear" w:color="auto" w:fill="FFFFFF"/>
        <w:spacing w:after="0" w:line="250" w:lineRule="atLeast"/>
        <w:jc w:val="center"/>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23. Управление качеством дополнительного образования.</w:t>
      </w:r>
    </w:p>
    <w:p w:rsidR="00AD1DF3" w:rsidRPr="00AD1DF3" w:rsidRDefault="00AD1DF3" w:rsidP="00AD1DF3">
      <w:pPr>
        <w:shd w:val="clear" w:color="auto" w:fill="FFFFFF"/>
        <w:spacing w:after="0" w:line="250" w:lineRule="atLeast"/>
        <w:jc w:val="center"/>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Контроль и руководство</w:t>
      </w:r>
    </w:p>
    <w:tbl>
      <w:tblPr>
        <w:tblW w:w="0" w:type="auto"/>
        <w:tblInd w:w="135" w:type="dxa"/>
        <w:shd w:val="clear" w:color="auto" w:fill="FFFFFF"/>
        <w:tblCellMar>
          <w:left w:w="0" w:type="dxa"/>
          <w:right w:w="0" w:type="dxa"/>
        </w:tblCellMar>
        <w:tblLook w:val="04A0"/>
      </w:tblPr>
      <w:tblGrid>
        <w:gridCol w:w="864"/>
        <w:gridCol w:w="1634"/>
        <w:gridCol w:w="1389"/>
        <w:gridCol w:w="1149"/>
        <w:gridCol w:w="1078"/>
        <w:gridCol w:w="1168"/>
        <w:gridCol w:w="973"/>
        <w:gridCol w:w="1181"/>
      </w:tblGrid>
      <w:tr w:rsidR="00AD1DF3" w:rsidRPr="00AD1DF3" w:rsidTr="00AD1DF3">
        <w:trPr>
          <w:trHeight w:val="700"/>
        </w:trPr>
        <w:tc>
          <w:tcPr>
            <w:tcW w:w="68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Сроки</w:t>
            </w:r>
          </w:p>
        </w:tc>
        <w:tc>
          <w:tcPr>
            <w:tcW w:w="169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Содержание</w:t>
            </w:r>
          </w:p>
        </w:tc>
        <w:tc>
          <w:tcPr>
            <w:tcW w:w="14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Цель контроля</w:t>
            </w:r>
          </w:p>
        </w:tc>
        <w:tc>
          <w:tcPr>
            <w:tcW w:w="11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Вид контроля</w:t>
            </w:r>
          </w:p>
        </w:tc>
        <w:tc>
          <w:tcPr>
            <w:tcW w:w="11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Формы и методы контроля</w:t>
            </w:r>
          </w:p>
        </w:tc>
        <w:tc>
          <w:tcPr>
            <w:tcW w:w="12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Объект контроля</w:t>
            </w:r>
          </w:p>
        </w:tc>
        <w:tc>
          <w:tcPr>
            <w:tcW w:w="10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Кто контролирует</w:t>
            </w:r>
          </w:p>
        </w:tc>
        <w:tc>
          <w:tcPr>
            <w:tcW w:w="122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lang w:val="en-US"/>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Выход</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lang w:val="en-US"/>
              </w:rPr>
              <w:t> </w:t>
            </w:r>
          </w:p>
        </w:tc>
      </w:tr>
      <w:tr w:rsidR="00AD1DF3" w:rsidRPr="00AD1DF3" w:rsidTr="00AD1DF3">
        <w:tc>
          <w:tcPr>
            <w:tcW w:w="9571" w:type="dxa"/>
            <w:gridSpan w:val="8"/>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b/>
                <w:bCs/>
                <w:color w:val="3F3F3F"/>
              </w:rPr>
              <w:t>                                                 Контроль за состоянием охраны труда и здоровья</w:t>
            </w:r>
          </w:p>
        </w:tc>
      </w:tr>
      <w:tr w:rsidR="00AD1DF3" w:rsidRPr="00AD1DF3" w:rsidTr="00AD1DF3">
        <w:tc>
          <w:tcPr>
            <w:tcW w:w="6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ind w:left="113" w:right="113"/>
              <w:jc w:val="center"/>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ind w:left="113" w:right="113"/>
              <w:jc w:val="center"/>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Сентябрь</w:t>
            </w:r>
          </w:p>
        </w:tc>
        <w:tc>
          <w:tcPr>
            <w:tcW w:w="16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xml:space="preserve">Состояние учебных кабинетов на начало учебного года. Материальная </w:t>
            </w:r>
            <w:r w:rsidRPr="00AD1DF3">
              <w:rPr>
                <w:rFonts w:ascii="Times New Roman" w:eastAsia="Times New Roman" w:hAnsi="Times New Roman" w:cs="Times New Roman"/>
                <w:color w:val="3F3F3F"/>
              </w:rPr>
              <w:lastRenderedPageBreak/>
              <w:t>база для обучения по программе ФГОС</w:t>
            </w:r>
          </w:p>
        </w:tc>
        <w:tc>
          <w:tcPr>
            <w:tcW w:w="1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lastRenderedPageBreak/>
              <w:t xml:space="preserve">Проверить состояние учебных кабинетов по вопросу соблюдения </w:t>
            </w:r>
            <w:r w:rsidRPr="00AD1DF3">
              <w:rPr>
                <w:rFonts w:ascii="Times New Roman" w:eastAsia="Times New Roman" w:hAnsi="Times New Roman" w:cs="Times New Roman"/>
                <w:color w:val="3F3F3F"/>
              </w:rPr>
              <w:lastRenderedPageBreak/>
              <w:t>требований техники безопасности, соответствию санитарно-эпидемиологическим нормам,</w:t>
            </w:r>
          </w:p>
        </w:tc>
        <w:tc>
          <w:tcPr>
            <w:tcW w:w="1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lastRenderedPageBreak/>
              <w:t> </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Наблюдение, собеседование.</w:t>
            </w:r>
          </w:p>
        </w:tc>
        <w:tc>
          <w:tcPr>
            <w:tcW w:w="1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Заведующие кабинетами</w:t>
            </w:r>
          </w:p>
        </w:tc>
        <w:tc>
          <w:tcPr>
            <w:tcW w:w="10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Егорова Н.Н.</w:t>
            </w:r>
          </w:p>
        </w:tc>
        <w:tc>
          <w:tcPr>
            <w:tcW w:w="12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Совещание при директоре</w:t>
            </w:r>
          </w:p>
        </w:tc>
      </w:tr>
      <w:tr w:rsidR="00AD1DF3" w:rsidRPr="00AD1DF3" w:rsidTr="00AD1DF3">
        <w:tc>
          <w:tcPr>
            <w:tcW w:w="6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ind w:left="113" w:right="113"/>
              <w:jc w:val="center"/>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lastRenderedPageBreak/>
              <w:t> </w:t>
            </w:r>
          </w:p>
          <w:p w:rsidR="00AD1DF3" w:rsidRPr="00AD1DF3" w:rsidRDefault="00AD1DF3" w:rsidP="00AD1DF3">
            <w:pPr>
              <w:spacing w:after="0" w:line="240" w:lineRule="auto"/>
              <w:ind w:left="113" w:right="113"/>
              <w:jc w:val="center"/>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Январь</w:t>
            </w:r>
          </w:p>
        </w:tc>
        <w:tc>
          <w:tcPr>
            <w:tcW w:w="16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Охрана труда воспитанников</w:t>
            </w:r>
          </w:p>
        </w:tc>
        <w:tc>
          <w:tcPr>
            <w:tcW w:w="1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Контроль за состоянием охраны труда с воспитанниками</w:t>
            </w:r>
          </w:p>
        </w:tc>
        <w:tc>
          <w:tcPr>
            <w:tcW w:w="1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Тематический</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Собеседование, проверка инструкций и журналов по ТБ</w:t>
            </w:r>
          </w:p>
        </w:tc>
        <w:tc>
          <w:tcPr>
            <w:tcW w:w="1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Педагоги ДО</w:t>
            </w:r>
          </w:p>
        </w:tc>
        <w:tc>
          <w:tcPr>
            <w:tcW w:w="10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Егорова Н.Н</w:t>
            </w:r>
          </w:p>
        </w:tc>
        <w:tc>
          <w:tcPr>
            <w:tcW w:w="12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Справка,</w:t>
            </w:r>
          </w:p>
        </w:tc>
      </w:tr>
      <w:tr w:rsidR="00AD1DF3" w:rsidRPr="00AD1DF3" w:rsidTr="00AD1DF3">
        <w:tc>
          <w:tcPr>
            <w:tcW w:w="6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ind w:left="113" w:right="113"/>
              <w:jc w:val="right"/>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ind w:left="113" w:right="113"/>
              <w:jc w:val="right"/>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Январь</w:t>
            </w:r>
          </w:p>
        </w:tc>
        <w:tc>
          <w:tcPr>
            <w:tcW w:w="16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Охрана труда сотрудников учреждения</w:t>
            </w:r>
          </w:p>
        </w:tc>
        <w:tc>
          <w:tcPr>
            <w:tcW w:w="1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Контроль за состоянием охраны труда в учреждении</w:t>
            </w:r>
          </w:p>
        </w:tc>
        <w:tc>
          <w:tcPr>
            <w:tcW w:w="1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Тематический-</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Собеседование, проверка инструкций и журналов по ТБ</w:t>
            </w:r>
          </w:p>
        </w:tc>
        <w:tc>
          <w:tcPr>
            <w:tcW w:w="1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Педагоги ДО</w:t>
            </w:r>
          </w:p>
        </w:tc>
        <w:tc>
          <w:tcPr>
            <w:tcW w:w="10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Егорова Н.Н.</w:t>
            </w:r>
          </w:p>
        </w:tc>
        <w:tc>
          <w:tcPr>
            <w:tcW w:w="12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Справка, совещание при директоре</w:t>
            </w:r>
          </w:p>
        </w:tc>
      </w:tr>
      <w:tr w:rsidR="00AD1DF3" w:rsidRPr="00AD1DF3" w:rsidTr="00AD1DF3">
        <w:tc>
          <w:tcPr>
            <w:tcW w:w="6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ind w:left="113" w:right="113"/>
              <w:jc w:val="center"/>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Ноябрь,</w:t>
            </w:r>
          </w:p>
          <w:p w:rsidR="00AD1DF3" w:rsidRPr="00AD1DF3" w:rsidRDefault="00AD1DF3" w:rsidP="00AD1DF3">
            <w:pPr>
              <w:spacing w:after="0" w:line="240" w:lineRule="auto"/>
              <w:ind w:left="113" w:right="113"/>
              <w:jc w:val="center"/>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Март</w:t>
            </w:r>
          </w:p>
        </w:tc>
        <w:tc>
          <w:tcPr>
            <w:tcW w:w="16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Сохранение и укрепление здоровья воспитанников</w:t>
            </w:r>
          </w:p>
        </w:tc>
        <w:tc>
          <w:tcPr>
            <w:tcW w:w="1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Выявление способов сохранения</w:t>
            </w:r>
            <w:r w:rsidRPr="00AD1DF3">
              <w:rPr>
                <w:rFonts w:ascii="Times New Roman" w:eastAsia="Times New Roman" w:hAnsi="Times New Roman" w:cs="Times New Roman"/>
                <w:color w:val="3F3F3F"/>
                <w:sz w:val="24"/>
                <w:szCs w:val="24"/>
              </w:rPr>
              <w:t> </w:t>
            </w:r>
            <w:r w:rsidRPr="00AD1DF3">
              <w:rPr>
                <w:rFonts w:ascii="Times New Roman" w:eastAsia="Times New Roman" w:hAnsi="Times New Roman" w:cs="Times New Roman"/>
                <w:color w:val="3F3F3F"/>
              </w:rPr>
              <w:t>и укрепления здоровья воспитанников</w:t>
            </w:r>
          </w:p>
        </w:tc>
        <w:tc>
          <w:tcPr>
            <w:tcW w:w="1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Тематический</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Посещение занятий, собеседование, диагностика, проверка документации.</w:t>
            </w:r>
          </w:p>
        </w:tc>
        <w:tc>
          <w:tcPr>
            <w:tcW w:w="1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Педагоги ДО.</w:t>
            </w:r>
          </w:p>
        </w:tc>
        <w:tc>
          <w:tcPr>
            <w:tcW w:w="10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Егорова Н.Н.</w:t>
            </w:r>
          </w:p>
        </w:tc>
        <w:tc>
          <w:tcPr>
            <w:tcW w:w="12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Систематизация материала</w:t>
            </w:r>
          </w:p>
        </w:tc>
      </w:tr>
      <w:tr w:rsidR="00AD1DF3" w:rsidRPr="00AD1DF3" w:rsidTr="00AD1DF3">
        <w:tc>
          <w:tcPr>
            <w:tcW w:w="9571" w:type="dxa"/>
            <w:gridSpan w:val="8"/>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b/>
                <w:bCs/>
                <w:color w:val="3F3F3F"/>
              </w:rPr>
              <w:t>Контроль за состоянием учебной деятельности</w:t>
            </w:r>
          </w:p>
        </w:tc>
      </w:tr>
      <w:tr w:rsidR="00AD1DF3" w:rsidRPr="00AD1DF3" w:rsidTr="00AD1DF3">
        <w:tc>
          <w:tcPr>
            <w:tcW w:w="6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ind w:left="113" w:right="113"/>
              <w:jc w:val="center"/>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ind w:left="113" w:right="113"/>
              <w:jc w:val="center"/>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Сентябрь</w:t>
            </w:r>
          </w:p>
        </w:tc>
        <w:tc>
          <w:tcPr>
            <w:tcW w:w="16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Уровень обученности воспитанников (1-4кл.).</w:t>
            </w:r>
          </w:p>
        </w:tc>
        <w:tc>
          <w:tcPr>
            <w:tcW w:w="1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Анализ уровня обученности воспитанников на начало учебного года</w:t>
            </w:r>
          </w:p>
        </w:tc>
        <w:tc>
          <w:tcPr>
            <w:tcW w:w="1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Тематический</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Тестирование</w:t>
            </w:r>
          </w:p>
        </w:tc>
        <w:tc>
          <w:tcPr>
            <w:tcW w:w="1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Педагоги ДО</w:t>
            </w:r>
          </w:p>
        </w:tc>
        <w:tc>
          <w:tcPr>
            <w:tcW w:w="10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Методист</w:t>
            </w:r>
          </w:p>
        </w:tc>
        <w:tc>
          <w:tcPr>
            <w:tcW w:w="12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Табл. Диагностические срезы</w:t>
            </w:r>
          </w:p>
        </w:tc>
      </w:tr>
      <w:tr w:rsidR="00AD1DF3" w:rsidRPr="00AD1DF3" w:rsidTr="00AD1DF3">
        <w:tc>
          <w:tcPr>
            <w:tcW w:w="6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ind w:left="113" w:right="113"/>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ind w:left="113" w:right="113"/>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Октябрь</w:t>
            </w:r>
          </w:p>
        </w:tc>
        <w:tc>
          <w:tcPr>
            <w:tcW w:w="16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Состояние работы художественно-эстетического направления</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1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Контроль за применением современных педагогических технологий</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1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Тематический</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u w:val="single"/>
              </w:rPr>
              <w:t>(Собеседование с совместителями</w:t>
            </w:r>
            <w:r w:rsidRPr="00AD1DF3">
              <w:rPr>
                <w:rFonts w:ascii="Times New Roman" w:eastAsia="Times New Roman" w:hAnsi="Times New Roman" w:cs="Times New Roman"/>
                <w:color w:val="3F3F3F"/>
              </w:rPr>
              <w:t>)</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Посещение занятий, проверка документации, собеседование</w:t>
            </w:r>
          </w:p>
        </w:tc>
        <w:tc>
          <w:tcPr>
            <w:tcW w:w="1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Педагоги ДО</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Художественно-эстетического направления</w:t>
            </w:r>
          </w:p>
        </w:tc>
        <w:tc>
          <w:tcPr>
            <w:tcW w:w="10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Методист.</w:t>
            </w:r>
          </w:p>
        </w:tc>
        <w:tc>
          <w:tcPr>
            <w:tcW w:w="12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Банк данных «Использование ИКТ на занятиях»</w:t>
            </w:r>
          </w:p>
        </w:tc>
      </w:tr>
      <w:tr w:rsidR="00AD1DF3" w:rsidRPr="00AD1DF3" w:rsidTr="00AD1DF3">
        <w:tc>
          <w:tcPr>
            <w:tcW w:w="6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ind w:left="113" w:right="113"/>
              <w:jc w:val="center"/>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Октябрь</w:t>
            </w:r>
          </w:p>
        </w:tc>
        <w:tc>
          <w:tcPr>
            <w:tcW w:w="16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xml:space="preserve">Комплектование групп обучающихся </w:t>
            </w:r>
            <w:r w:rsidRPr="00AD1DF3">
              <w:rPr>
                <w:rFonts w:ascii="Times New Roman" w:eastAsia="Times New Roman" w:hAnsi="Times New Roman" w:cs="Times New Roman"/>
                <w:color w:val="3F3F3F"/>
              </w:rPr>
              <w:lastRenderedPageBreak/>
              <w:t>в   школах района.</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Комплектование групп (1-4 кл.)</w:t>
            </w:r>
          </w:p>
        </w:tc>
        <w:tc>
          <w:tcPr>
            <w:tcW w:w="1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lastRenderedPageBreak/>
              <w:t>Соответствие укомплекто</w:t>
            </w:r>
            <w:r w:rsidRPr="00AD1DF3">
              <w:rPr>
                <w:rFonts w:ascii="Times New Roman" w:eastAsia="Times New Roman" w:hAnsi="Times New Roman" w:cs="Times New Roman"/>
                <w:color w:val="3F3F3F"/>
              </w:rPr>
              <w:lastRenderedPageBreak/>
              <w:t>ванности групп с нормативами комплектации по учебному плану</w:t>
            </w:r>
          </w:p>
        </w:tc>
        <w:tc>
          <w:tcPr>
            <w:tcW w:w="1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lastRenderedPageBreak/>
              <w:t>Фронтальный</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Мониторинг, собеседо</w:t>
            </w:r>
            <w:r w:rsidRPr="00AD1DF3">
              <w:rPr>
                <w:rFonts w:ascii="Times New Roman" w:eastAsia="Times New Roman" w:hAnsi="Times New Roman" w:cs="Times New Roman"/>
                <w:color w:val="3F3F3F"/>
              </w:rPr>
              <w:lastRenderedPageBreak/>
              <w:t>вание</w:t>
            </w:r>
          </w:p>
        </w:tc>
        <w:tc>
          <w:tcPr>
            <w:tcW w:w="1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lastRenderedPageBreak/>
              <w:t>Педагоги ДО</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10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Методист</w:t>
            </w:r>
          </w:p>
        </w:tc>
        <w:tc>
          <w:tcPr>
            <w:tcW w:w="12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Справка.</w:t>
            </w:r>
          </w:p>
        </w:tc>
      </w:tr>
      <w:tr w:rsidR="00AD1DF3" w:rsidRPr="00AD1DF3" w:rsidTr="00AD1DF3">
        <w:tc>
          <w:tcPr>
            <w:tcW w:w="6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ind w:left="113" w:right="113"/>
              <w:jc w:val="center"/>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lastRenderedPageBreak/>
              <w:t>Март</w:t>
            </w:r>
          </w:p>
        </w:tc>
        <w:tc>
          <w:tcPr>
            <w:tcW w:w="16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Посещаемость обучающимися учебных занятий</w:t>
            </w:r>
          </w:p>
        </w:tc>
        <w:tc>
          <w:tcPr>
            <w:tcW w:w="1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Контроль за посещением учебных занятий и наполняемостью групп.</w:t>
            </w:r>
          </w:p>
        </w:tc>
        <w:tc>
          <w:tcPr>
            <w:tcW w:w="1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Фронтальный</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Мониторинг посещения занятий, собеседование</w:t>
            </w:r>
          </w:p>
        </w:tc>
        <w:tc>
          <w:tcPr>
            <w:tcW w:w="1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Педагоги ДО</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10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Директор,</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Методист.</w:t>
            </w:r>
          </w:p>
        </w:tc>
        <w:tc>
          <w:tcPr>
            <w:tcW w:w="12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Справка,</w:t>
            </w:r>
          </w:p>
        </w:tc>
      </w:tr>
      <w:tr w:rsidR="00AD1DF3" w:rsidRPr="00AD1DF3" w:rsidTr="00AD1DF3">
        <w:tc>
          <w:tcPr>
            <w:tcW w:w="6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16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1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1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1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10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12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r>
      <w:tr w:rsidR="00AD1DF3" w:rsidRPr="00AD1DF3" w:rsidTr="00AD1DF3">
        <w:tc>
          <w:tcPr>
            <w:tcW w:w="6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ind w:left="113" w:right="113"/>
              <w:jc w:val="center"/>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ind w:left="113" w:right="113"/>
              <w:jc w:val="center"/>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Ноябрь, март</w:t>
            </w:r>
          </w:p>
        </w:tc>
        <w:tc>
          <w:tcPr>
            <w:tcW w:w="16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Работа с высокомотивированными детьми.</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На занятиях декоративно-прикладного творчества.</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u w:val="single"/>
              </w:rPr>
              <w:t>Воспитательная работа с детьми по программе ФГОС</w:t>
            </w:r>
            <w:r w:rsidRPr="00AD1DF3">
              <w:rPr>
                <w:rFonts w:ascii="Times New Roman" w:eastAsia="Times New Roman" w:hAnsi="Times New Roman" w:cs="Times New Roman"/>
                <w:color w:val="3F3F3F"/>
              </w:rPr>
              <w:t>.</w:t>
            </w:r>
          </w:p>
        </w:tc>
        <w:tc>
          <w:tcPr>
            <w:tcW w:w="1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Организация работы с обучающимися, имеющими высокий уровень мотивации</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Организация работы с обучающимися по программе ФГОС</w:t>
            </w:r>
          </w:p>
        </w:tc>
        <w:tc>
          <w:tcPr>
            <w:tcW w:w="1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Тематический-</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Собеседо-</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вание</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Посещение занятий, проверка документации, собеседование, реализация программы «Одаренные дети»</w:t>
            </w:r>
          </w:p>
        </w:tc>
        <w:tc>
          <w:tcPr>
            <w:tcW w:w="1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Логинова м. л.,</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Выхованец Е.В.,</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Бойко Г.П.,</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Педагоги дополнительного образования нач. кл.</w:t>
            </w:r>
          </w:p>
        </w:tc>
        <w:tc>
          <w:tcPr>
            <w:tcW w:w="10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Директор</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Методист</w:t>
            </w:r>
          </w:p>
        </w:tc>
        <w:tc>
          <w:tcPr>
            <w:tcW w:w="12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Систематизация материала</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Систематизация материала</w:t>
            </w:r>
          </w:p>
        </w:tc>
      </w:tr>
      <w:tr w:rsidR="00AD1DF3" w:rsidRPr="00AD1DF3" w:rsidTr="00AD1DF3">
        <w:tc>
          <w:tcPr>
            <w:tcW w:w="6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ind w:left="113" w:right="113"/>
              <w:jc w:val="center"/>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ind w:left="113" w:right="113"/>
              <w:jc w:val="center"/>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Декабрь</w:t>
            </w:r>
          </w:p>
        </w:tc>
        <w:tc>
          <w:tcPr>
            <w:tcW w:w="16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1.Работа с детьми с ограниченными возможностями здоровья, группы риска</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u w:val="single"/>
              </w:rPr>
              <w:t>Итоги выставок (1-4кл) в школах (ФГОС)</w:t>
            </w:r>
          </w:p>
        </w:tc>
        <w:tc>
          <w:tcPr>
            <w:tcW w:w="1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Анализ результативности работы педагогов с детьми с ограниченными возможностями здоровья</w:t>
            </w:r>
          </w:p>
        </w:tc>
        <w:tc>
          <w:tcPr>
            <w:tcW w:w="1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Тематический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Собеседование</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Посещение занятий, проверка документации, собеседование</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1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Педагоги дополнительного образ.</w:t>
            </w:r>
          </w:p>
        </w:tc>
        <w:tc>
          <w:tcPr>
            <w:tcW w:w="10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Директор</w:t>
            </w:r>
          </w:p>
        </w:tc>
        <w:tc>
          <w:tcPr>
            <w:tcW w:w="12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Выставка работ</w:t>
            </w:r>
          </w:p>
        </w:tc>
      </w:tr>
      <w:tr w:rsidR="00AD1DF3" w:rsidRPr="00AD1DF3" w:rsidTr="00AD1DF3">
        <w:trPr>
          <w:trHeight w:val="2012"/>
        </w:trPr>
        <w:tc>
          <w:tcPr>
            <w:tcW w:w="6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ind w:left="113" w:right="113"/>
              <w:jc w:val="center"/>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Декабрь</w:t>
            </w:r>
          </w:p>
          <w:p w:rsidR="00AD1DF3" w:rsidRPr="00AD1DF3" w:rsidRDefault="00AD1DF3" w:rsidP="00AD1DF3">
            <w:pPr>
              <w:spacing w:after="0" w:line="240" w:lineRule="auto"/>
              <w:ind w:left="113" w:right="113"/>
              <w:jc w:val="center"/>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16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Прохождение программного материала</w:t>
            </w:r>
          </w:p>
        </w:tc>
        <w:tc>
          <w:tcPr>
            <w:tcW w:w="1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Выполнение образовательных программ и выявление причин отставания</w:t>
            </w:r>
          </w:p>
        </w:tc>
        <w:tc>
          <w:tcPr>
            <w:tcW w:w="1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Фронтальный</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Аналитические отчеты</w:t>
            </w:r>
          </w:p>
        </w:tc>
        <w:tc>
          <w:tcPr>
            <w:tcW w:w="1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Педагоги ДО</w:t>
            </w:r>
          </w:p>
        </w:tc>
        <w:tc>
          <w:tcPr>
            <w:tcW w:w="10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Директор, методист</w:t>
            </w:r>
          </w:p>
        </w:tc>
        <w:tc>
          <w:tcPr>
            <w:tcW w:w="12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Справка, приказ,</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Педсовет совет</w:t>
            </w:r>
          </w:p>
        </w:tc>
      </w:tr>
      <w:tr w:rsidR="00AD1DF3" w:rsidRPr="00AD1DF3" w:rsidTr="00AD1DF3">
        <w:trPr>
          <w:trHeight w:val="470"/>
        </w:trPr>
        <w:tc>
          <w:tcPr>
            <w:tcW w:w="9571" w:type="dxa"/>
            <w:gridSpan w:val="8"/>
            <w:tcBorders>
              <w:top w:val="nil"/>
              <w:left w:val="nil"/>
              <w:bottom w:val="nil"/>
              <w:right w:val="nil"/>
            </w:tcBorders>
            <w:shd w:val="clear" w:color="auto" w:fill="FFFFFF"/>
            <w:tcMar>
              <w:top w:w="0" w:type="dxa"/>
              <w:left w:w="108" w:type="dxa"/>
              <w:bottom w:w="0" w:type="dxa"/>
              <w:right w:w="108" w:type="dxa"/>
            </w:tcMar>
            <w:vAlign w:val="center"/>
            <w:hideMark/>
          </w:tcPr>
          <w:p w:rsidR="00AD1DF3" w:rsidRPr="00AD1DF3" w:rsidRDefault="00AD1DF3" w:rsidP="00AD1DF3">
            <w:pPr>
              <w:spacing w:after="0" w:line="240" w:lineRule="auto"/>
              <w:ind w:left="113" w:right="113"/>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r>
      <w:tr w:rsidR="00AD1DF3" w:rsidRPr="00AD1DF3" w:rsidTr="00AD1DF3">
        <w:trPr>
          <w:trHeight w:val="1271"/>
        </w:trPr>
        <w:tc>
          <w:tcPr>
            <w:tcW w:w="68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ind w:left="113" w:right="113"/>
              <w:jc w:val="center"/>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lastRenderedPageBreak/>
              <w:t> </w:t>
            </w:r>
          </w:p>
          <w:p w:rsidR="00AD1DF3" w:rsidRPr="00AD1DF3" w:rsidRDefault="00AD1DF3" w:rsidP="00AD1DF3">
            <w:pPr>
              <w:spacing w:after="0" w:line="240" w:lineRule="auto"/>
              <w:ind w:left="113" w:right="113"/>
              <w:jc w:val="center"/>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Март</w:t>
            </w:r>
          </w:p>
        </w:tc>
        <w:tc>
          <w:tcPr>
            <w:tcW w:w="169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Состояние преподавания кружков эколого-биологического направления</w:t>
            </w:r>
          </w:p>
        </w:tc>
        <w:tc>
          <w:tcPr>
            <w:tcW w:w="14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Применение методов активизации познавательной деятельности на занятиях</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i/>
                <w:iCs/>
                <w:color w:val="3F3F3F"/>
              </w:rPr>
              <w:t>Фото отчеты</w:t>
            </w:r>
          </w:p>
        </w:tc>
        <w:tc>
          <w:tcPr>
            <w:tcW w:w="11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Тематический-</w:t>
            </w:r>
          </w:p>
        </w:tc>
        <w:tc>
          <w:tcPr>
            <w:tcW w:w="11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Посещение занятий, проверка документации, собеседование</w:t>
            </w:r>
          </w:p>
        </w:tc>
        <w:tc>
          <w:tcPr>
            <w:tcW w:w="12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Педагоги ДО</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Эколого-биологического направления</w:t>
            </w:r>
          </w:p>
        </w:tc>
        <w:tc>
          <w:tcPr>
            <w:tcW w:w="10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Директор</w:t>
            </w:r>
          </w:p>
        </w:tc>
        <w:tc>
          <w:tcPr>
            <w:tcW w:w="122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Справка, приказ, справка</w:t>
            </w:r>
          </w:p>
        </w:tc>
      </w:tr>
      <w:tr w:rsidR="00AD1DF3" w:rsidRPr="00AD1DF3" w:rsidTr="00AD1DF3">
        <w:tc>
          <w:tcPr>
            <w:tcW w:w="6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ind w:left="113" w:right="113"/>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16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1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1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1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10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12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r>
      <w:tr w:rsidR="00AD1DF3" w:rsidRPr="00AD1DF3" w:rsidTr="00AD1DF3">
        <w:tc>
          <w:tcPr>
            <w:tcW w:w="6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D1DF3" w:rsidRPr="00AD1DF3" w:rsidRDefault="00AD1DF3" w:rsidP="00AD1DF3">
            <w:pPr>
              <w:spacing w:after="0" w:line="240" w:lineRule="auto"/>
              <w:ind w:left="113" w:right="113"/>
              <w:jc w:val="center"/>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ind w:left="113" w:right="113"/>
              <w:jc w:val="center"/>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ind w:left="113" w:right="113"/>
              <w:jc w:val="center"/>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Октябрь</w:t>
            </w:r>
          </w:p>
        </w:tc>
        <w:tc>
          <w:tcPr>
            <w:tcW w:w="16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Оформление журналов учета работы педагогов дополнительного образования</w:t>
            </w:r>
          </w:p>
        </w:tc>
        <w:tc>
          <w:tcPr>
            <w:tcW w:w="1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Соблюдение единых требований по оформлению журналов учета работы педагогов дополнительного образования</w:t>
            </w:r>
          </w:p>
        </w:tc>
        <w:tc>
          <w:tcPr>
            <w:tcW w:w="1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Тематический-</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Проверка журналов</w:t>
            </w:r>
          </w:p>
        </w:tc>
        <w:tc>
          <w:tcPr>
            <w:tcW w:w="1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Педагоги ДО</w:t>
            </w:r>
          </w:p>
        </w:tc>
        <w:tc>
          <w:tcPr>
            <w:tcW w:w="10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Методист</w:t>
            </w:r>
          </w:p>
        </w:tc>
        <w:tc>
          <w:tcPr>
            <w:tcW w:w="12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Справка, приказ</w:t>
            </w:r>
          </w:p>
        </w:tc>
      </w:tr>
      <w:tr w:rsidR="00AD1DF3" w:rsidRPr="00AD1DF3" w:rsidTr="00AD1DF3">
        <w:tc>
          <w:tcPr>
            <w:tcW w:w="6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ind w:left="113" w:right="113"/>
              <w:jc w:val="center"/>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ind w:left="113" w:right="113"/>
              <w:jc w:val="center"/>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Декабрь</w:t>
            </w:r>
          </w:p>
        </w:tc>
        <w:tc>
          <w:tcPr>
            <w:tcW w:w="16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Состояние журналов учета педагогов</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1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Соответствие заполнения журналов тематическому планированию.</w:t>
            </w:r>
          </w:p>
        </w:tc>
        <w:tc>
          <w:tcPr>
            <w:tcW w:w="1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Тематический </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Проверка журналов</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1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Педагоги ДО</w:t>
            </w:r>
          </w:p>
        </w:tc>
        <w:tc>
          <w:tcPr>
            <w:tcW w:w="10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Методист</w:t>
            </w:r>
          </w:p>
        </w:tc>
        <w:tc>
          <w:tcPr>
            <w:tcW w:w="12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Справка, приказ</w:t>
            </w:r>
          </w:p>
        </w:tc>
      </w:tr>
      <w:tr w:rsidR="00AD1DF3" w:rsidRPr="00AD1DF3" w:rsidTr="00AD1DF3">
        <w:tc>
          <w:tcPr>
            <w:tcW w:w="6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ind w:left="113" w:right="113"/>
              <w:jc w:val="center"/>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ind w:left="113" w:right="113"/>
              <w:jc w:val="center"/>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Май</w:t>
            </w:r>
          </w:p>
        </w:tc>
        <w:tc>
          <w:tcPr>
            <w:tcW w:w="16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Состояние документации педагогов ДО</w:t>
            </w:r>
          </w:p>
        </w:tc>
        <w:tc>
          <w:tcPr>
            <w:tcW w:w="1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Проверить состояние документации педагогов ДО.</w:t>
            </w:r>
          </w:p>
        </w:tc>
        <w:tc>
          <w:tcPr>
            <w:tcW w:w="1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Фронтальный</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Проверка документации</w:t>
            </w:r>
          </w:p>
        </w:tc>
        <w:tc>
          <w:tcPr>
            <w:tcW w:w="1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Педагоги ДО</w:t>
            </w:r>
          </w:p>
        </w:tc>
        <w:tc>
          <w:tcPr>
            <w:tcW w:w="10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Методист</w:t>
            </w:r>
          </w:p>
        </w:tc>
        <w:tc>
          <w:tcPr>
            <w:tcW w:w="12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Справка, приказ</w:t>
            </w:r>
          </w:p>
        </w:tc>
      </w:tr>
      <w:tr w:rsidR="00AD1DF3" w:rsidRPr="00AD1DF3" w:rsidTr="00AD1DF3">
        <w:tc>
          <w:tcPr>
            <w:tcW w:w="6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ind w:left="113" w:right="113"/>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16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1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1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1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10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12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r>
      <w:tr w:rsidR="00AD1DF3" w:rsidRPr="00AD1DF3" w:rsidTr="00AD1DF3">
        <w:tc>
          <w:tcPr>
            <w:tcW w:w="6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ind w:left="113" w:right="113"/>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ind w:left="113" w:right="113"/>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Ноябрь</w:t>
            </w:r>
          </w:p>
        </w:tc>
        <w:tc>
          <w:tcPr>
            <w:tcW w:w="16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Инновационная деятельность в учреждении</w:t>
            </w:r>
          </w:p>
        </w:tc>
        <w:tc>
          <w:tcPr>
            <w:tcW w:w="1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Оценка эффективности инновационной деятельности</w:t>
            </w:r>
          </w:p>
        </w:tc>
        <w:tc>
          <w:tcPr>
            <w:tcW w:w="1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Тематический</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Посещение занятий, собеседование</w:t>
            </w:r>
          </w:p>
        </w:tc>
        <w:tc>
          <w:tcPr>
            <w:tcW w:w="1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Педагоги ДО</w:t>
            </w:r>
          </w:p>
        </w:tc>
        <w:tc>
          <w:tcPr>
            <w:tcW w:w="10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Методист</w:t>
            </w:r>
          </w:p>
        </w:tc>
        <w:tc>
          <w:tcPr>
            <w:tcW w:w="12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Справка, приказ,</w:t>
            </w:r>
          </w:p>
        </w:tc>
      </w:tr>
      <w:tr w:rsidR="00AD1DF3" w:rsidRPr="00AD1DF3" w:rsidTr="00AD1DF3">
        <w:tc>
          <w:tcPr>
            <w:tcW w:w="6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ind w:left="113" w:right="113"/>
              <w:jc w:val="center"/>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ind w:left="113" w:right="113"/>
              <w:jc w:val="center"/>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Апрель</w:t>
            </w:r>
          </w:p>
        </w:tc>
        <w:tc>
          <w:tcPr>
            <w:tcW w:w="16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Реализация тем самообразования и методической темы учреждения</w:t>
            </w:r>
          </w:p>
        </w:tc>
        <w:tc>
          <w:tcPr>
            <w:tcW w:w="1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xml:space="preserve">Проанализировать реализацию тем самообразования и методической темы учреждения в практике </w:t>
            </w:r>
            <w:r w:rsidRPr="00AD1DF3">
              <w:rPr>
                <w:rFonts w:ascii="Times New Roman" w:eastAsia="Times New Roman" w:hAnsi="Times New Roman" w:cs="Times New Roman"/>
                <w:color w:val="3F3F3F"/>
              </w:rPr>
              <w:lastRenderedPageBreak/>
              <w:t>работы педагогов</w:t>
            </w:r>
          </w:p>
        </w:tc>
        <w:tc>
          <w:tcPr>
            <w:tcW w:w="1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lastRenderedPageBreak/>
              <w:t> Фронтальный</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Посещение заседаний, собеседование</w:t>
            </w:r>
          </w:p>
        </w:tc>
        <w:tc>
          <w:tcPr>
            <w:tcW w:w="1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10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Выхованец Е.В.</w:t>
            </w:r>
          </w:p>
        </w:tc>
        <w:tc>
          <w:tcPr>
            <w:tcW w:w="12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Анализ, методический совет</w:t>
            </w:r>
          </w:p>
        </w:tc>
      </w:tr>
      <w:tr w:rsidR="00AD1DF3" w:rsidRPr="00AD1DF3" w:rsidTr="00AD1DF3">
        <w:tc>
          <w:tcPr>
            <w:tcW w:w="6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ind w:left="113" w:right="113"/>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lastRenderedPageBreak/>
              <w:t> </w:t>
            </w:r>
          </w:p>
        </w:tc>
        <w:tc>
          <w:tcPr>
            <w:tcW w:w="16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1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1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1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10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12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r>
      <w:tr w:rsidR="00AD1DF3" w:rsidRPr="00AD1DF3" w:rsidTr="00AD1DF3">
        <w:tc>
          <w:tcPr>
            <w:tcW w:w="6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ind w:left="113" w:right="113"/>
              <w:jc w:val="center"/>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Декабрь</w:t>
            </w:r>
          </w:p>
          <w:p w:rsidR="00AD1DF3" w:rsidRPr="00AD1DF3" w:rsidRDefault="00AD1DF3" w:rsidP="00AD1DF3">
            <w:pPr>
              <w:spacing w:after="0" w:line="240" w:lineRule="auto"/>
              <w:ind w:left="113" w:right="113"/>
              <w:jc w:val="center"/>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16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Реализация планов воспитательной работы в объединениях, результативность участия в мероприятиях</w:t>
            </w:r>
          </w:p>
        </w:tc>
        <w:tc>
          <w:tcPr>
            <w:tcW w:w="1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Контроль за выполнением планов воспитательной работы, результативностью участия в мероприятиях разного уровня</w:t>
            </w:r>
          </w:p>
        </w:tc>
        <w:tc>
          <w:tcPr>
            <w:tcW w:w="1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Тематический</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Собеседование, проверка документации.</w:t>
            </w:r>
          </w:p>
        </w:tc>
        <w:tc>
          <w:tcPr>
            <w:tcW w:w="1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Педагоги ДО</w:t>
            </w:r>
          </w:p>
        </w:tc>
        <w:tc>
          <w:tcPr>
            <w:tcW w:w="10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1DF3" w:rsidRPr="00AD1DF3" w:rsidRDefault="00AD1DF3" w:rsidP="00AD1DF3">
            <w:pPr>
              <w:spacing w:after="0" w:line="240" w:lineRule="auto"/>
              <w:ind w:left="113" w:right="113"/>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ДД</w:t>
            </w:r>
          </w:p>
        </w:tc>
        <w:tc>
          <w:tcPr>
            <w:tcW w:w="12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Реализация планов воспитательной работы в объединениях, результативность участия в мероприятиях</w:t>
            </w:r>
          </w:p>
        </w:tc>
      </w:tr>
      <w:tr w:rsidR="00AD1DF3" w:rsidRPr="00AD1DF3" w:rsidTr="00AD1DF3">
        <w:trPr>
          <w:trHeight w:val="58"/>
        </w:trPr>
        <w:tc>
          <w:tcPr>
            <w:tcW w:w="9571" w:type="dxa"/>
            <w:gridSpan w:val="8"/>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AD1DF3" w:rsidRPr="00AD1DF3" w:rsidRDefault="00AD1DF3" w:rsidP="00AD1DF3">
            <w:pPr>
              <w:spacing w:after="0" w:line="58" w:lineRule="atLeast"/>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r>
      <w:tr w:rsidR="00AD1DF3" w:rsidRPr="00AD1DF3" w:rsidTr="00AD1DF3">
        <w:tc>
          <w:tcPr>
            <w:tcW w:w="6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ind w:left="113" w:right="113"/>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Январь-февраль</w:t>
            </w:r>
          </w:p>
          <w:p w:rsidR="00AD1DF3" w:rsidRPr="00AD1DF3" w:rsidRDefault="00AD1DF3" w:rsidP="00AD1DF3">
            <w:pPr>
              <w:spacing w:after="0" w:line="240" w:lineRule="auto"/>
              <w:ind w:left="113" w:right="113"/>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ind w:left="113" w:right="113"/>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16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Состояние культурно-досуговой деятельности</w:t>
            </w:r>
          </w:p>
        </w:tc>
        <w:tc>
          <w:tcPr>
            <w:tcW w:w="1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Анализ состояния культурно-досуговой деятельности в учреждении</w:t>
            </w:r>
          </w:p>
        </w:tc>
        <w:tc>
          <w:tcPr>
            <w:tcW w:w="1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Тематический-</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Собеседование, анализ мероприятий</w:t>
            </w:r>
          </w:p>
        </w:tc>
        <w:tc>
          <w:tcPr>
            <w:tcW w:w="1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Педагоги-организаторы</w:t>
            </w:r>
          </w:p>
        </w:tc>
        <w:tc>
          <w:tcPr>
            <w:tcW w:w="10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ind w:left="113" w:right="113"/>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Январь-февраль</w:t>
            </w:r>
          </w:p>
          <w:p w:rsidR="00AD1DF3" w:rsidRPr="00AD1DF3" w:rsidRDefault="00AD1DF3" w:rsidP="00AD1DF3">
            <w:pPr>
              <w:spacing w:after="0" w:line="240" w:lineRule="auto"/>
              <w:ind w:left="113" w:right="113"/>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ind w:left="113" w:right="113"/>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12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Состояние культурно-досуговой деятельности</w:t>
            </w:r>
          </w:p>
        </w:tc>
      </w:tr>
      <w:tr w:rsidR="00AD1DF3" w:rsidRPr="00AD1DF3" w:rsidTr="00AD1DF3">
        <w:tc>
          <w:tcPr>
            <w:tcW w:w="6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ind w:left="113" w:right="113"/>
              <w:jc w:val="center"/>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ind w:left="113" w:right="113"/>
              <w:jc w:val="center"/>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Февраль</w:t>
            </w:r>
          </w:p>
        </w:tc>
        <w:tc>
          <w:tcPr>
            <w:tcW w:w="16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Организация работы с родителями</w:t>
            </w:r>
          </w:p>
        </w:tc>
        <w:tc>
          <w:tcPr>
            <w:tcW w:w="1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Определение основных направлений в работе с родителями, выявление форм и методов взаимодействия педагогов с родительской общественностью</w:t>
            </w:r>
          </w:p>
        </w:tc>
        <w:tc>
          <w:tcPr>
            <w:tcW w:w="1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Тематический-</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tc>
        <w:tc>
          <w:tcPr>
            <w:tcW w:w="1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Родительские собрания, собеседование</w:t>
            </w:r>
          </w:p>
        </w:tc>
        <w:tc>
          <w:tcPr>
            <w:tcW w:w="1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Педагоги ДО</w:t>
            </w:r>
          </w:p>
        </w:tc>
        <w:tc>
          <w:tcPr>
            <w:tcW w:w="10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ind w:left="113" w:right="113"/>
              <w:jc w:val="center"/>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ind w:left="113" w:right="113"/>
              <w:jc w:val="center"/>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Февраль</w:t>
            </w:r>
          </w:p>
        </w:tc>
        <w:tc>
          <w:tcPr>
            <w:tcW w:w="12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 </w:t>
            </w:r>
          </w:p>
          <w:p w:rsidR="00AD1DF3" w:rsidRPr="00AD1DF3" w:rsidRDefault="00AD1DF3" w:rsidP="00AD1DF3">
            <w:pPr>
              <w:spacing w:after="0" w:line="240" w:lineRule="auto"/>
              <w:jc w:val="both"/>
              <w:rPr>
                <w:rFonts w:ascii="Times New Roman" w:eastAsia="Times New Roman" w:hAnsi="Times New Roman" w:cs="Times New Roman"/>
                <w:color w:val="3F3F3F"/>
                <w:sz w:val="24"/>
                <w:szCs w:val="24"/>
              </w:rPr>
            </w:pPr>
            <w:r w:rsidRPr="00AD1DF3">
              <w:rPr>
                <w:rFonts w:ascii="Times New Roman" w:eastAsia="Times New Roman" w:hAnsi="Times New Roman" w:cs="Times New Roman"/>
                <w:color w:val="3F3F3F"/>
              </w:rPr>
              <w:t>Организация работы с родителями</w:t>
            </w:r>
          </w:p>
        </w:tc>
      </w:tr>
    </w:tbl>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w:t>
      </w:r>
      <w:r w:rsidRPr="00AD1DF3">
        <w:rPr>
          <w:rFonts w:ascii="Helvetica" w:eastAsia="Times New Roman" w:hAnsi="Helvetica" w:cs="Helvetica"/>
          <w:b/>
          <w:bCs/>
          <w:color w:val="3F3F3F"/>
          <w:sz w:val="24"/>
          <w:szCs w:val="24"/>
        </w:rPr>
        <w:t>24.Материально- техническое обеспечение</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 </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Образовательная деятельность учреждения по всем направлениям осуществляется на учебно-материальной базе общей площадью 329,1 кв.м. на основе договоров о безвозмездном пользовании помещением и имуществом. Учебные кабинеты оборудованы учебной мебелью с учебно-наглядными пособиями, оборудованием для занятий и соответствуют санитарным нормам и правилам по площади, по освещенности и микроклимату. Состояние помещений позволяет обеспечить соблюдение требований пожарной безопасности при осуществлении образовательной деятельности.</w:t>
      </w:r>
    </w:p>
    <w:p w:rsidR="00AD1DF3" w:rsidRPr="00AD1DF3" w:rsidRDefault="00AD1DF3" w:rsidP="00AD1DF3">
      <w:pPr>
        <w:shd w:val="clear" w:color="auto" w:fill="FFFFFF"/>
        <w:spacing w:after="0" w:line="311" w:lineRule="atLeast"/>
        <w:ind w:firstLine="708"/>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Для работы в творческом объединении технической направленности необходима материально-техническая база.</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Для решения стоящих проблем материально-технического обеспечения Дома детского творчества необходимо:</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lastRenderedPageBreak/>
        <w:t>- приобретение для проведения театрально-зрелищных мероприятий высококачественных музыкальных инструментов, сценического оборудования, костюмов, средств связи,</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приобретение мебели,</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приобретение спортивного инвентаря;</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приобретение для организации учебной деятельности художественно-эстетической направленности сырья для изготовления экспонатов для выставок.</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w:t>
      </w:r>
    </w:p>
    <w:p w:rsidR="00AD1DF3" w:rsidRPr="00AD1DF3" w:rsidRDefault="00AD1DF3" w:rsidP="00AD1DF3">
      <w:pPr>
        <w:shd w:val="clear" w:color="auto" w:fill="FFFFFF"/>
        <w:spacing w:after="0" w:line="311" w:lineRule="atLeast"/>
        <w:jc w:val="center"/>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План работы административно-хозяйственной деятельности</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w:t>
      </w:r>
    </w:p>
    <w:tbl>
      <w:tblPr>
        <w:tblW w:w="10050" w:type="dxa"/>
        <w:jc w:val="center"/>
        <w:tblCellMar>
          <w:left w:w="0" w:type="dxa"/>
          <w:right w:w="0" w:type="dxa"/>
        </w:tblCellMar>
        <w:tblLook w:val="04A0"/>
      </w:tblPr>
      <w:tblGrid>
        <w:gridCol w:w="662"/>
        <w:gridCol w:w="4980"/>
        <w:gridCol w:w="2127"/>
        <w:gridCol w:w="2281"/>
      </w:tblGrid>
      <w:tr w:rsidR="00AD1DF3" w:rsidRPr="00AD1DF3" w:rsidTr="00AD1DF3">
        <w:trPr>
          <w:trHeight w:val="350"/>
          <w:jc w:val="center"/>
        </w:trPr>
        <w:tc>
          <w:tcPr>
            <w:tcW w:w="662" w:type="dxa"/>
            <w:tcBorders>
              <w:top w:val="single" w:sz="8" w:space="0" w:color="auto"/>
              <w:left w:val="single" w:sz="8" w:space="0" w:color="auto"/>
              <w:bottom w:val="nil"/>
              <w:right w:val="nil"/>
            </w:tcBorders>
            <w:tcMar>
              <w:top w:w="0" w:type="dxa"/>
              <w:left w:w="10" w:type="dxa"/>
              <w:bottom w:w="0" w:type="dxa"/>
              <w:right w:w="10" w:type="dxa"/>
            </w:tcMar>
            <w:vAlign w:val="bottom"/>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sz w:val="24"/>
                <w:szCs w:val="24"/>
              </w:rPr>
              <w:t> </w:t>
            </w:r>
          </w:p>
        </w:tc>
        <w:tc>
          <w:tcPr>
            <w:tcW w:w="4978" w:type="dxa"/>
            <w:tcBorders>
              <w:top w:val="single" w:sz="8" w:space="0" w:color="auto"/>
              <w:left w:val="single" w:sz="8" w:space="0" w:color="auto"/>
              <w:bottom w:val="nil"/>
              <w:right w:val="nil"/>
            </w:tcBorders>
            <w:tcMar>
              <w:top w:w="0" w:type="dxa"/>
              <w:left w:w="10" w:type="dxa"/>
              <w:bottom w:w="0" w:type="dxa"/>
              <w:right w:w="10"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sz w:val="24"/>
                <w:szCs w:val="24"/>
              </w:rPr>
              <w:t>Наименование мероприятия</w:t>
            </w:r>
          </w:p>
        </w:tc>
        <w:tc>
          <w:tcPr>
            <w:tcW w:w="2126" w:type="dxa"/>
            <w:tcBorders>
              <w:top w:val="single" w:sz="8" w:space="0" w:color="auto"/>
              <w:left w:val="single" w:sz="8" w:space="0" w:color="auto"/>
              <w:bottom w:val="nil"/>
              <w:right w:val="nil"/>
            </w:tcBorders>
            <w:tcMar>
              <w:top w:w="0" w:type="dxa"/>
              <w:left w:w="10" w:type="dxa"/>
              <w:bottom w:w="0" w:type="dxa"/>
              <w:right w:w="10" w:type="dxa"/>
            </w:tcMar>
            <w:vAlign w:val="bottom"/>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sz w:val="24"/>
                <w:szCs w:val="24"/>
              </w:rPr>
              <w:t>Сроки проведения</w:t>
            </w:r>
          </w:p>
        </w:tc>
        <w:tc>
          <w:tcPr>
            <w:tcW w:w="2280" w:type="dxa"/>
            <w:tcBorders>
              <w:top w:val="single" w:sz="8" w:space="0" w:color="auto"/>
              <w:left w:val="single" w:sz="8" w:space="0" w:color="auto"/>
              <w:bottom w:val="nil"/>
              <w:right w:val="single" w:sz="8" w:space="0" w:color="auto"/>
            </w:tcBorders>
            <w:tcMar>
              <w:top w:w="0" w:type="dxa"/>
              <w:left w:w="10" w:type="dxa"/>
              <w:bottom w:w="0" w:type="dxa"/>
              <w:right w:w="10"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sz w:val="24"/>
                <w:szCs w:val="24"/>
              </w:rPr>
              <w:t>Ответственные</w:t>
            </w:r>
          </w:p>
        </w:tc>
      </w:tr>
      <w:tr w:rsidR="00AD1DF3" w:rsidRPr="00AD1DF3" w:rsidTr="00AD1DF3">
        <w:trPr>
          <w:trHeight w:val="285"/>
          <w:jc w:val="center"/>
        </w:trPr>
        <w:tc>
          <w:tcPr>
            <w:tcW w:w="10046" w:type="dxa"/>
            <w:gridSpan w:val="4"/>
            <w:tcBorders>
              <w:top w:val="single" w:sz="8" w:space="0" w:color="auto"/>
              <w:left w:val="single" w:sz="8" w:space="0" w:color="auto"/>
              <w:bottom w:val="nil"/>
              <w:right w:val="single" w:sz="8" w:space="0" w:color="auto"/>
            </w:tcBorders>
            <w:tcMar>
              <w:top w:w="0" w:type="dxa"/>
              <w:left w:w="10" w:type="dxa"/>
              <w:bottom w:w="0" w:type="dxa"/>
              <w:right w:w="10" w:type="dxa"/>
            </w:tcMar>
            <w:vAlign w:val="bottom"/>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sz w:val="24"/>
                <w:szCs w:val="24"/>
              </w:rPr>
              <w:t>                            1. Организационные мероприятия.</w:t>
            </w:r>
          </w:p>
        </w:tc>
      </w:tr>
      <w:tr w:rsidR="00AD1DF3" w:rsidRPr="00AD1DF3" w:rsidTr="00AD1DF3">
        <w:trPr>
          <w:trHeight w:val="4243"/>
          <w:jc w:val="center"/>
        </w:trPr>
        <w:tc>
          <w:tcPr>
            <w:tcW w:w="662" w:type="dxa"/>
            <w:tcBorders>
              <w:top w:val="single" w:sz="8" w:space="0" w:color="auto"/>
              <w:left w:val="single" w:sz="8" w:space="0" w:color="auto"/>
              <w:bottom w:val="nil"/>
              <w:right w:val="nil"/>
            </w:tcBorders>
            <w:tcMar>
              <w:top w:w="0" w:type="dxa"/>
              <w:left w:w="10" w:type="dxa"/>
              <w:bottom w:w="0" w:type="dxa"/>
              <w:right w:w="10"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sz w:val="24"/>
                <w:szCs w:val="24"/>
              </w:rPr>
              <w:t>1.</w:t>
            </w:r>
          </w:p>
        </w:tc>
        <w:tc>
          <w:tcPr>
            <w:tcW w:w="4978" w:type="dxa"/>
            <w:tcBorders>
              <w:top w:val="single" w:sz="8" w:space="0" w:color="auto"/>
              <w:left w:val="single" w:sz="8" w:space="0" w:color="auto"/>
              <w:bottom w:val="nil"/>
              <w:right w:val="nil"/>
            </w:tcBorders>
            <w:tcMar>
              <w:top w:w="0" w:type="dxa"/>
              <w:left w:w="10" w:type="dxa"/>
              <w:bottom w:w="0" w:type="dxa"/>
              <w:right w:w="10"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sz w:val="24"/>
                <w:szCs w:val="24"/>
              </w:rPr>
              <w:t xml:space="preserve">Соблюдение локальных актов и нормативно </w:t>
            </w:r>
            <w:r w:rsidRPr="00AD1DF3">
              <w:rPr>
                <w:rFonts w:ascii="Times New Roman" w:eastAsia="Times New Roman" w:hAnsi="Times New Roman" w:cs="Times New Roman"/>
                <w:sz w:val="24"/>
                <w:szCs w:val="24"/>
              </w:rPr>
              <w:softHyphen/>
              <w:t>правовых документов. Внесение изменений в локальные акты (по мере необходимости):</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sz w:val="24"/>
                <w:szCs w:val="24"/>
              </w:rPr>
              <w:t>- должностных инструкций работников подразделения (обслуживающего персонала);</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sz w:val="24"/>
                <w:szCs w:val="24"/>
              </w:rPr>
              <w:t>- инструкций по технике безопасности и охране труда на участке;</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sz w:val="24"/>
                <w:szCs w:val="24"/>
              </w:rPr>
              <w:t>- инструкций о мерах пожарной безопасности и противодействии терроризму в здании и на территории</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sz w:val="24"/>
                <w:szCs w:val="24"/>
              </w:rPr>
              <w:t>-номенклатуры         административно-хозяйственных дел;</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sz w:val="24"/>
                <w:szCs w:val="24"/>
              </w:rPr>
              <w:t>- проектов приказов</w:t>
            </w:r>
          </w:p>
        </w:tc>
        <w:tc>
          <w:tcPr>
            <w:tcW w:w="2126" w:type="dxa"/>
            <w:tcBorders>
              <w:top w:val="single" w:sz="8" w:space="0" w:color="auto"/>
              <w:left w:val="single" w:sz="8" w:space="0" w:color="auto"/>
              <w:bottom w:val="nil"/>
              <w:right w:val="nil"/>
            </w:tcBorders>
            <w:tcMar>
              <w:top w:w="0" w:type="dxa"/>
              <w:left w:w="10" w:type="dxa"/>
              <w:bottom w:w="0" w:type="dxa"/>
              <w:right w:w="10"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sz w:val="24"/>
                <w:szCs w:val="24"/>
              </w:rPr>
              <w:t>В течение года</w:t>
            </w:r>
          </w:p>
        </w:tc>
        <w:tc>
          <w:tcPr>
            <w:tcW w:w="2280" w:type="dxa"/>
            <w:tcBorders>
              <w:top w:val="single" w:sz="8" w:space="0" w:color="auto"/>
              <w:left w:val="single" w:sz="8" w:space="0" w:color="auto"/>
              <w:bottom w:val="nil"/>
              <w:right w:val="single" w:sz="8" w:space="0" w:color="auto"/>
            </w:tcBorders>
            <w:tcMar>
              <w:top w:w="0" w:type="dxa"/>
              <w:left w:w="10" w:type="dxa"/>
              <w:bottom w:w="0" w:type="dxa"/>
              <w:right w:w="10"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sz w:val="24"/>
                <w:szCs w:val="24"/>
              </w:rPr>
              <w:t>Директор</w:t>
            </w:r>
          </w:p>
        </w:tc>
      </w:tr>
      <w:tr w:rsidR="00AD1DF3" w:rsidRPr="00AD1DF3" w:rsidTr="00AD1DF3">
        <w:trPr>
          <w:trHeight w:val="503"/>
          <w:jc w:val="center"/>
        </w:trPr>
        <w:tc>
          <w:tcPr>
            <w:tcW w:w="662" w:type="dxa"/>
            <w:tcBorders>
              <w:top w:val="single" w:sz="8" w:space="0" w:color="auto"/>
              <w:left w:val="single" w:sz="8" w:space="0" w:color="auto"/>
              <w:bottom w:val="nil"/>
              <w:right w:val="nil"/>
            </w:tcBorders>
            <w:tcMar>
              <w:top w:w="0" w:type="dxa"/>
              <w:left w:w="10" w:type="dxa"/>
              <w:bottom w:w="0" w:type="dxa"/>
              <w:right w:w="10"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sz w:val="24"/>
                <w:szCs w:val="24"/>
              </w:rPr>
              <w:t>2.</w:t>
            </w:r>
          </w:p>
        </w:tc>
        <w:tc>
          <w:tcPr>
            <w:tcW w:w="4978" w:type="dxa"/>
            <w:tcBorders>
              <w:top w:val="single" w:sz="8" w:space="0" w:color="auto"/>
              <w:left w:val="single" w:sz="8" w:space="0" w:color="auto"/>
              <w:bottom w:val="nil"/>
              <w:right w:val="nil"/>
            </w:tcBorders>
            <w:tcMar>
              <w:top w:w="0" w:type="dxa"/>
              <w:left w:w="10" w:type="dxa"/>
              <w:bottom w:w="0" w:type="dxa"/>
              <w:right w:w="10"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sz w:val="24"/>
                <w:szCs w:val="24"/>
              </w:rPr>
              <w:t>Выполнение требований правил ОТ, ТБ и ППБ.</w:t>
            </w:r>
          </w:p>
        </w:tc>
        <w:tc>
          <w:tcPr>
            <w:tcW w:w="2126" w:type="dxa"/>
            <w:tcBorders>
              <w:top w:val="single" w:sz="8" w:space="0" w:color="auto"/>
              <w:left w:val="single" w:sz="8" w:space="0" w:color="auto"/>
              <w:bottom w:val="nil"/>
              <w:right w:val="nil"/>
            </w:tcBorders>
            <w:tcMar>
              <w:top w:w="0" w:type="dxa"/>
              <w:left w:w="10" w:type="dxa"/>
              <w:bottom w:w="0" w:type="dxa"/>
              <w:right w:w="10"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sz w:val="24"/>
                <w:szCs w:val="24"/>
              </w:rPr>
              <w:t>В течение года</w:t>
            </w:r>
          </w:p>
        </w:tc>
        <w:tc>
          <w:tcPr>
            <w:tcW w:w="2280" w:type="dxa"/>
            <w:tcBorders>
              <w:top w:val="single" w:sz="8" w:space="0" w:color="auto"/>
              <w:left w:val="single" w:sz="8" w:space="0" w:color="auto"/>
              <w:bottom w:val="nil"/>
              <w:right w:val="single" w:sz="8" w:space="0" w:color="auto"/>
            </w:tcBorders>
            <w:tcMar>
              <w:top w:w="0" w:type="dxa"/>
              <w:left w:w="10" w:type="dxa"/>
              <w:bottom w:w="0" w:type="dxa"/>
              <w:right w:w="10" w:type="dxa"/>
            </w:tcMar>
            <w:vAlign w:val="bottom"/>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sz w:val="24"/>
                <w:szCs w:val="24"/>
              </w:rPr>
              <w:t>Сидоренко А.И.</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sz w:val="24"/>
                <w:szCs w:val="24"/>
              </w:rPr>
              <w:t> </w:t>
            </w:r>
          </w:p>
        </w:tc>
      </w:tr>
      <w:tr w:rsidR="00AD1DF3" w:rsidRPr="00AD1DF3" w:rsidTr="00AD1DF3">
        <w:trPr>
          <w:trHeight w:val="426"/>
          <w:jc w:val="center"/>
        </w:trPr>
        <w:tc>
          <w:tcPr>
            <w:tcW w:w="662" w:type="dxa"/>
            <w:tcBorders>
              <w:top w:val="single" w:sz="8" w:space="0" w:color="auto"/>
              <w:left w:val="single" w:sz="8" w:space="0" w:color="auto"/>
              <w:bottom w:val="nil"/>
              <w:right w:val="nil"/>
            </w:tcBorders>
            <w:tcMar>
              <w:top w:w="0" w:type="dxa"/>
              <w:left w:w="10" w:type="dxa"/>
              <w:bottom w:w="0" w:type="dxa"/>
              <w:right w:w="10"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sz w:val="24"/>
                <w:szCs w:val="24"/>
              </w:rPr>
              <w:t>3.</w:t>
            </w:r>
          </w:p>
        </w:tc>
        <w:tc>
          <w:tcPr>
            <w:tcW w:w="4978" w:type="dxa"/>
            <w:tcBorders>
              <w:top w:val="single" w:sz="8" w:space="0" w:color="auto"/>
              <w:left w:val="single" w:sz="8" w:space="0" w:color="auto"/>
              <w:bottom w:val="nil"/>
              <w:right w:val="nil"/>
            </w:tcBorders>
            <w:tcMar>
              <w:top w:w="0" w:type="dxa"/>
              <w:left w:w="10" w:type="dxa"/>
              <w:bottom w:w="0" w:type="dxa"/>
              <w:right w:w="10"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sz w:val="24"/>
                <w:szCs w:val="24"/>
              </w:rPr>
              <w:t>Выполнение требований СанПиН.</w:t>
            </w:r>
          </w:p>
        </w:tc>
        <w:tc>
          <w:tcPr>
            <w:tcW w:w="2126" w:type="dxa"/>
            <w:tcBorders>
              <w:top w:val="single" w:sz="8" w:space="0" w:color="auto"/>
              <w:left w:val="single" w:sz="8" w:space="0" w:color="auto"/>
              <w:bottom w:val="nil"/>
              <w:right w:val="nil"/>
            </w:tcBorders>
            <w:tcMar>
              <w:top w:w="0" w:type="dxa"/>
              <w:left w:w="10" w:type="dxa"/>
              <w:bottom w:w="0" w:type="dxa"/>
              <w:right w:w="10" w:type="dxa"/>
            </w:tcMar>
            <w:vAlign w:val="bottom"/>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sz w:val="24"/>
                <w:szCs w:val="24"/>
              </w:rPr>
              <w:t>В течение года</w:t>
            </w:r>
          </w:p>
        </w:tc>
        <w:tc>
          <w:tcPr>
            <w:tcW w:w="2280" w:type="dxa"/>
            <w:tcBorders>
              <w:top w:val="single" w:sz="8" w:space="0" w:color="auto"/>
              <w:left w:val="single" w:sz="8" w:space="0" w:color="auto"/>
              <w:bottom w:val="nil"/>
              <w:right w:val="single" w:sz="8" w:space="0" w:color="auto"/>
            </w:tcBorders>
            <w:tcMar>
              <w:top w:w="0" w:type="dxa"/>
              <w:left w:w="10" w:type="dxa"/>
              <w:bottom w:w="0" w:type="dxa"/>
              <w:right w:w="10" w:type="dxa"/>
            </w:tcMar>
            <w:vAlign w:val="bottom"/>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sz w:val="24"/>
                <w:szCs w:val="24"/>
              </w:rPr>
              <w:t>Сидоренко Т.М.</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sz w:val="24"/>
                <w:szCs w:val="24"/>
              </w:rPr>
              <w:t> </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sz w:val="24"/>
                <w:szCs w:val="24"/>
              </w:rPr>
              <w:t> </w:t>
            </w:r>
          </w:p>
        </w:tc>
      </w:tr>
      <w:tr w:rsidR="00AD1DF3" w:rsidRPr="00AD1DF3" w:rsidTr="00AD1DF3">
        <w:trPr>
          <w:trHeight w:val="559"/>
          <w:jc w:val="center"/>
        </w:trPr>
        <w:tc>
          <w:tcPr>
            <w:tcW w:w="662" w:type="dxa"/>
            <w:tcBorders>
              <w:top w:val="single" w:sz="8" w:space="0" w:color="auto"/>
              <w:left w:val="single" w:sz="8" w:space="0" w:color="auto"/>
              <w:bottom w:val="nil"/>
              <w:right w:val="nil"/>
            </w:tcBorders>
            <w:tcMar>
              <w:top w:w="0" w:type="dxa"/>
              <w:left w:w="10" w:type="dxa"/>
              <w:bottom w:w="0" w:type="dxa"/>
              <w:right w:w="10"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sz w:val="24"/>
                <w:szCs w:val="24"/>
              </w:rPr>
              <w:t>4.</w:t>
            </w:r>
          </w:p>
        </w:tc>
        <w:tc>
          <w:tcPr>
            <w:tcW w:w="4978" w:type="dxa"/>
            <w:tcBorders>
              <w:top w:val="single" w:sz="8" w:space="0" w:color="auto"/>
              <w:left w:val="single" w:sz="8" w:space="0" w:color="auto"/>
              <w:bottom w:val="nil"/>
              <w:right w:val="nil"/>
            </w:tcBorders>
            <w:tcMar>
              <w:top w:w="0" w:type="dxa"/>
              <w:left w:w="10" w:type="dxa"/>
              <w:bottom w:w="0" w:type="dxa"/>
              <w:right w:w="10"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sz w:val="24"/>
                <w:szCs w:val="24"/>
              </w:rPr>
              <w:t>Укрепление материально-технической базы.</w:t>
            </w:r>
          </w:p>
        </w:tc>
        <w:tc>
          <w:tcPr>
            <w:tcW w:w="2126" w:type="dxa"/>
            <w:tcBorders>
              <w:top w:val="single" w:sz="8" w:space="0" w:color="auto"/>
              <w:left w:val="single" w:sz="8" w:space="0" w:color="auto"/>
              <w:bottom w:val="nil"/>
              <w:right w:val="nil"/>
            </w:tcBorders>
            <w:tcMar>
              <w:top w:w="0" w:type="dxa"/>
              <w:left w:w="10" w:type="dxa"/>
              <w:bottom w:w="0" w:type="dxa"/>
              <w:right w:w="10"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sz w:val="24"/>
                <w:szCs w:val="24"/>
              </w:rPr>
              <w:t>В течение года           </w:t>
            </w:r>
          </w:p>
        </w:tc>
        <w:tc>
          <w:tcPr>
            <w:tcW w:w="2280" w:type="dxa"/>
            <w:tcBorders>
              <w:top w:val="single" w:sz="8" w:space="0" w:color="auto"/>
              <w:left w:val="single" w:sz="8" w:space="0" w:color="auto"/>
              <w:bottom w:val="nil"/>
              <w:right w:val="single" w:sz="8" w:space="0" w:color="auto"/>
            </w:tcBorders>
            <w:tcMar>
              <w:top w:w="0" w:type="dxa"/>
              <w:left w:w="10" w:type="dxa"/>
              <w:bottom w:w="0" w:type="dxa"/>
              <w:right w:w="10" w:type="dxa"/>
            </w:tcMar>
            <w:hideMark/>
          </w:tcPr>
          <w:p w:rsidR="00AD1DF3" w:rsidRPr="00AD1DF3" w:rsidRDefault="00AD1DF3" w:rsidP="00AD1DF3">
            <w:pPr>
              <w:spacing w:after="0" w:line="311" w:lineRule="atLeast"/>
              <w:rPr>
                <w:rFonts w:ascii="Times New Roman" w:eastAsia="Times New Roman" w:hAnsi="Times New Roman" w:cs="Times New Roman"/>
                <w:sz w:val="24"/>
                <w:szCs w:val="24"/>
              </w:rPr>
            </w:pPr>
            <w:r w:rsidRPr="00AD1DF3">
              <w:rPr>
                <w:rFonts w:ascii="Times New Roman" w:eastAsia="Times New Roman" w:hAnsi="Times New Roman" w:cs="Times New Roman"/>
                <w:sz w:val="24"/>
                <w:szCs w:val="24"/>
              </w:rPr>
              <w:t>Сидоренко Т.М.</w:t>
            </w:r>
          </w:p>
        </w:tc>
      </w:tr>
      <w:tr w:rsidR="00AD1DF3" w:rsidRPr="00AD1DF3" w:rsidTr="00AD1DF3">
        <w:trPr>
          <w:trHeight w:val="898"/>
          <w:jc w:val="center"/>
        </w:trPr>
        <w:tc>
          <w:tcPr>
            <w:tcW w:w="662" w:type="dxa"/>
            <w:tcBorders>
              <w:top w:val="single" w:sz="8" w:space="0" w:color="auto"/>
              <w:left w:val="single" w:sz="8" w:space="0" w:color="auto"/>
              <w:bottom w:val="nil"/>
              <w:right w:val="nil"/>
            </w:tcBorders>
            <w:tcMar>
              <w:top w:w="0" w:type="dxa"/>
              <w:left w:w="10" w:type="dxa"/>
              <w:bottom w:w="0" w:type="dxa"/>
              <w:right w:w="10"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sz w:val="24"/>
                <w:szCs w:val="24"/>
              </w:rPr>
              <w:t>5.</w:t>
            </w:r>
          </w:p>
        </w:tc>
        <w:tc>
          <w:tcPr>
            <w:tcW w:w="4978" w:type="dxa"/>
            <w:tcBorders>
              <w:top w:val="single" w:sz="8" w:space="0" w:color="auto"/>
              <w:left w:val="single" w:sz="8" w:space="0" w:color="auto"/>
              <w:bottom w:val="nil"/>
              <w:right w:val="nil"/>
            </w:tcBorders>
            <w:tcMar>
              <w:top w:w="0" w:type="dxa"/>
              <w:left w:w="10" w:type="dxa"/>
              <w:bottom w:w="0" w:type="dxa"/>
              <w:right w:w="10"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sz w:val="24"/>
                <w:szCs w:val="24"/>
              </w:rPr>
              <w:t>Инвентаризация имущества, оборудования</w:t>
            </w:r>
          </w:p>
        </w:tc>
        <w:tc>
          <w:tcPr>
            <w:tcW w:w="2126" w:type="dxa"/>
            <w:tcBorders>
              <w:top w:val="single" w:sz="8" w:space="0" w:color="auto"/>
              <w:left w:val="single" w:sz="8" w:space="0" w:color="auto"/>
              <w:bottom w:val="nil"/>
              <w:right w:val="nil"/>
            </w:tcBorders>
            <w:tcMar>
              <w:top w:w="0" w:type="dxa"/>
              <w:left w:w="10" w:type="dxa"/>
              <w:bottom w:w="0" w:type="dxa"/>
              <w:right w:w="10"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sz w:val="24"/>
                <w:szCs w:val="24"/>
              </w:rPr>
              <w:t> сентябрь</w:t>
            </w:r>
          </w:p>
        </w:tc>
        <w:tc>
          <w:tcPr>
            <w:tcW w:w="2280" w:type="dxa"/>
            <w:tcBorders>
              <w:top w:val="single" w:sz="8" w:space="0" w:color="auto"/>
              <w:left w:val="single" w:sz="8" w:space="0" w:color="auto"/>
              <w:bottom w:val="nil"/>
              <w:right w:val="single" w:sz="8" w:space="0" w:color="auto"/>
            </w:tcBorders>
            <w:tcMar>
              <w:top w:w="0" w:type="dxa"/>
              <w:left w:w="10" w:type="dxa"/>
              <w:bottom w:w="0" w:type="dxa"/>
              <w:right w:w="10"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sz w:val="24"/>
                <w:szCs w:val="24"/>
              </w:rPr>
              <w:t>комиссия</w:t>
            </w:r>
          </w:p>
        </w:tc>
      </w:tr>
      <w:tr w:rsidR="00AD1DF3" w:rsidRPr="00AD1DF3" w:rsidTr="00AD1DF3">
        <w:trPr>
          <w:trHeight w:val="1995"/>
          <w:jc w:val="center"/>
        </w:trPr>
        <w:tc>
          <w:tcPr>
            <w:tcW w:w="662" w:type="dxa"/>
            <w:tcBorders>
              <w:top w:val="single" w:sz="8" w:space="0" w:color="auto"/>
              <w:left w:val="single" w:sz="8" w:space="0" w:color="auto"/>
              <w:bottom w:val="single" w:sz="8" w:space="0" w:color="auto"/>
              <w:right w:val="nil"/>
            </w:tcBorders>
            <w:tcMar>
              <w:top w:w="0" w:type="dxa"/>
              <w:left w:w="10" w:type="dxa"/>
              <w:bottom w:w="0" w:type="dxa"/>
              <w:right w:w="10"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sz w:val="24"/>
                <w:szCs w:val="24"/>
              </w:rPr>
              <w:t> </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sz w:val="24"/>
                <w:szCs w:val="24"/>
              </w:rPr>
              <w:t>6.</w:t>
            </w:r>
          </w:p>
        </w:tc>
        <w:tc>
          <w:tcPr>
            <w:tcW w:w="4978" w:type="dxa"/>
            <w:tcBorders>
              <w:top w:val="single" w:sz="8" w:space="0" w:color="auto"/>
              <w:left w:val="single" w:sz="8" w:space="0" w:color="auto"/>
              <w:bottom w:val="single" w:sz="8" w:space="0" w:color="auto"/>
              <w:right w:val="nil"/>
            </w:tcBorders>
            <w:tcMar>
              <w:top w:w="0" w:type="dxa"/>
              <w:left w:w="10" w:type="dxa"/>
              <w:bottom w:w="0" w:type="dxa"/>
              <w:right w:w="10" w:type="dxa"/>
            </w:tcMar>
            <w:vAlign w:val="bottom"/>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sz w:val="24"/>
                <w:szCs w:val="24"/>
              </w:rPr>
              <w:t>Материально-техническое оснащение:</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sz w:val="24"/>
                <w:szCs w:val="24"/>
              </w:rPr>
              <w:t>- приобретение ученической мебели;</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sz w:val="24"/>
                <w:szCs w:val="24"/>
              </w:rPr>
              <w:t>- приобретение медицинских средств для пополнения аптечек в кружках, секциях;</w:t>
            </w:r>
          </w:p>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sz w:val="24"/>
                <w:szCs w:val="24"/>
              </w:rPr>
              <w:t>приобретение расходного материала для обеспечения учебного процесса;</w:t>
            </w:r>
          </w:p>
        </w:tc>
        <w:tc>
          <w:tcPr>
            <w:tcW w:w="2126" w:type="dxa"/>
            <w:tcBorders>
              <w:top w:val="single" w:sz="8" w:space="0" w:color="auto"/>
              <w:left w:val="single" w:sz="8" w:space="0" w:color="auto"/>
              <w:bottom w:val="single" w:sz="8" w:space="0" w:color="auto"/>
              <w:right w:val="nil"/>
            </w:tcBorders>
            <w:tcMar>
              <w:top w:w="0" w:type="dxa"/>
              <w:left w:w="10" w:type="dxa"/>
              <w:bottom w:w="0" w:type="dxa"/>
              <w:right w:w="10"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sz w:val="24"/>
                <w:szCs w:val="24"/>
              </w:rPr>
              <w:t>В течение года</w:t>
            </w:r>
          </w:p>
        </w:tc>
        <w:tc>
          <w:tcPr>
            <w:tcW w:w="2280"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hideMark/>
          </w:tcPr>
          <w:p w:rsidR="00AD1DF3" w:rsidRPr="00AD1DF3" w:rsidRDefault="00AD1DF3" w:rsidP="00AD1DF3">
            <w:pPr>
              <w:spacing w:after="0" w:line="311" w:lineRule="atLeast"/>
              <w:jc w:val="both"/>
              <w:rPr>
                <w:rFonts w:ascii="Times New Roman" w:eastAsia="Times New Roman" w:hAnsi="Times New Roman" w:cs="Times New Roman"/>
                <w:sz w:val="24"/>
                <w:szCs w:val="24"/>
              </w:rPr>
            </w:pPr>
            <w:r w:rsidRPr="00AD1DF3">
              <w:rPr>
                <w:rFonts w:ascii="Times New Roman" w:eastAsia="Times New Roman" w:hAnsi="Times New Roman" w:cs="Times New Roman"/>
                <w:sz w:val="24"/>
                <w:szCs w:val="24"/>
              </w:rPr>
              <w:t>Директор</w:t>
            </w:r>
          </w:p>
        </w:tc>
      </w:tr>
    </w:tbl>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w:t>
      </w:r>
    </w:p>
    <w:p w:rsidR="00AD1DF3" w:rsidRPr="00AD1DF3" w:rsidRDefault="00AD1DF3" w:rsidP="00AD1DF3">
      <w:pPr>
        <w:shd w:val="clear" w:color="auto" w:fill="FFFFFF"/>
        <w:spacing w:after="0" w:line="311" w:lineRule="atLeast"/>
        <w:jc w:val="center"/>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 </w:t>
      </w:r>
    </w:p>
    <w:p w:rsidR="00AD1DF3" w:rsidRPr="00AD1DF3" w:rsidRDefault="00AD1DF3" w:rsidP="00AD1DF3">
      <w:pPr>
        <w:shd w:val="clear" w:color="auto" w:fill="FFFFFF"/>
        <w:spacing w:after="0" w:line="311" w:lineRule="atLeast"/>
        <w:jc w:val="center"/>
        <w:rPr>
          <w:rFonts w:ascii="Helvetica" w:eastAsia="Times New Roman" w:hAnsi="Helvetica" w:cs="Helvetica"/>
          <w:color w:val="3F3F3F"/>
          <w:sz w:val="27"/>
          <w:szCs w:val="27"/>
        </w:rPr>
      </w:pPr>
      <w:r w:rsidRPr="00AD1DF3">
        <w:rPr>
          <w:rFonts w:ascii="Helvetica" w:eastAsia="Times New Roman" w:hAnsi="Helvetica" w:cs="Helvetica"/>
          <w:b/>
          <w:bCs/>
          <w:color w:val="3F3F3F"/>
          <w:sz w:val="24"/>
          <w:szCs w:val="24"/>
        </w:rPr>
        <w:t>25. Ожидаемые результаты:</w:t>
      </w:r>
    </w:p>
    <w:p w:rsidR="00AD1DF3" w:rsidRPr="00AD1DF3" w:rsidRDefault="00AD1DF3" w:rsidP="00AD1DF3">
      <w:pPr>
        <w:shd w:val="clear" w:color="auto" w:fill="FFFFFF"/>
        <w:spacing w:after="0" w:line="311" w:lineRule="atLeast"/>
        <w:jc w:val="center"/>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lastRenderedPageBreak/>
        <w:t>Программа развития рассчитана на год.</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Реализация Программы должна дать следующие результаты:</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Расширение возможностей для творческого развития личности ребенка. Личностный рост обучающихся и педагогов, закрепленный в их творческих достижениях.</w:t>
      </w:r>
    </w:p>
    <w:p w:rsidR="00AD1DF3" w:rsidRPr="00AD1DF3" w:rsidRDefault="00AD1DF3" w:rsidP="00AD1DF3">
      <w:pPr>
        <w:shd w:val="clear" w:color="auto" w:fill="FFFFFF"/>
        <w:spacing w:after="0" w:line="311" w:lineRule="atLeast"/>
        <w:ind w:firstLine="708"/>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Обеспечение доступности, равных возможностей в получении дополнительного образования детей в отдаленных населенных пунктах районах. Сохранение и развитие сети творческих объединений.  Востребованность населением реализуемых программ дополнительного образования детей и удовлетворенность их спектром.</w:t>
      </w:r>
    </w:p>
    <w:p w:rsidR="00AD1DF3" w:rsidRPr="00AD1DF3" w:rsidRDefault="00AD1DF3" w:rsidP="00AD1DF3">
      <w:pPr>
        <w:shd w:val="clear" w:color="auto" w:fill="FFFFFF"/>
        <w:spacing w:after="0" w:line="311" w:lineRule="atLeast"/>
        <w:ind w:firstLine="708"/>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Новое качество образовательного процесса:</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 увеличится доля обучающихся в МБУ ДО «ДДТ с. Ракитное» в соответствии с современными требованиями;</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 динамика количества педагогов дополнительного образования, прошедших     повышение квалификации по проблемам современной организации образовательного процесса; -  доля педагогов дополнительного образования, использующих новые образовательные технологии;</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 повышение эффективности системы управления в учреждении;</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 положительная динамика роста вовлеченных детей и подростков в творческую деятельность, формирование здорового образа жизни;</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-улучшение условий труда и жизнедеятельности участников образовательного     процесса МБУ ДО «ДДТ с. Ракитное»;</w:t>
      </w:r>
    </w:p>
    <w:p w:rsidR="00AD1DF3" w:rsidRPr="00AD1DF3" w:rsidRDefault="00AD1DF3" w:rsidP="00AD1DF3">
      <w:pPr>
        <w:shd w:val="clear" w:color="auto" w:fill="FFFFFF"/>
        <w:spacing w:after="0" w:line="311" w:lineRule="atLeast"/>
        <w:jc w:val="both"/>
        <w:rPr>
          <w:rFonts w:ascii="Helvetica" w:eastAsia="Times New Roman" w:hAnsi="Helvetica" w:cs="Helvetica"/>
          <w:color w:val="3F3F3F"/>
          <w:sz w:val="27"/>
          <w:szCs w:val="27"/>
        </w:rPr>
      </w:pPr>
      <w:r w:rsidRPr="00AD1DF3">
        <w:rPr>
          <w:rFonts w:ascii="Helvetica" w:eastAsia="Times New Roman" w:hAnsi="Helvetica" w:cs="Helvetica"/>
          <w:color w:val="3F3F3F"/>
          <w:sz w:val="24"/>
          <w:szCs w:val="24"/>
        </w:rPr>
        <w:t>   - укрепление материально-технической базы учреждения.</w:t>
      </w:r>
    </w:p>
    <w:p w:rsidR="00AD1DF3" w:rsidRDefault="00AD1DF3"/>
    <w:sectPr w:rsidR="00AD1D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71C6A"/>
    <w:multiLevelType w:val="multilevel"/>
    <w:tmpl w:val="AEC663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262E5E9A"/>
    <w:multiLevelType w:val="multilevel"/>
    <w:tmpl w:val="129A20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32064753"/>
    <w:multiLevelType w:val="multilevel"/>
    <w:tmpl w:val="1E6A33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365A5784"/>
    <w:multiLevelType w:val="multilevel"/>
    <w:tmpl w:val="7230F5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38BB2994"/>
    <w:multiLevelType w:val="multilevel"/>
    <w:tmpl w:val="AD66A6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41FB790A"/>
    <w:multiLevelType w:val="multilevel"/>
    <w:tmpl w:val="029EE8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449C6876"/>
    <w:multiLevelType w:val="multilevel"/>
    <w:tmpl w:val="6C0A54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4E670933"/>
    <w:multiLevelType w:val="multilevel"/>
    <w:tmpl w:val="18328E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73457875"/>
    <w:multiLevelType w:val="multilevel"/>
    <w:tmpl w:val="FB42BC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74662D43"/>
    <w:multiLevelType w:val="multilevel"/>
    <w:tmpl w:val="45A2A5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5"/>
  </w:num>
  <w:num w:numId="2">
    <w:abstractNumId w:val="3"/>
  </w:num>
  <w:num w:numId="3">
    <w:abstractNumId w:val="2"/>
  </w:num>
  <w:num w:numId="4">
    <w:abstractNumId w:val="1"/>
  </w:num>
  <w:num w:numId="5">
    <w:abstractNumId w:val="9"/>
  </w:num>
  <w:num w:numId="6">
    <w:abstractNumId w:val="0"/>
  </w:num>
  <w:num w:numId="7">
    <w:abstractNumId w:val="6"/>
  </w:num>
  <w:num w:numId="8">
    <w:abstractNumId w:val="8"/>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D1DF3"/>
    <w:rsid w:val="00AD1D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1D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1DF3"/>
    <w:rPr>
      <w:rFonts w:ascii="Tahoma" w:hAnsi="Tahoma" w:cs="Tahoma"/>
      <w:sz w:val="16"/>
      <w:szCs w:val="16"/>
    </w:rPr>
  </w:style>
  <w:style w:type="character" w:styleId="a5">
    <w:name w:val="Hyperlink"/>
    <w:basedOn w:val="a0"/>
    <w:uiPriority w:val="99"/>
    <w:semiHidden/>
    <w:unhideWhenUsed/>
    <w:rsid w:val="00AD1DF3"/>
    <w:rPr>
      <w:color w:val="0000FF"/>
      <w:u w:val="single"/>
    </w:rPr>
  </w:style>
  <w:style w:type="character" w:styleId="a6">
    <w:name w:val="FollowedHyperlink"/>
    <w:basedOn w:val="a0"/>
    <w:uiPriority w:val="99"/>
    <w:semiHidden/>
    <w:unhideWhenUsed/>
    <w:rsid w:val="00AD1DF3"/>
    <w:rPr>
      <w:color w:val="800080"/>
      <w:u w:val="single"/>
    </w:rPr>
  </w:style>
  <w:style w:type="paragraph" w:customStyle="1" w:styleId="default">
    <w:name w:val="default"/>
    <w:basedOn w:val="a"/>
    <w:rsid w:val="00AD1D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21"/>
    <w:basedOn w:val="a"/>
    <w:rsid w:val="00AD1DF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AD1D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1">
    <w:name w:val="c31"/>
    <w:basedOn w:val="a0"/>
    <w:rsid w:val="00AD1DF3"/>
  </w:style>
  <w:style w:type="character" w:customStyle="1" w:styleId="c0">
    <w:name w:val="c0"/>
    <w:basedOn w:val="a0"/>
    <w:rsid w:val="00AD1DF3"/>
  </w:style>
</w:styles>
</file>

<file path=word/webSettings.xml><?xml version="1.0" encoding="utf-8"?>
<w:webSettings xmlns:r="http://schemas.openxmlformats.org/officeDocument/2006/relationships" xmlns:w="http://schemas.openxmlformats.org/wordprocessingml/2006/main">
  <w:divs>
    <w:div w:id="95331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ntrideia@mail.ru" TargetMode="External"/><Relationship Id="rId13" Type="http://schemas.openxmlformats.org/officeDocument/2006/relationships/hyperlink" Target="mailto:centrideia@mail.ru" TargetMode="External"/><Relationship Id="rId18" Type="http://schemas.openxmlformats.org/officeDocument/2006/relationships/hyperlink" Target="mailto:info@palitra-rad.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info@palitra-rad.ru" TargetMode="External"/><Relationship Id="rId7" Type="http://schemas.openxmlformats.org/officeDocument/2006/relationships/hyperlink" Target="mailto:info@palitra-rad.ru" TargetMode="External"/><Relationship Id="rId12" Type="http://schemas.openxmlformats.org/officeDocument/2006/relationships/hyperlink" Target="mailto:info@palitra-rad.ru" TargetMode="External"/><Relationship Id="rId17" Type="http://schemas.openxmlformats.org/officeDocument/2006/relationships/hyperlink" Target="mailto:info@palitra-rad.ru" TargetMode="External"/><Relationship Id="rId25" Type="http://schemas.openxmlformats.org/officeDocument/2006/relationships/hyperlink" Target="mailto:ddt.rakitnoe@yandex.ru" TargetMode="External"/><Relationship Id="rId2" Type="http://schemas.openxmlformats.org/officeDocument/2006/relationships/styles" Target="styles.xml"/><Relationship Id="rId16" Type="http://schemas.openxmlformats.org/officeDocument/2006/relationships/hyperlink" Target="http://academy.prosv.ru/" TargetMode="External"/><Relationship Id="rId20" Type="http://schemas.openxmlformats.org/officeDocument/2006/relationships/hyperlink" Target="mailto:centrideia@mail.ru" TargetMode="External"/><Relationship Id="rId1" Type="http://schemas.openxmlformats.org/officeDocument/2006/relationships/numbering" Target="numbering.xml"/><Relationship Id="rId6" Type="http://schemas.openxmlformats.org/officeDocument/2006/relationships/hyperlink" Target="mailto:info@palitra-rad.ru" TargetMode="External"/><Relationship Id="rId11" Type="http://schemas.openxmlformats.org/officeDocument/2006/relationships/hyperlink" Target="mailto:centrideia@mail.ru" TargetMode="External"/><Relationship Id="rId24" Type="http://schemas.openxmlformats.org/officeDocument/2006/relationships/hyperlink" Target="mailto:centrideia@mail.ru" TargetMode="External"/><Relationship Id="rId5" Type="http://schemas.openxmlformats.org/officeDocument/2006/relationships/image" Target="media/image1.jpeg"/><Relationship Id="rId15" Type="http://schemas.openxmlformats.org/officeDocument/2006/relationships/hyperlink" Target="http://ddtrakitnoe.jimdo.com/" TargetMode="External"/><Relationship Id="rId23" Type="http://schemas.openxmlformats.org/officeDocument/2006/relationships/hyperlink" Target="mailto:info@palitra-rad.ru" TargetMode="External"/><Relationship Id="rId10" Type="http://schemas.openxmlformats.org/officeDocument/2006/relationships/hyperlink" Target="mailto:info@palitra-rad.ru" TargetMode="External"/><Relationship Id="rId19" Type="http://schemas.openxmlformats.org/officeDocument/2006/relationships/hyperlink" Target="mailto:centrideia@mail.ru" TargetMode="External"/><Relationship Id="rId4" Type="http://schemas.openxmlformats.org/officeDocument/2006/relationships/webSettings" Target="webSettings.xml"/><Relationship Id="rId9" Type="http://schemas.openxmlformats.org/officeDocument/2006/relationships/hyperlink" Target="mailto:centrideia@mail.ru" TargetMode="External"/><Relationship Id="rId14" Type="http://schemas.openxmlformats.org/officeDocument/2006/relationships/hyperlink" Target="mailto:info@palitra-rad.ru" TargetMode="External"/><Relationship Id="rId22" Type="http://schemas.openxmlformats.org/officeDocument/2006/relationships/hyperlink" Target="mailto:centrideia@mail.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17795</Words>
  <Characters>101432</Characters>
  <Application>Microsoft Office Word</Application>
  <DocSecurity>0</DocSecurity>
  <Lines>845</Lines>
  <Paragraphs>237</Paragraphs>
  <ScaleCrop>false</ScaleCrop>
  <Company/>
  <LinksUpToDate>false</LinksUpToDate>
  <CharactersWithSpaces>118990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2021-08-18T04:25:00Z</dcterms:created>
  <dcterms:modified xsi:type="dcterms:W3CDTF">2021-08-18T04:25:00Z</dcterms:modified>
</cp:coreProperties>
</file>